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2C6C" w14:textId="58058F9C" w:rsidR="00CA7B73" w:rsidRPr="00CA7B73" w:rsidRDefault="005C54CC" w:rsidP="00CA7B73">
      <w:pPr>
        <w:keepNext/>
        <w:keepLines/>
        <w:spacing w:before="160" w:after="80"/>
        <w:jc w:val="center"/>
        <w:outlineLvl w:val="1"/>
        <w:rPr>
          <w:rFonts w:ascii="Carol Gothic" w:eastAsiaTheme="majorEastAsia" w:hAnsi="Carol Gothic" w:cstheme="majorBidi"/>
          <w:color w:val="C00000"/>
          <w:sz w:val="40"/>
          <w:szCs w:val="40"/>
        </w:rPr>
      </w:pPr>
      <w:r w:rsidRPr="00CA7B73">
        <w:rPr>
          <w:noProof/>
        </w:rPr>
        <mc:AlternateContent>
          <mc:Choice Requires="wps">
            <w:drawing>
              <wp:anchor distT="0" distB="0" distL="114300" distR="114300" simplePos="0" relativeHeight="251714560" behindDoc="0" locked="0" layoutInCell="1" allowOverlap="1" wp14:anchorId="6CD08BD1" wp14:editId="26F195EF">
                <wp:simplePos x="0" y="0"/>
                <wp:positionH relativeFrom="column">
                  <wp:posOffset>338676</wp:posOffset>
                </wp:positionH>
                <wp:positionV relativeFrom="paragraph">
                  <wp:posOffset>670422</wp:posOffset>
                </wp:positionV>
                <wp:extent cx="973013" cy="202261"/>
                <wp:effectExtent l="0" t="19050" r="55880" b="102870"/>
                <wp:wrapNone/>
                <wp:docPr id="690523427" name="Straight Arrow Connector 19"/>
                <wp:cNvGraphicFramePr/>
                <a:graphic xmlns:a="http://schemas.openxmlformats.org/drawingml/2006/main">
                  <a:graphicData uri="http://schemas.microsoft.com/office/word/2010/wordprocessingShape">
                    <wps:wsp>
                      <wps:cNvCnPr/>
                      <wps:spPr>
                        <a:xfrm>
                          <a:off x="0" y="0"/>
                          <a:ext cx="973013" cy="202261"/>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925A2C8" id="_x0000_t32" coordsize="21600,21600" o:spt="32" o:oned="t" path="m,l21600,21600e" filled="f">
                <v:path arrowok="t" fillok="f" o:connecttype="none"/>
                <o:lock v:ext="edit" shapetype="t"/>
              </v:shapetype>
              <v:shape id="Straight Arrow Connector 19" o:spid="_x0000_s1026" type="#_x0000_t32" style="position:absolute;margin-left:26.65pt;margin-top:52.8pt;width:76.6pt;height:15.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" strokecolor="#a6a6a6" strokeweight="4.25pt">
                <v:stroke endarrow="block" joinstyle="miter"/>
              </v:shape>
            </w:pict>
          </mc:Fallback>
        </mc:AlternateContent>
      </w:r>
      <w:r w:rsidRPr="00CA7B73">
        <w:rPr>
          <w:noProof/>
        </w:rPr>
        <mc:AlternateContent>
          <mc:Choice Requires="wps">
            <w:drawing>
              <wp:anchor distT="45720" distB="45720" distL="114300" distR="114300" simplePos="0" relativeHeight="251712512" behindDoc="1" locked="0" layoutInCell="1" allowOverlap="1" wp14:anchorId="76D5AF54" wp14:editId="0A6DCDDC">
                <wp:simplePos x="0" y="0"/>
                <wp:positionH relativeFrom="column">
                  <wp:posOffset>-384645</wp:posOffset>
                </wp:positionH>
                <wp:positionV relativeFrom="paragraph">
                  <wp:posOffset>-68580</wp:posOffset>
                </wp:positionV>
                <wp:extent cx="1454923" cy="739472"/>
                <wp:effectExtent l="0" t="0" r="12065" b="22860"/>
                <wp:wrapNone/>
                <wp:docPr id="233561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923" cy="739472"/>
                        </a:xfrm>
                        <a:prstGeom prst="rect">
                          <a:avLst/>
                        </a:prstGeom>
                        <a:noFill/>
                        <a:ln w="9525">
                          <a:solidFill>
                            <a:srgbClr val="E8E8E8">
                              <a:lumMod val="75000"/>
                            </a:srgbClr>
                          </a:solidFill>
                          <a:miter lim="800000"/>
                          <a:headEnd/>
                          <a:tailEnd/>
                        </a:ln>
                      </wps:spPr>
                      <wps:txbx>
                        <w:txbxContent>
                          <w:p w14:paraId="387A6922" w14:textId="25BE002F" w:rsidR="005C54CC" w:rsidRPr="005C54CC" w:rsidRDefault="005C54CC" w:rsidP="005C54CC">
                            <w:pPr>
                              <w:jc w:val="center"/>
                              <w:rPr>
                                <w:rFonts w:ascii="Garamond Premr Pro" w:hAnsi="Garamond Premr Pro"/>
                                <w:color w:val="747474" w:themeColor="background2" w:themeShade="80"/>
                              </w:rPr>
                            </w:pPr>
                            <w:r w:rsidRPr="005C54CC">
                              <w:rPr>
                                <w:rFonts w:ascii="Garamond Premr Pro" w:hAnsi="Garamond Premr Pro"/>
                                <w:color w:val="747474" w:themeColor="background2" w:themeShade="80"/>
                              </w:rPr>
                              <w:t xml:space="preserve">Ducat/Glory Symbols </w:t>
                            </w:r>
                            <w:r w:rsidRPr="005C54CC">
                              <w:rPr>
                                <w:rFonts w:ascii="Garamond Premr Pro" w:hAnsi="Garamond Premr Pro"/>
                                <w:color w:val="747474" w:themeColor="background2" w:themeShade="80"/>
                              </w:rPr>
                              <w:br/>
                              <w:t>just pictures aka small Screenshots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5AF54" id="_x0000_t202" coordsize="21600,21600" o:spt="202" path="m,l,21600r21600,l21600,xe">
                <v:stroke joinstyle="miter"/>
                <v:path gradientshapeok="t" o:connecttype="rect"/>
              </v:shapetype>
              <v:shape id="Text Box 2" o:spid="_x0000_s1026" type="#_x0000_t202" style="position:absolute;left:0;text-align:left;margin-left:-30.3pt;margin-top:-5.4pt;width:114.55pt;height:58.2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" filled="f" strokecolor="#aeaeae">
                <v:textbox>
                  <w:txbxContent>
                    <w:p w14:paraId="387A6922" w14:textId="25BE002F" w:rsidR="005C54CC" w:rsidRPr="005C54CC" w:rsidRDefault="005C54CC" w:rsidP="005C54CC">
                      <w:pPr>
                        <w:jc w:val="center"/>
                        <w:rPr>
                          <w:rFonts w:ascii="Garamond Premr Pro" w:hAnsi="Garamond Premr Pro"/>
                          <w:color w:val="747474" w:themeColor="background2" w:themeShade="80"/>
                        </w:rPr>
                      </w:pPr>
                      <w:r w:rsidRPr="005C54CC">
                        <w:rPr>
                          <w:rFonts w:ascii="Garamond Premr Pro" w:hAnsi="Garamond Premr Pro"/>
                          <w:color w:val="747474" w:themeColor="background2" w:themeShade="80"/>
                        </w:rPr>
                        <w:t xml:space="preserve">Ducat/Glory Symbols </w:t>
                      </w:r>
                      <w:r w:rsidRPr="005C54CC">
                        <w:rPr>
                          <w:rFonts w:ascii="Garamond Premr Pro" w:hAnsi="Garamond Premr Pro"/>
                          <w:color w:val="747474" w:themeColor="background2" w:themeShade="80"/>
                        </w:rPr>
                        <w:br/>
                        <w:t>just pictures aka small Screenshots</w:t>
                      </w:r>
                    </w:p>
                  </w:txbxContent>
                </v:textbox>
              </v:shape>
            </w:pict>
          </mc:Fallback>
        </mc:AlternateContent>
      </w:r>
      <w:r w:rsidR="00CA7B73" w:rsidRPr="00CA7B73">
        <w:rPr>
          <w:rFonts w:asciiTheme="majorHAnsi" w:eastAsiaTheme="majorEastAsia" w:hAnsiTheme="majorHAnsi" w:cstheme="majorBidi"/>
          <w:noProof/>
          <w:color w:val="0F4761" w:themeColor="accent1" w:themeShade="BF"/>
          <w:sz w:val="32"/>
          <w:szCs w:val="32"/>
        </w:rPr>
        <mc:AlternateContent>
          <mc:Choice Requires="wps">
            <w:drawing>
              <wp:anchor distT="0" distB="0" distL="114300" distR="114300" simplePos="0" relativeHeight="251700224" behindDoc="0" locked="0" layoutInCell="1" allowOverlap="1" wp14:anchorId="6075A4FD" wp14:editId="2F18E954">
                <wp:simplePos x="0" y="0"/>
                <wp:positionH relativeFrom="column">
                  <wp:posOffset>3563922</wp:posOffset>
                </wp:positionH>
                <wp:positionV relativeFrom="paragraph">
                  <wp:posOffset>289208</wp:posOffset>
                </wp:positionV>
                <wp:extent cx="1283079" cy="182141"/>
                <wp:effectExtent l="19050" t="95250" r="31750" b="46990"/>
                <wp:wrapNone/>
                <wp:docPr id="780864956" name="Straight Arrow Connector 19"/>
                <wp:cNvGraphicFramePr/>
                <a:graphic xmlns:a="http://schemas.openxmlformats.org/drawingml/2006/main">
                  <a:graphicData uri="http://schemas.microsoft.com/office/word/2010/wordprocessingShape">
                    <wps:wsp>
                      <wps:cNvCnPr/>
                      <wps:spPr>
                        <a:xfrm flipH="1" flipV="1">
                          <a:off x="0" y="0"/>
                          <a:ext cx="1283079" cy="182141"/>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1D56D31" id="_x0000_t32" coordsize="21600,21600" o:spt="32" o:oned="t" path="m,l21600,21600e" filled="f">
                <v:path arrowok="t" fillok="f" o:connecttype="none"/>
                <o:lock v:ext="edit" shapetype="t"/>
              </v:shapetype>
              <v:shape id="Straight Arrow Connector 19" o:spid="_x0000_s1026" type="#_x0000_t32" style="position:absolute;margin-left:280.6pt;margin-top:22.75pt;width:101.05pt;height:14.3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" strokecolor="#a6a6a6" strokeweight="4.25pt">
                <v:stroke endarrow="block" joinstyle="miter"/>
              </v:shape>
            </w:pict>
          </mc:Fallback>
        </mc:AlternateContent>
      </w:r>
      <w:r w:rsidR="00CA7B73" w:rsidRPr="00CA7B73">
        <w:rPr>
          <w:rFonts w:asciiTheme="majorHAnsi" w:eastAsiaTheme="majorEastAsia" w:hAnsiTheme="majorHAnsi" w:cstheme="majorBidi"/>
          <w:noProof/>
          <w:color w:val="0F4761" w:themeColor="accent1" w:themeShade="BF"/>
          <w:sz w:val="32"/>
          <w:szCs w:val="32"/>
        </w:rPr>
        <mc:AlternateContent>
          <mc:Choice Requires="wps">
            <w:drawing>
              <wp:anchor distT="45720" distB="45720" distL="114300" distR="114300" simplePos="0" relativeHeight="251704320" behindDoc="1" locked="0" layoutInCell="1" allowOverlap="1" wp14:anchorId="7AAD3382" wp14:editId="619E0E7E">
                <wp:simplePos x="0" y="0"/>
                <wp:positionH relativeFrom="column">
                  <wp:posOffset>4036772</wp:posOffset>
                </wp:positionH>
                <wp:positionV relativeFrom="paragraph">
                  <wp:posOffset>469519</wp:posOffset>
                </wp:positionV>
                <wp:extent cx="1579753" cy="590448"/>
                <wp:effectExtent l="0" t="0" r="20955" b="19685"/>
                <wp:wrapNone/>
                <wp:docPr id="1322083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753" cy="590448"/>
                        </a:xfrm>
                        <a:prstGeom prst="rect">
                          <a:avLst/>
                        </a:prstGeom>
                        <a:noFill/>
                        <a:ln w="9525">
                          <a:solidFill>
                            <a:srgbClr val="E8E8E8">
                              <a:lumMod val="75000"/>
                            </a:srgbClr>
                          </a:solidFill>
                          <a:miter lim="800000"/>
                          <a:headEnd/>
                          <a:tailEnd/>
                        </a:ln>
                      </wps:spPr>
                      <wps:txbx>
                        <w:txbxContent>
                          <w:p w14:paraId="41860262" w14:textId="77777777" w:rsidR="00CA7B73" w:rsidRPr="00E9147A" w:rsidRDefault="00CA7B73" w:rsidP="00CA7B73">
                            <w:pPr>
                              <w:jc w:val="center"/>
                              <w:rPr>
                                <w:rFonts w:ascii="Garamond Premr Pro" w:hAnsi="Garamond Premr Pro"/>
                                <w:color w:val="747474" w:themeColor="background2" w:themeShade="80"/>
                              </w:rPr>
                            </w:pPr>
                            <w:r w:rsidRPr="00E9147A">
                              <w:rPr>
                                <w:rFonts w:ascii="Garamond Premr Pro" w:hAnsi="Garamond Premr Pro"/>
                                <w:color w:val="747474" w:themeColor="background2" w:themeShade="80"/>
                              </w:rPr>
                              <w:t>Headlines and Fancy stuff (Carol Gothic)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D3382" id="_x0000_s1027" type="#_x0000_t202" style="position:absolute;left:0;text-align:left;margin-left:317.85pt;margin-top:36.95pt;width:124.4pt;height:46.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" filled="f" strokecolor="#aeaeae">
                <v:textbox>
                  <w:txbxContent>
                    <w:p w14:paraId="41860262" w14:textId="77777777" w:rsidR="00CA7B73" w:rsidRPr="00E9147A" w:rsidRDefault="00CA7B73" w:rsidP="00CA7B73">
                      <w:pPr>
                        <w:jc w:val="center"/>
                        <w:rPr>
                          <w:rFonts w:ascii="Garamond Premr Pro" w:hAnsi="Garamond Premr Pro"/>
                          <w:color w:val="747474" w:themeColor="background2" w:themeShade="80"/>
                        </w:rPr>
                      </w:pPr>
                      <w:r w:rsidRPr="00E9147A">
                        <w:rPr>
                          <w:rFonts w:ascii="Garamond Premr Pro" w:hAnsi="Garamond Premr Pro"/>
                          <w:color w:val="747474" w:themeColor="background2" w:themeShade="80"/>
                        </w:rPr>
                        <w:t>Headlines and Fancy stuff (Carol Gothic)</w:t>
                      </w:r>
                    </w:p>
                  </w:txbxContent>
                </v:textbox>
              </v:shape>
            </w:pict>
          </mc:Fallback>
        </mc:AlternateContent>
      </w:r>
      <w:r w:rsidR="00CA7B73" w:rsidRPr="00CA7B73">
        <w:rPr>
          <w:rFonts w:ascii="Carol Gothic" w:eastAsiaTheme="majorEastAsia" w:hAnsi="Carol Gothic" w:cstheme="majorBidi"/>
          <w:color w:val="C00000"/>
          <w:sz w:val="40"/>
          <w:szCs w:val="40"/>
        </w:rPr>
        <w:t>Elite Warband Entries:</w:t>
      </w:r>
      <w:r w:rsidR="00CA7B73" w:rsidRPr="00CA7B73">
        <w:rPr>
          <w:rFonts w:ascii="Carol Gothic" w:eastAsiaTheme="majorEastAsia" w:hAnsi="Carol Gothic" w:cstheme="majorBidi"/>
          <w:color w:val="C00000"/>
          <w:sz w:val="40"/>
          <w:szCs w:val="40"/>
        </w:rPr>
        <w:br/>
      </w:r>
      <w:r w:rsidR="00CA7B73" w:rsidRPr="00CA7B73">
        <w:rPr>
          <w:rFonts w:ascii="Carol Gothic" w:eastAsiaTheme="majorEastAsia" w:hAnsi="Carol Gothic" w:cstheme="majorBidi"/>
          <w:noProof/>
          <w:color w:val="C00000"/>
          <w:sz w:val="40"/>
          <w:szCs w:val="40"/>
        </w:rPr>
        <w:drawing>
          <wp:inline distT="0" distB="0" distL="0" distR="0" wp14:anchorId="079ED2D1" wp14:editId="754AB640">
            <wp:extent cx="327404" cy="170732"/>
            <wp:effectExtent l="0" t="0" r="0" b="1270"/>
            <wp:docPr id="1803638693" name="Picture 1" descr="A red arr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38693" name="Picture 1" descr="A red arrow with a red arrow&#10;&#10;AI-generated content may be incorrect."/>
                    <pic:cNvPicPr/>
                  </pic:nvPicPr>
                  <pic:blipFill>
                    <a:blip r:embed="rId7"/>
                    <a:stretch>
                      <a:fillRect/>
                    </a:stretch>
                  </pic:blipFill>
                  <pic:spPr>
                    <a:xfrm>
                      <a:off x="0" y="0"/>
                      <a:ext cx="346231" cy="180550"/>
                    </a:xfrm>
                    <a:prstGeom prst="rect">
                      <a:avLst/>
                    </a:prstGeom>
                  </pic:spPr>
                </pic:pic>
              </a:graphicData>
            </a:graphic>
          </wp:inline>
        </w:drawing>
      </w:r>
      <w:r w:rsidR="00CA7B73" w:rsidRPr="00CA7B73">
        <w:rPr>
          <w:rFonts w:ascii="Carol Gothic" w:eastAsiaTheme="majorEastAsia" w:hAnsi="Carol Gothic" w:cstheme="majorBidi"/>
          <w:color w:val="C00000"/>
          <w:sz w:val="40"/>
          <w:szCs w:val="40"/>
        </w:rPr>
        <w:t>general Elite name</w:t>
      </w:r>
      <w:r w:rsidR="00CA7B73" w:rsidRPr="00CA7B73">
        <w:rPr>
          <w:rFonts w:ascii="Carol Gothic" w:eastAsiaTheme="majorEastAsia" w:hAnsi="Carol Gothic" w:cstheme="majorBidi"/>
          <w:noProof/>
          <w:color w:val="C00000"/>
          <w:sz w:val="40"/>
          <w:szCs w:val="40"/>
        </w:rPr>
        <w:drawing>
          <wp:inline distT="0" distB="0" distL="0" distR="0" wp14:anchorId="6BD1A864" wp14:editId="4E3EA9C3">
            <wp:extent cx="327404" cy="170732"/>
            <wp:effectExtent l="0" t="0" r="0" b="1270"/>
            <wp:docPr id="2064124870" name="Picture 1" descr="A red arr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24870" name="Picture 1" descr="A red arrow with a red arrow&#10;&#10;AI-generated content may be incorrect."/>
                    <pic:cNvPicPr/>
                  </pic:nvPicPr>
                  <pic:blipFill>
                    <a:blip r:embed="rId7"/>
                    <a:stretch>
                      <a:fillRect/>
                    </a:stretch>
                  </pic:blipFill>
                  <pic:spPr>
                    <a:xfrm rot="10800000">
                      <a:off x="0" y="0"/>
                      <a:ext cx="346231" cy="180550"/>
                    </a:xfrm>
                    <a:prstGeom prst="rect">
                      <a:avLst/>
                    </a:prstGeom>
                  </pic:spPr>
                </pic:pic>
              </a:graphicData>
            </a:graphic>
          </wp:inline>
        </w:drawing>
      </w:r>
    </w:p>
    <w:p w14:paraId="1079E4B5" w14:textId="24355FE4" w:rsidR="00CA7B73" w:rsidRPr="00CA7B73" w:rsidRDefault="00CA7B73" w:rsidP="00CA7B73">
      <w:pPr>
        <w:rPr>
          <w:rFonts w:ascii="Garamond Premr Pro" w:hAnsi="Garamond Premr Pro" w:cs="Times New Roman"/>
          <w:sz w:val="18"/>
          <w:szCs w:val="18"/>
        </w:rPr>
      </w:pPr>
      <w:r w:rsidRPr="00CA7B73">
        <w:rPr>
          <w:rFonts w:ascii="Carol Gothic" w:eastAsiaTheme="majorEastAsia" w:hAnsi="Carol Gothic" w:cstheme="majorBidi"/>
          <w:color w:val="000000" w:themeColor="text1"/>
          <w:sz w:val="30"/>
          <w:szCs w:val="40"/>
        </w:rPr>
        <w:t>0-1</w:t>
      </w:r>
      <w:r w:rsidRPr="00CA7B73">
        <w:rPr>
          <w:rFonts w:ascii="Carol Gothic" w:hAnsi="Carol Gothic"/>
          <w:sz w:val="28"/>
          <w:szCs w:val="28"/>
        </w:rPr>
        <w:t xml:space="preserve"> </w:t>
      </w:r>
      <w:r w:rsidRPr="00CA7B73">
        <w:rPr>
          <w:rFonts w:ascii="Carol Gothic" w:eastAsiaTheme="majorEastAsia" w:hAnsi="Carol Gothic" w:cstheme="majorBidi"/>
          <w:color w:val="000000" w:themeColor="text1"/>
          <w:sz w:val="30"/>
          <w:szCs w:val="40"/>
        </w:rPr>
        <w:t>N</w:t>
      </w:r>
      <w:r w:rsidR="00D84C13">
        <w:rPr>
          <w:rFonts w:ascii="Carol Gothic" w:eastAsiaTheme="majorEastAsia" w:hAnsi="Carol Gothic" w:cstheme="majorBidi"/>
          <w:color w:val="000000" w:themeColor="text1"/>
          <w:sz w:val="30"/>
          <w:szCs w:val="40"/>
        </w:rPr>
        <w:t>ame</w:t>
      </w:r>
      <w:r w:rsidRPr="00CA7B73">
        <w:rPr>
          <w:rFonts w:ascii="Carol Gothic" w:eastAsiaTheme="majorEastAsia" w:hAnsi="Carol Gothic" w:cstheme="majorBidi"/>
          <w:color w:val="000000" w:themeColor="text1"/>
          <w:sz w:val="30"/>
          <w:szCs w:val="40"/>
        </w:rPr>
        <w:t xml:space="preserve"> – Cost: 55</w:t>
      </w:r>
      <w:r w:rsidRPr="00CA7B73">
        <w:rPr>
          <w:noProof/>
          <w:sz w:val="20"/>
          <w:szCs w:val="20"/>
        </w:rPr>
        <w:t xml:space="preserve"> </w:t>
      </w:r>
      <w:r w:rsidRPr="00CA7B73">
        <w:rPr>
          <w:rFonts w:ascii="Garamond Premr Pro" w:eastAsiaTheme="majorEastAsia" w:hAnsi="Garamond Premr Pro" w:cs="Times New Roman"/>
          <w:i/>
          <w:iCs/>
          <w:noProof/>
          <w:color w:val="000000" w:themeColor="text1"/>
          <w:sz w:val="20"/>
          <w:szCs w:val="20"/>
        </w:rPr>
        <w:drawing>
          <wp:inline distT="0" distB="0" distL="0" distR="0" wp14:anchorId="6383F0B9" wp14:editId="57B6C79E">
            <wp:extent cx="100426" cy="96980"/>
            <wp:effectExtent l="0" t="0" r="0" b="0"/>
            <wp:docPr id="1932045246" name="Picture 14"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89389" name="Picture 14" descr="A black circle with a white crown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06" cy="106038"/>
                    </a:xfrm>
                    <a:prstGeom prst="rect">
                      <a:avLst/>
                    </a:prstGeom>
                    <a:noFill/>
                    <a:ln>
                      <a:noFill/>
                    </a:ln>
                  </pic:spPr>
                </pic:pic>
              </a:graphicData>
            </a:graphic>
          </wp:inline>
        </w:drawing>
      </w:r>
      <w:r w:rsidRPr="00CA7B73">
        <w:rPr>
          <w:rFonts w:ascii="Garamond Premr Pro" w:eastAsiaTheme="majorEastAsia" w:hAnsi="Garamond Premr Pro" w:cs="Times New Roman"/>
          <w:i/>
          <w:iCs/>
          <w:noProof/>
          <w:color w:val="000000" w:themeColor="text1"/>
          <w:sz w:val="20"/>
          <w:szCs w:val="20"/>
        </w:rPr>
        <w:drawing>
          <wp:inline distT="0" distB="0" distL="0" distR="0" wp14:anchorId="1A14CD25" wp14:editId="2B0EC8A1">
            <wp:extent cx="94706" cy="100828"/>
            <wp:effectExtent l="0" t="0" r="635" b="0"/>
            <wp:docPr id="733206008" name="Picture 15"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9287" name="Picture 15" descr="A black star in a circ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755" cy="107268"/>
                    </a:xfrm>
                    <a:prstGeom prst="rect">
                      <a:avLst/>
                    </a:prstGeom>
                    <a:noFill/>
                    <a:ln>
                      <a:noFill/>
                    </a:ln>
                  </pic:spPr>
                </pic:pic>
              </a:graphicData>
            </a:graphic>
          </wp:inline>
        </w:drawing>
      </w:r>
      <w:r w:rsidRPr="00CA7B73">
        <w:rPr>
          <w:rFonts w:ascii="Carol Gothic" w:eastAsiaTheme="majorEastAsia" w:hAnsi="Carol Gothic" w:cstheme="majorBidi"/>
          <w:color w:val="000000" w:themeColor="text1"/>
          <w:sz w:val="30"/>
          <w:szCs w:val="40"/>
        </w:rPr>
        <w:br/>
      </w:r>
      <w:r w:rsidRPr="00CA7B73">
        <w:rPr>
          <w:color w:val="C00000"/>
          <w:sz w:val="20"/>
          <w:szCs w:val="20"/>
        </w:rPr>
        <w:t>A Trench Pilgrim Warband must include 1 War Prophet</w:t>
      </w:r>
    </w:p>
    <w:p w14:paraId="2F47B372" w14:textId="23FC3F0A" w:rsidR="00CA7B73" w:rsidRPr="00CA7B73" w:rsidRDefault="00CA7B73" w:rsidP="00CA7B73">
      <w:pPr>
        <w:rPr>
          <w:rFonts w:ascii="Garamond Premr Pro" w:hAnsi="Garamond Premr Pro" w:cs="Times New Roman"/>
          <w:i/>
          <w:iCs/>
          <w:color w:val="747474" w:themeColor="background2" w:themeShade="80"/>
          <w:sz w:val="20"/>
          <w:szCs w:val="20"/>
        </w:rPr>
      </w:pPr>
      <w:r w:rsidRPr="00CA7B73">
        <w:rPr>
          <w:noProof/>
        </w:rPr>
        <mc:AlternateContent>
          <mc:Choice Requires="wps">
            <w:drawing>
              <wp:anchor distT="0" distB="0" distL="114300" distR="114300" simplePos="0" relativeHeight="251710464" behindDoc="0" locked="0" layoutInCell="1" allowOverlap="1" wp14:anchorId="71338733" wp14:editId="3E0A20CA">
                <wp:simplePos x="0" y="0"/>
                <wp:positionH relativeFrom="column">
                  <wp:posOffset>3925011</wp:posOffset>
                </wp:positionH>
                <wp:positionV relativeFrom="paragraph">
                  <wp:posOffset>138629</wp:posOffset>
                </wp:positionV>
                <wp:extent cx="1139228" cy="808061"/>
                <wp:effectExtent l="38100" t="38100" r="41910" b="49530"/>
                <wp:wrapNone/>
                <wp:docPr id="1197448592" name="Straight Arrow Connector 19"/>
                <wp:cNvGraphicFramePr/>
                <a:graphic xmlns:a="http://schemas.openxmlformats.org/drawingml/2006/main">
                  <a:graphicData uri="http://schemas.microsoft.com/office/word/2010/wordprocessingShape">
                    <wps:wsp>
                      <wps:cNvCnPr/>
                      <wps:spPr>
                        <a:xfrm flipH="1" flipV="1">
                          <a:off x="0" y="0"/>
                          <a:ext cx="1139228" cy="808061"/>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DFF30B" id="Straight Arrow Connector 19" o:spid="_x0000_s1026" type="#_x0000_t32" style="position:absolute;margin-left:309.05pt;margin-top:10.9pt;width:89.7pt;height:63.6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" strokecolor="#a6a6a6" strokeweight="4.25pt">
                <v:stroke endarrow="block" joinstyle="miter"/>
              </v:shape>
            </w:pict>
          </mc:Fallback>
        </mc:AlternateContent>
      </w:r>
      <w:r w:rsidRPr="00CA7B73">
        <w:rPr>
          <w:rFonts w:ascii="Garamond Premr Pro" w:hAnsi="Garamond Premr Pro" w:cs="Times New Roman"/>
          <w:i/>
          <w:iCs/>
          <w:color w:val="747474" w:themeColor="background2" w:themeShade="80"/>
          <w:sz w:val="20"/>
          <w:szCs w:val="20"/>
        </w:rPr>
        <w:t xml:space="preserve">The wonderful custom Lore of this Lad. Lore titbits are in cursive (ctrl + </w:t>
      </w:r>
      <w:proofErr w:type="spellStart"/>
      <w:r w:rsidRPr="00CA7B73">
        <w:rPr>
          <w:rFonts w:ascii="Garamond Premr Pro" w:hAnsi="Garamond Premr Pro" w:cs="Times New Roman"/>
          <w:i/>
          <w:iCs/>
          <w:color w:val="747474" w:themeColor="background2" w:themeShade="80"/>
          <w:sz w:val="20"/>
          <w:szCs w:val="20"/>
        </w:rPr>
        <w:t>i</w:t>
      </w:r>
      <w:proofErr w:type="spellEnd"/>
      <w:r w:rsidRPr="00CA7B73">
        <w:rPr>
          <w:rFonts w:ascii="Garamond Premr Pro" w:hAnsi="Garamond Premr Pro" w:cs="Times New Roman"/>
          <w:i/>
          <w:iCs/>
          <w:color w:val="747474" w:themeColor="background2" w:themeShade="80"/>
          <w:sz w:val="20"/>
          <w:szCs w:val="20"/>
        </w:rPr>
        <w:t>) and in a greyish colour.</w:t>
      </w:r>
    </w:p>
    <w:tbl>
      <w:tblPr>
        <w:tblStyle w:val="TableGrid"/>
        <w:tblW w:w="7357" w:type="dxa"/>
        <w:shd w:val="clear" w:color="auto" w:fill="BFBFBF" w:themeFill="background1" w:themeFillShade="BF"/>
        <w:tblLook w:val="04A0" w:firstRow="1" w:lastRow="0" w:firstColumn="1" w:lastColumn="0" w:noHBand="0" w:noVBand="1"/>
      </w:tblPr>
      <w:tblGrid>
        <w:gridCol w:w="1471"/>
        <w:gridCol w:w="1471"/>
        <w:gridCol w:w="1471"/>
        <w:gridCol w:w="1472"/>
        <w:gridCol w:w="1472"/>
      </w:tblGrid>
      <w:tr w:rsidR="00CA7B73" w:rsidRPr="00CA7B73" w14:paraId="33D8EFF2" w14:textId="77777777" w:rsidTr="00A90F03">
        <w:trPr>
          <w:trHeight w:val="301"/>
        </w:trPr>
        <w:tc>
          <w:tcPr>
            <w:tcW w:w="1471" w:type="dxa"/>
            <w:tcBorders>
              <w:top w:val="single" w:sz="8" w:space="0" w:color="FFFFFF" w:themeColor="background1"/>
              <w:left w:val="single" w:sz="8" w:space="0" w:color="FFFFFF" w:themeColor="background1"/>
              <w:right w:val="single" w:sz="8" w:space="0" w:color="FFFFFF" w:themeColor="background1"/>
            </w:tcBorders>
            <w:shd w:val="clear" w:color="auto" w:fill="E2E2E2"/>
          </w:tcPr>
          <w:p w14:paraId="6CBBDF06" w14:textId="77777777"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Movement</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7E67D55F" w14:textId="77777777"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Ranged</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7071A8CD" w14:textId="36A3A68E"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Melee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5365B416" w14:textId="32703390"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Armour</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7FBA9451" w14:textId="1057EDAA" w:rsidR="00CA7B73" w:rsidRPr="00CA7B73" w:rsidRDefault="00CA7B73" w:rsidP="00CA7B73">
            <w:pPr>
              <w:spacing w:after="160" w:line="259" w:lineRule="auto"/>
              <w:rPr>
                <w:rFonts w:ascii="Garamond Premr Pro" w:hAnsi="Garamond Premr Pro" w:cs="Times New Roman"/>
                <w:b/>
                <w:bCs/>
                <w:sz w:val="20"/>
                <w:szCs w:val="20"/>
              </w:rPr>
            </w:pPr>
            <w:r w:rsidRPr="00CA7B73">
              <w:rPr>
                <w:rFonts w:ascii="Garamond Premr Pro" w:hAnsi="Garamond Premr Pro" w:cs="Times New Roman"/>
                <w:b/>
                <w:bCs/>
                <w:sz w:val="20"/>
                <w:szCs w:val="20"/>
              </w:rPr>
              <w:t>Base</w:t>
            </w:r>
          </w:p>
        </w:tc>
      </w:tr>
      <w:tr w:rsidR="00CA7B73" w:rsidRPr="00CA7B73" w14:paraId="77EBB7D0" w14:textId="77777777" w:rsidTr="00A90F03">
        <w:trPr>
          <w:trHeight w:val="312"/>
        </w:trPr>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479EEF5" w14:textId="77777777" w:rsidR="00CA7B73" w:rsidRPr="00CA7B73" w:rsidRDefault="00CA7B73" w:rsidP="00CA7B73">
            <w:pPr>
              <w:spacing w:after="160" w:line="259" w:lineRule="auto"/>
              <w:rPr>
                <w:rFonts w:ascii="Times New Roman" w:hAnsi="Times New Roman" w:cs="Times New Roman"/>
                <w:sz w:val="20"/>
                <w:szCs w:val="20"/>
              </w:rPr>
            </w:pPr>
            <w:r w:rsidRPr="00CA7B73">
              <w:rPr>
                <w:rFonts w:ascii="Garamond Premr Pro" w:hAnsi="Garamond Premr Pro" w:cs="Times New Roman"/>
                <w:sz w:val="20"/>
                <w:szCs w:val="20"/>
              </w:rPr>
              <w:t>6”/Infantry</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4D0F0E3" w14:textId="77777777"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+2 DICE</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EB62409" w14:textId="77777777"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+2 DICE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C913293" w14:textId="77777777" w:rsidR="00CA7B73" w:rsidRPr="00CA7B73" w:rsidRDefault="00CA7B73" w:rsidP="00CA7B73">
            <w:pPr>
              <w:spacing w:after="160" w:line="259" w:lineRule="auto"/>
              <w:rPr>
                <w:rFonts w:ascii="Times New Roman" w:hAnsi="Times New Roman" w:cs="Times New Roman"/>
                <w:sz w:val="20"/>
                <w:szCs w:val="20"/>
              </w:rPr>
            </w:pPr>
            <w:r w:rsidRPr="00CA7B73">
              <w:rPr>
                <w:rFonts w:ascii="Garamond Premr Pro" w:hAnsi="Garamond Premr Pro" w:cs="Times New Roman"/>
                <w:sz w:val="20"/>
                <w:szCs w:val="20"/>
              </w:rPr>
              <w:t>0</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94E3247" w14:textId="4817CB39" w:rsidR="00CA7B73" w:rsidRPr="00CA7B73" w:rsidRDefault="00CA7B73" w:rsidP="00CA7B73">
            <w:pPr>
              <w:spacing w:after="160" w:line="259" w:lineRule="auto"/>
              <w:rPr>
                <w:rFonts w:ascii="Garamond Premr Pro" w:hAnsi="Garamond Premr Pro" w:cs="Times New Roman"/>
                <w:sz w:val="20"/>
                <w:szCs w:val="20"/>
              </w:rPr>
            </w:pPr>
            <w:r w:rsidRPr="00CA7B73">
              <w:rPr>
                <w:rFonts w:ascii="Garamond Premr Pro" w:hAnsi="Garamond Premr Pro" w:cs="Times New Roman"/>
                <w:sz w:val="20"/>
                <w:szCs w:val="20"/>
              </w:rPr>
              <w:t>32 mm</w:t>
            </w:r>
          </w:p>
        </w:tc>
      </w:tr>
    </w:tbl>
    <w:p w14:paraId="28F7A797" w14:textId="6300B3C1" w:rsidR="00CA7B73" w:rsidRPr="00CA7B73" w:rsidRDefault="004F4AE6" w:rsidP="00CA7B73">
      <w:pPr>
        <w:rPr>
          <w:rFonts w:ascii="Garamond Premr Pro" w:hAnsi="Garamond Premr Pro" w:cs="Times New Roman"/>
          <w:sz w:val="20"/>
          <w:szCs w:val="20"/>
        </w:rPr>
      </w:pPr>
      <w:r w:rsidRPr="00CA7B73">
        <w:rPr>
          <w:noProof/>
        </w:rPr>
        <mc:AlternateContent>
          <mc:Choice Requires="wps">
            <w:drawing>
              <wp:anchor distT="0" distB="0" distL="114300" distR="114300" simplePos="0" relativeHeight="251705344" behindDoc="0" locked="0" layoutInCell="1" allowOverlap="1" wp14:anchorId="281E237F" wp14:editId="292AE16B">
                <wp:simplePos x="0" y="0"/>
                <wp:positionH relativeFrom="column">
                  <wp:posOffset>-1013046</wp:posOffset>
                </wp:positionH>
                <wp:positionV relativeFrom="paragraph">
                  <wp:posOffset>1934900</wp:posOffset>
                </wp:positionV>
                <wp:extent cx="1707929" cy="1204457"/>
                <wp:effectExtent l="38100" t="38100" r="26035" b="34290"/>
                <wp:wrapNone/>
                <wp:docPr id="135250024" name="Straight Arrow Connector 19"/>
                <wp:cNvGraphicFramePr/>
                <a:graphic xmlns:a="http://schemas.openxmlformats.org/drawingml/2006/main">
                  <a:graphicData uri="http://schemas.microsoft.com/office/word/2010/wordprocessingShape">
                    <wps:wsp>
                      <wps:cNvCnPr/>
                      <wps:spPr>
                        <a:xfrm flipH="1" flipV="1">
                          <a:off x="0" y="0"/>
                          <a:ext cx="1707929" cy="1204457"/>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0DCC16" id="Straight Arrow Connector 19" o:spid="_x0000_s1026" type="#_x0000_t32" style="position:absolute;margin-left:-79.75pt;margin-top:152.35pt;width:134.5pt;height:94.8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" strokecolor="#a6a6a6" strokeweight="4.25pt">
                <v:stroke endarrow="block" joinstyle="miter"/>
              </v:shape>
            </w:pict>
          </mc:Fallback>
        </mc:AlternateContent>
      </w:r>
      <w:r w:rsidR="005C54CC" w:rsidRPr="00CA7B73">
        <w:rPr>
          <w:noProof/>
        </w:rPr>
        <mc:AlternateContent>
          <mc:Choice Requires="wps">
            <w:drawing>
              <wp:anchor distT="0" distB="0" distL="114300" distR="114300" simplePos="0" relativeHeight="251707392" behindDoc="0" locked="0" layoutInCell="1" allowOverlap="1" wp14:anchorId="27514869" wp14:editId="1CBCCFB8">
                <wp:simplePos x="0" y="0"/>
                <wp:positionH relativeFrom="column">
                  <wp:posOffset>2843337</wp:posOffset>
                </wp:positionH>
                <wp:positionV relativeFrom="paragraph">
                  <wp:posOffset>1938212</wp:posOffset>
                </wp:positionV>
                <wp:extent cx="1570272" cy="391519"/>
                <wp:effectExtent l="0" t="76200" r="30480" b="46990"/>
                <wp:wrapNone/>
                <wp:docPr id="843182983" name="Straight Arrow Connector 19"/>
                <wp:cNvGraphicFramePr/>
                <a:graphic xmlns:a="http://schemas.openxmlformats.org/drawingml/2006/main">
                  <a:graphicData uri="http://schemas.microsoft.com/office/word/2010/wordprocessingShape">
                    <wps:wsp>
                      <wps:cNvCnPr/>
                      <wps:spPr>
                        <a:xfrm flipH="1" flipV="1">
                          <a:off x="0" y="0"/>
                          <a:ext cx="1570272" cy="391519"/>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C28F7C" id="Straight Arrow Connector 19" o:spid="_x0000_s1026" type="#_x0000_t32" style="position:absolute;margin-left:223.9pt;margin-top:152.6pt;width:123.65pt;height:30.85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" strokecolor="#a6a6a6" strokeweight="4.25pt">
                <v:stroke endarrow="block" joinstyle="miter"/>
              </v:shape>
            </w:pict>
          </mc:Fallback>
        </mc:AlternateContent>
      </w:r>
      <w:r w:rsidR="00CA7B73" w:rsidRPr="00CA7B73">
        <w:rPr>
          <w:noProof/>
        </w:rPr>
        <mc:AlternateContent>
          <mc:Choice Requires="wps">
            <w:drawing>
              <wp:anchor distT="45720" distB="45720" distL="114300" distR="114300" simplePos="0" relativeHeight="251706368" behindDoc="1" locked="0" layoutInCell="1" allowOverlap="1" wp14:anchorId="30F65E1A" wp14:editId="123929F2">
                <wp:simplePos x="0" y="0"/>
                <wp:positionH relativeFrom="column">
                  <wp:posOffset>4408170</wp:posOffset>
                </wp:positionH>
                <wp:positionV relativeFrom="paragraph">
                  <wp:posOffset>2069655</wp:posOffset>
                </wp:positionV>
                <wp:extent cx="1104265" cy="498475"/>
                <wp:effectExtent l="0" t="0" r="19685" b="15875"/>
                <wp:wrapNone/>
                <wp:docPr id="71533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498475"/>
                        </a:xfrm>
                        <a:prstGeom prst="rect">
                          <a:avLst/>
                        </a:prstGeom>
                        <a:noFill/>
                        <a:ln w="9525">
                          <a:solidFill>
                            <a:srgbClr val="E8E8E8">
                              <a:lumMod val="75000"/>
                            </a:srgbClr>
                          </a:solidFill>
                          <a:miter lim="800000"/>
                          <a:headEnd/>
                          <a:tailEnd/>
                        </a:ln>
                      </wps:spPr>
                      <wps:txbx>
                        <w:txbxContent>
                          <w:p w14:paraId="6973DFBD" w14:textId="77777777" w:rsidR="00CA7B73" w:rsidRPr="00E9147A" w:rsidRDefault="00CA7B73" w:rsidP="00CA7B73">
                            <w:pPr>
                              <w:jc w:val="center"/>
                              <w:rPr>
                                <w:rFonts w:ascii="Garamond Premr Pro" w:hAnsi="Garamond Premr Pro"/>
                                <w:color w:val="747474" w:themeColor="background2" w:themeShade="80"/>
                                <w:lang w:val="de-DE"/>
                              </w:rPr>
                            </w:pPr>
                            <w:r w:rsidRPr="00E9147A">
                              <w:rPr>
                                <w:rFonts w:ascii="Garamond Premr Pro" w:hAnsi="Garamond Premr Pro"/>
                                <w:color w:val="747474" w:themeColor="background2" w:themeShade="80"/>
                                <w:lang w:val="de-DE"/>
                              </w:rPr>
                              <w:t>Keywords (Artisan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65E1A" id="_x0000_s1028" type="#_x0000_t202" style="position:absolute;margin-left:347.1pt;margin-top:162.95pt;width:86.95pt;height:39.2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" filled="f" strokecolor="#aeaeae">
                <v:textbox>
                  <w:txbxContent>
                    <w:p w14:paraId="6973DFBD" w14:textId="77777777" w:rsidR="00CA7B73" w:rsidRPr="00E9147A" w:rsidRDefault="00CA7B73" w:rsidP="00CA7B73">
                      <w:pPr>
                        <w:jc w:val="center"/>
                        <w:rPr>
                          <w:rFonts w:ascii="Garamond Premr Pro" w:hAnsi="Garamond Premr Pro"/>
                          <w:color w:val="747474" w:themeColor="background2" w:themeShade="80"/>
                          <w:lang w:val="de-DE"/>
                        </w:rPr>
                      </w:pPr>
                      <w:r w:rsidRPr="00E9147A">
                        <w:rPr>
                          <w:rFonts w:ascii="Garamond Premr Pro" w:hAnsi="Garamond Premr Pro"/>
                          <w:color w:val="747474" w:themeColor="background2" w:themeShade="80"/>
                          <w:lang w:val="de-DE"/>
                        </w:rPr>
                        <w:t>Keywords (Artisan 12)</w:t>
                      </w:r>
                    </w:p>
                  </w:txbxContent>
                </v:textbox>
              </v:shape>
            </w:pict>
          </mc:Fallback>
        </mc:AlternateContent>
      </w:r>
      <w:r w:rsidR="00CA7B73" w:rsidRPr="00CA7B73">
        <w:rPr>
          <w:noProof/>
        </w:rPr>
        <mc:AlternateContent>
          <mc:Choice Requires="wps">
            <w:drawing>
              <wp:anchor distT="0" distB="0" distL="114300" distR="114300" simplePos="0" relativeHeight="251709440" behindDoc="0" locked="0" layoutInCell="1" allowOverlap="1" wp14:anchorId="46DB15B3" wp14:editId="62EBC76D">
                <wp:simplePos x="0" y="0"/>
                <wp:positionH relativeFrom="column">
                  <wp:posOffset>4559632</wp:posOffset>
                </wp:positionH>
                <wp:positionV relativeFrom="paragraph">
                  <wp:posOffset>748665</wp:posOffset>
                </wp:positionV>
                <wp:extent cx="499404" cy="158371"/>
                <wp:effectExtent l="38100" t="19050" r="34290" b="89535"/>
                <wp:wrapNone/>
                <wp:docPr id="1260414303" name="Straight Arrow Connector 19"/>
                <wp:cNvGraphicFramePr/>
                <a:graphic xmlns:a="http://schemas.openxmlformats.org/drawingml/2006/main">
                  <a:graphicData uri="http://schemas.microsoft.com/office/word/2010/wordprocessingShape">
                    <wps:wsp>
                      <wps:cNvCnPr/>
                      <wps:spPr>
                        <a:xfrm flipH="1">
                          <a:off x="0" y="0"/>
                          <a:ext cx="499404" cy="158371"/>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D59809" id="Straight Arrow Connector 19" o:spid="_x0000_s1026" type="#_x0000_t32" style="position:absolute;margin-left:359.05pt;margin-top:58.95pt;width:39.3pt;height:12.4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" strokecolor="#a6a6a6" strokeweight="4.25pt">
                <v:stroke endarrow="block" joinstyle="miter"/>
              </v:shape>
            </w:pict>
          </mc:Fallback>
        </mc:AlternateContent>
      </w:r>
      <w:r w:rsidR="00CA7B73" w:rsidRPr="00CA7B73">
        <w:rPr>
          <w:noProof/>
        </w:rPr>
        <mc:AlternateContent>
          <mc:Choice Requires="wps">
            <w:drawing>
              <wp:anchor distT="45720" distB="45720" distL="114300" distR="114300" simplePos="0" relativeHeight="251708416" behindDoc="1" locked="0" layoutInCell="1" allowOverlap="1" wp14:anchorId="68114A67" wp14:editId="26B96565">
                <wp:simplePos x="0" y="0"/>
                <wp:positionH relativeFrom="column">
                  <wp:posOffset>4389641</wp:posOffset>
                </wp:positionH>
                <wp:positionV relativeFrom="paragraph">
                  <wp:posOffset>89828</wp:posOffset>
                </wp:positionV>
                <wp:extent cx="1315085" cy="658368"/>
                <wp:effectExtent l="0" t="0" r="18415" b="27940"/>
                <wp:wrapNone/>
                <wp:docPr id="1805436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658368"/>
                        </a:xfrm>
                        <a:prstGeom prst="rect">
                          <a:avLst/>
                        </a:prstGeom>
                        <a:noFill/>
                        <a:ln w="9525">
                          <a:solidFill>
                            <a:srgbClr val="E8E8E8">
                              <a:lumMod val="75000"/>
                            </a:srgbClr>
                          </a:solidFill>
                          <a:miter lim="800000"/>
                          <a:headEnd/>
                          <a:tailEnd/>
                        </a:ln>
                      </wps:spPr>
                      <wps:txbx>
                        <w:txbxContent>
                          <w:p w14:paraId="4D163ECB" w14:textId="77777777" w:rsidR="00CA7B73" w:rsidRPr="00E9147A" w:rsidRDefault="00CA7B73" w:rsidP="00CA7B73">
                            <w:pPr>
                              <w:jc w:val="center"/>
                              <w:rPr>
                                <w:rFonts w:ascii="Garamond Premr Pro" w:hAnsi="Garamond Premr Pro"/>
                                <w:color w:val="747474" w:themeColor="background2" w:themeShade="80"/>
                              </w:rPr>
                            </w:pPr>
                            <w:r>
                              <w:rPr>
                                <w:rFonts w:ascii="Garamond Premr Pro" w:hAnsi="Garamond Premr Pro"/>
                                <w:color w:val="747474" w:themeColor="background2" w:themeShade="80"/>
                              </w:rPr>
                              <w:t>Normal Text</w:t>
                            </w:r>
                            <w:r w:rsidRPr="00E9147A">
                              <w:rPr>
                                <w:rFonts w:ascii="Garamond Premr Pro" w:hAnsi="Garamond Premr Pro"/>
                                <w:color w:val="747474" w:themeColor="background2" w:themeShade="80"/>
                              </w:rPr>
                              <w:t xml:space="preserve"> (</w:t>
                            </w:r>
                            <w:r>
                              <w:rPr>
                                <w:rFonts w:ascii="Garamond Premr Pro" w:hAnsi="Garamond Premr Pro"/>
                                <w:color w:val="747474" w:themeColor="background2" w:themeShade="80"/>
                              </w:rPr>
                              <w:t>Garamond Pro / Times New Roman</w:t>
                            </w:r>
                            <w:r w:rsidRPr="00E9147A">
                              <w:rPr>
                                <w:rFonts w:ascii="Garamond Premr Pro" w:hAnsi="Garamond Premr Pro"/>
                                <w:color w:val="747474" w:themeColor="background2"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14A67" id="_x0000_s1029" type="#_x0000_t202" style="position:absolute;margin-left:345.65pt;margin-top:7.05pt;width:103.55pt;height:51.85pt;z-index:-251608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" filled="f" strokecolor="#aeaeae">
                <v:textbox>
                  <w:txbxContent>
                    <w:p w14:paraId="4D163ECB" w14:textId="77777777" w:rsidR="00CA7B73" w:rsidRPr="00E9147A" w:rsidRDefault="00CA7B73" w:rsidP="00CA7B73">
                      <w:pPr>
                        <w:jc w:val="center"/>
                        <w:rPr>
                          <w:rFonts w:ascii="Garamond Premr Pro" w:hAnsi="Garamond Premr Pro"/>
                          <w:color w:val="747474" w:themeColor="background2" w:themeShade="80"/>
                        </w:rPr>
                      </w:pPr>
                      <w:r>
                        <w:rPr>
                          <w:rFonts w:ascii="Garamond Premr Pro" w:hAnsi="Garamond Premr Pro"/>
                          <w:color w:val="747474" w:themeColor="background2" w:themeShade="80"/>
                        </w:rPr>
                        <w:t>Normal Text</w:t>
                      </w:r>
                      <w:r w:rsidRPr="00E9147A">
                        <w:rPr>
                          <w:rFonts w:ascii="Garamond Premr Pro" w:hAnsi="Garamond Premr Pro"/>
                          <w:color w:val="747474" w:themeColor="background2" w:themeShade="80"/>
                        </w:rPr>
                        <w:t xml:space="preserve"> (</w:t>
                      </w:r>
                      <w:r>
                        <w:rPr>
                          <w:rFonts w:ascii="Garamond Premr Pro" w:hAnsi="Garamond Premr Pro"/>
                          <w:color w:val="747474" w:themeColor="background2" w:themeShade="80"/>
                        </w:rPr>
                        <w:t>Garamond Pro / Times New Roman</w:t>
                      </w:r>
                      <w:r w:rsidRPr="00E9147A">
                        <w:rPr>
                          <w:rFonts w:ascii="Garamond Premr Pro" w:hAnsi="Garamond Premr Pro"/>
                          <w:color w:val="747474" w:themeColor="background2" w:themeShade="80"/>
                        </w:rPr>
                        <w:t>)</w:t>
                      </w:r>
                    </w:p>
                  </w:txbxContent>
                </v:textbox>
              </v:shape>
            </w:pict>
          </mc:Fallback>
        </mc:AlternateContent>
      </w: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099"/>
      </w:tblGrid>
      <w:tr w:rsidR="00CA7B73" w:rsidRPr="00CA7B73" w14:paraId="209E322E" w14:textId="77777777" w:rsidTr="00A90F03">
        <w:trPr>
          <w:trHeight w:val="304"/>
        </w:trPr>
        <w:tc>
          <w:tcPr>
            <w:tcW w:w="1271" w:type="dxa"/>
          </w:tcPr>
          <w:p w14:paraId="3FE51D9A" w14:textId="77777777"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Battlekit</w:t>
            </w:r>
          </w:p>
        </w:tc>
        <w:tc>
          <w:tcPr>
            <w:tcW w:w="6099" w:type="dxa"/>
          </w:tcPr>
          <w:p w14:paraId="53AD7D4D" w14:textId="4C183BF4" w:rsidR="00CA7B73" w:rsidRPr="00CA7B73" w:rsidRDefault="00CA7B73" w:rsidP="00CA7B73">
            <w:pPr>
              <w:spacing w:after="160" w:line="259" w:lineRule="auto"/>
              <w:rPr>
                <w:rFonts w:ascii="Garamond Premr Pro" w:hAnsi="Garamond Premr Pro" w:cs="Times New Roman"/>
                <w:sz w:val="20"/>
                <w:szCs w:val="20"/>
              </w:rPr>
            </w:pPr>
            <w:r w:rsidRPr="00CA7B73">
              <w:rPr>
                <w:rFonts w:ascii="Garamond Premr Pro" w:hAnsi="Garamond Premr Pro" w:cs="Times New Roman"/>
                <w:sz w:val="20"/>
                <w:szCs w:val="20"/>
              </w:rPr>
              <w:t>A ******* can have any Battlekit from the ******* Armoury Tables.</w:t>
            </w:r>
          </w:p>
          <w:p w14:paraId="41ACE371" w14:textId="0123B0DA" w:rsidR="00CA7B73" w:rsidRPr="00CA7B73" w:rsidRDefault="00CA7B73" w:rsidP="00CA7B73">
            <w:pPr>
              <w:spacing w:after="160" w:line="259" w:lineRule="auto"/>
              <w:rPr>
                <w:rFonts w:ascii="Garamond Premr Pro" w:hAnsi="Garamond Premr Pro" w:cs="Times New Roman"/>
                <w:sz w:val="20"/>
                <w:szCs w:val="20"/>
              </w:rPr>
            </w:pPr>
          </w:p>
        </w:tc>
      </w:tr>
      <w:tr w:rsidR="00CA7B73" w:rsidRPr="00CA7B73" w14:paraId="7EC6FF0D" w14:textId="77777777" w:rsidTr="00A90F03">
        <w:trPr>
          <w:trHeight w:val="315"/>
        </w:trPr>
        <w:tc>
          <w:tcPr>
            <w:tcW w:w="1271" w:type="dxa"/>
          </w:tcPr>
          <w:p w14:paraId="6FF7D72A" w14:textId="09ABCFAC" w:rsidR="00CA7B73" w:rsidRPr="00CA7B73" w:rsidRDefault="004F4AE6" w:rsidP="00CA7B73">
            <w:pPr>
              <w:spacing w:after="160" w:line="259" w:lineRule="auto"/>
              <w:rPr>
                <w:rFonts w:ascii="Garamond Premr Pro" w:hAnsi="Garamond Premr Pro" w:cs="Times New Roman"/>
                <w:b/>
                <w:bCs/>
                <w:sz w:val="20"/>
                <w:szCs w:val="20"/>
              </w:rPr>
            </w:pPr>
            <w:r w:rsidRPr="00CA7B73">
              <w:rPr>
                <w:noProof/>
              </w:rPr>
              <mc:AlternateContent>
                <mc:Choice Requires="wps">
                  <w:drawing>
                    <wp:anchor distT="0" distB="0" distL="114300" distR="114300" simplePos="0" relativeHeight="251724800" behindDoc="0" locked="0" layoutInCell="1" allowOverlap="1" wp14:anchorId="31CB3946" wp14:editId="7796F006">
                      <wp:simplePos x="0" y="0"/>
                      <wp:positionH relativeFrom="column">
                        <wp:posOffset>519734</wp:posOffset>
                      </wp:positionH>
                      <wp:positionV relativeFrom="paragraph">
                        <wp:posOffset>426029</wp:posOffset>
                      </wp:positionV>
                      <wp:extent cx="617054" cy="287710"/>
                      <wp:effectExtent l="19050" t="38100" r="50165" b="36195"/>
                      <wp:wrapNone/>
                      <wp:docPr id="1654438659" name="Straight Arrow Connector 19"/>
                      <wp:cNvGraphicFramePr/>
                      <a:graphic xmlns:a="http://schemas.openxmlformats.org/drawingml/2006/main">
                        <a:graphicData uri="http://schemas.microsoft.com/office/word/2010/wordprocessingShape">
                          <wps:wsp>
                            <wps:cNvCnPr/>
                            <wps:spPr>
                              <a:xfrm flipV="1">
                                <a:off x="0" y="0"/>
                                <a:ext cx="617054" cy="287710"/>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77C4EB" id="Straight Arrow Connector 19" o:spid="_x0000_s1026" type="#_x0000_t32" style="position:absolute;margin-left:40.9pt;margin-top:33.55pt;width:48.6pt;height:22.6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" strokecolor="#a6a6a6" strokeweight="4.25pt">
                      <v:stroke endarrow="block" joinstyle="miter"/>
                    </v:shape>
                  </w:pict>
                </mc:Fallback>
              </mc:AlternateContent>
            </w:r>
            <w:r w:rsidRPr="00CA7B73">
              <w:rPr>
                <w:noProof/>
              </w:rPr>
              <mc:AlternateContent>
                <mc:Choice Requires="wps">
                  <w:drawing>
                    <wp:anchor distT="0" distB="0" distL="114300" distR="114300" simplePos="0" relativeHeight="251722752" behindDoc="0" locked="0" layoutInCell="1" allowOverlap="1" wp14:anchorId="1EF26D7C" wp14:editId="6F296B1D">
                      <wp:simplePos x="0" y="0"/>
                      <wp:positionH relativeFrom="column">
                        <wp:posOffset>523240</wp:posOffset>
                      </wp:positionH>
                      <wp:positionV relativeFrom="paragraph">
                        <wp:posOffset>130175</wp:posOffset>
                      </wp:positionV>
                      <wp:extent cx="321310" cy="583565"/>
                      <wp:effectExtent l="19050" t="38100" r="59690" b="26035"/>
                      <wp:wrapNone/>
                      <wp:docPr id="994897868" name="Straight Arrow Connector 19"/>
                      <wp:cNvGraphicFramePr/>
                      <a:graphic xmlns:a="http://schemas.openxmlformats.org/drawingml/2006/main">
                        <a:graphicData uri="http://schemas.microsoft.com/office/word/2010/wordprocessingShape">
                          <wps:wsp>
                            <wps:cNvCnPr/>
                            <wps:spPr>
                              <a:xfrm flipV="1">
                                <a:off x="0" y="0"/>
                                <a:ext cx="321310" cy="583565"/>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CC1533" id="Straight Arrow Connector 19" o:spid="_x0000_s1026" type="#_x0000_t32" style="position:absolute;margin-left:41.2pt;margin-top:10.25pt;width:25.3pt;height:45.9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" strokecolor="#a6a6a6" strokeweight="4.25pt">
                      <v:stroke endarrow="block" joinstyle="miter"/>
                    </v:shape>
                  </w:pict>
                </mc:Fallback>
              </mc:AlternateContent>
            </w:r>
            <w:r w:rsidR="00CA7B73" w:rsidRPr="00CA7B73">
              <w:rPr>
                <w:rFonts w:ascii="Garamond Premr Pro" w:hAnsi="Garamond Premr Pro" w:cs="Times New Roman"/>
                <w:b/>
                <w:bCs/>
                <w:sz w:val="20"/>
                <w:szCs w:val="20"/>
              </w:rPr>
              <w:t>Abilities</w:t>
            </w:r>
          </w:p>
        </w:tc>
        <w:tc>
          <w:tcPr>
            <w:tcW w:w="6099" w:type="dxa"/>
          </w:tcPr>
          <w:p w14:paraId="120658E7" w14:textId="2FAD9217" w:rsidR="00CA7B73" w:rsidRPr="004F4AE6" w:rsidRDefault="00CA7B73" w:rsidP="004F4AE6">
            <w:pPr>
              <w:pStyle w:val="ListParagraph"/>
              <w:numPr>
                <w:ilvl w:val="0"/>
                <w:numId w:val="10"/>
              </w:numPr>
              <w:ind w:left="324" w:hanging="324"/>
              <w:rPr>
                <w:rFonts w:ascii="Garamond Premr Pro" w:hAnsi="Garamond Premr Pro" w:cs="Times New Roman"/>
                <w:sz w:val="20"/>
                <w:szCs w:val="20"/>
              </w:rPr>
            </w:pPr>
            <w:r w:rsidRPr="004F4AE6">
              <w:rPr>
                <w:rFonts w:ascii="Garamond Premr Pro" w:hAnsi="Garamond Premr Pro" w:cs="Times New Roman"/>
                <w:b/>
                <w:bCs/>
                <w:color w:val="C00000"/>
                <w:sz w:val="20"/>
                <w:szCs w:val="20"/>
              </w:rPr>
              <w:t>Ability Name</w:t>
            </w:r>
            <w:r w:rsidRPr="004F4AE6">
              <w:rPr>
                <w:rFonts w:ascii="Garamond Premr Pro" w:hAnsi="Garamond Premr Pro" w:cs="Times New Roman"/>
                <w:color w:val="C00000"/>
                <w:sz w:val="20"/>
                <w:szCs w:val="20"/>
              </w:rPr>
              <w:t xml:space="preserve"> </w:t>
            </w:r>
            <w:r w:rsidRPr="004F4AE6">
              <w:rPr>
                <w:rFonts w:ascii="Artisan12" w:hAnsi="Artisan12" w:cs="Segoe UI Symbol"/>
                <w:b/>
                <w:bCs/>
                <w:sz w:val="20"/>
                <w:szCs w:val="20"/>
              </w:rPr>
              <w:t>ACTION</w:t>
            </w:r>
            <w:r w:rsidRPr="004F4AE6">
              <w:rPr>
                <w:rFonts w:ascii="Segoe UI Symbol" w:hAnsi="Segoe UI Symbol" w:cs="Segoe UI Symbol"/>
                <w:color w:val="C00000"/>
                <w:sz w:val="20"/>
                <w:szCs w:val="20"/>
              </w:rPr>
              <w:t xml:space="preserve">: </w:t>
            </w:r>
            <w:r w:rsidRPr="004F4AE6">
              <w:rPr>
                <w:rFonts w:ascii="Garamond Premr Pro" w:hAnsi="Garamond Premr Pro" w:cs="Times New Roman"/>
                <w:sz w:val="20"/>
                <w:szCs w:val="20"/>
              </w:rPr>
              <w:t xml:space="preserve">Abilities like this can be </w:t>
            </w:r>
            <w:proofErr w:type="spellStart"/>
            <w:r w:rsidRPr="004F4AE6">
              <w:rPr>
                <w:rFonts w:ascii="Garamond Premr Pro" w:hAnsi="Garamond Premr Pro" w:cs="Times New Roman"/>
                <w:sz w:val="20"/>
                <w:szCs w:val="20"/>
              </w:rPr>
              <w:t>layed</w:t>
            </w:r>
            <w:proofErr w:type="spellEnd"/>
            <w:r w:rsidRPr="004F4AE6">
              <w:rPr>
                <w:rFonts w:ascii="Garamond Premr Pro" w:hAnsi="Garamond Premr Pro" w:cs="Times New Roman"/>
                <w:sz w:val="20"/>
                <w:szCs w:val="20"/>
              </w:rPr>
              <w:t xml:space="preserve"> out in a table with white or without borders. </w:t>
            </w:r>
          </w:p>
          <w:p w14:paraId="28127282" w14:textId="7C5BCB5D" w:rsidR="00CA7B73" w:rsidRDefault="00CA7B73" w:rsidP="004F4AE6">
            <w:pPr>
              <w:pStyle w:val="ListParagraph"/>
              <w:numPr>
                <w:ilvl w:val="0"/>
                <w:numId w:val="12"/>
              </w:numPr>
              <w:rPr>
                <w:rFonts w:ascii="Garamond Premr Pro" w:hAnsi="Garamond Premr Pro" w:cs="Times New Roman"/>
                <w:sz w:val="20"/>
                <w:szCs w:val="20"/>
              </w:rPr>
            </w:pPr>
            <w:bookmarkStart w:id="0" w:name="_Hlk216358725"/>
            <w:r w:rsidRPr="004F4AE6">
              <w:rPr>
                <w:rFonts w:ascii="Garamond Premr Pro" w:hAnsi="Garamond Premr Pro" w:cs="Times New Roman"/>
                <w:sz w:val="20"/>
                <w:szCs w:val="20"/>
              </w:rPr>
              <w:t>secondary effect of the ability could be literally anything</w:t>
            </w:r>
            <w:bookmarkEnd w:id="0"/>
            <w:r w:rsidRPr="004F4AE6">
              <w:rPr>
                <w:rFonts w:ascii="Garamond Premr Pro" w:hAnsi="Garamond Premr Pro" w:cs="Times New Roman"/>
                <w:sz w:val="20"/>
                <w:szCs w:val="20"/>
              </w:rPr>
              <w:t>.</w:t>
            </w:r>
          </w:p>
          <w:p w14:paraId="188D4619" w14:textId="6C907B72" w:rsidR="004F4AE6" w:rsidRPr="004F4AE6" w:rsidRDefault="004F4AE6" w:rsidP="004F4AE6">
            <w:pPr>
              <w:pStyle w:val="ListParagraph"/>
              <w:numPr>
                <w:ilvl w:val="0"/>
                <w:numId w:val="12"/>
              </w:numPr>
              <w:rPr>
                <w:rFonts w:ascii="Garamond Premr Pro" w:hAnsi="Garamond Premr Pro" w:cs="Times New Roman"/>
                <w:sz w:val="20"/>
                <w:szCs w:val="20"/>
              </w:rPr>
            </w:pPr>
            <w:r>
              <w:rPr>
                <w:rFonts w:ascii="Garamond Premr Pro" w:hAnsi="Garamond Premr Pro" w:cs="Times New Roman"/>
                <w:sz w:val="20"/>
                <w:szCs w:val="20"/>
              </w:rPr>
              <w:t>further secondary effect</w:t>
            </w:r>
          </w:p>
        </w:tc>
      </w:tr>
      <w:tr w:rsidR="00CA7B73" w:rsidRPr="00CA7B73" w14:paraId="37B2B8CA" w14:textId="77777777" w:rsidTr="00A90F03">
        <w:trPr>
          <w:trHeight w:val="304"/>
        </w:trPr>
        <w:tc>
          <w:tcPr>
            <w:tcW w:w="1271" w:type="dxa"/>
          </w:tcPr>
          <w:p w14:paraId="33338AFD" w14:textId="1C59C94E" w:rsidR="00CA7B73" w:rsidRPr="00CA7B73" w:rsidRDefault="004F4AE6" w:rsidP="00CA7B73">
            <w:pPr>
              <w:spacing w:after="160" w:line="259" w:lineRule="auto"/>
              <w:rPr>
                <w:rFonts w:ascii="Garamond Premr Pro" w:hAnsi="Garamond Premr Pro" w:cs="Times New Roman"/>
                <w:sz w:val="20"/>
                <w:szCs w:val="20"/>
              </w:rPr>
            </w:pPr>
            <w:r w:rsidRPr="00CA7B73">
              <w:rPr>
                <w:noProof/>
              </w:rPr>
              <mc:AlternateContent>
                <mc:Choice Requires="wps">
                  <w:drawing>
                    <wp:anchor distT="45720" distB="45720" distL="114300" distR="114300" simplePos="0" relativeHeight="251716608" behindDoc="1" locked="0" layoutInCell="1" allowOverlap="1" wp14:anchorId="43964BF0" wp14:editId="15E82158">
                      <wp:simplePos x="0" y="0"/>
                      <wp:positionH relativeFrom="column">
                        <wp:posOffset>-579672</wp:posOffset>
                      </wp:positionH>
                      <wp:positionV relativeFrom="paragraph">
                        <wp:posOffset>-174625</wp:posOffset>
                      </wp:positionV>
                      <wp:extent cx="1104265" cy="498475"/>
                      <wp:effectExtent l="0" t="0" r="19685" b="15875"/>
                      <wp:wrapNone/>
                      <wp:docPr id="551496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498475"/>
                              </a:xfrm>
                              <a:prstGeom prst="rect">
                                <a:avLst/>
                              </a:prstGeom>
                              <a:noFill/>
                              <a:ln w="9525">
                                <a:solidFill>
                                  <a:srgbClr val="E8E8E8">
                                    <a:lumMod val="75000"/>
                                  </a:srgbClr>
                                </a:solidFill>
                                <a:miter lim="800000"/>
                                <a:headEnd/>
                                <a:tailEnd/>
                              </a:ln>
                            </wps:spPr>
                            <wps:txbx>
                              <w:txbxContent>
                                <w:p w14:paraId="2AB8C11E" w14:textId="3E2E9C9A" w:rsidR="004F4AE6" w:rsidRPr="00E9147A" w:rsidRDefault="004F4AE6" w:rsidP="004F4AE6">
                                  <w:pPr>
                                    <w:jc w:val="center"/>
                                    <w:rPr>
                                      <w:rFonts w:ascii="Garamond Premr Pro" w:hAnsi="Garamond Premr Pro"/>
                                      <w:color w:val="747474" w:themeColor="background2" w:themeShade="80"/>
                                      <w:lang w:val="de-DE"/>
                                    </w:rPr>
                                  </w:pPr>
                                  <w:r>
                                    <w:rPr>
                                      <w:rFonts w:ascii="Garamond Premr Pro" w:hAnsi="Garamond Premr Pro"/>
                                      <w:color w:val="747474" w:themeColor="background2" w:themeShade="80"/>
                                      <w:lang w:val="de-DE"/>
                                    </w:rPr>
                                    <w:t>Special Bulletpoints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64BF0" id="_x0000_s1030" type="#_x0000_t202" style="position:absolute;margin-left:-45.65pt;margin-top:-13.75pt;width:86.95pt;height:39.2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" filled="f" strokecolor="#aeaeae">
                      <v:textbox>
                        <w:txbxContent>
                          <w:p w14:paraId="2AB8C11E" w14:textId="3E2E9C9A" w:rsidR="004F4AE6" w:rsidRPr="00E9147A" w:rsidRDefault="004F4AE6" w:rsidP="004F4AE6">
                            <w:pPr>
                              <w:jc w:val="center"/>
                              <w:rPr>
                                <w:rFonts w:ascii="Garamond Premr Pro" w:hAnsi="Garamond Premr Pro"/>
                                <w:color w:val="747474" w:themeColor="background2" w:themeShade="80"/>
                                <w:lang w:val="de-DE"/>
                              </w:rPr>
                            </w:pPr>
                            <w:r>
                              <w:rPr>
                                <w:rFonts w:ascii="Garamond Premr Pro" w:hAnsi="Garamond Premr Pro"/>
                                <w:color w:val="747474" w:themeColor="background2" w:themeShade="80"/>
                                <w:lang w:val="de-DE"/>
                              </w:rPr>
                              <w:t>Special Bulletpoints</w:t>
                            </w:r>
                          </w:p>
                        </w:txbxContent>
                      </v:textbox>
                    </v:shape>
                  </w:pict>
                </mc:Fallback>
              </mc:AlternateContent>
            </w:r>
          </w:p>
        </w:tc>
        <w:tc>
          <w:tcPr>
            <w:tcW w:w="6099" w:type="dxa"/>
          </w:tcPr>
          <w:p w14:paraId="5B67C9BA" w14:textId="418FFF06" w:rsidR="00CA7B73" w:rsidRPr="004F4AE6" w:rsidRDefault="00CA7B73" w:rsidP="004F4AE6">
            <w:pPr>
              <w:pStyle w:val="ListParagraph"/>
              <w:numPr>
                <w:ilvl w:val="0"/>
                <w:numId w:val="10"/>
              </w:numPr>
              <w:ind w:left="324" w:hanging="324"/>
              <w:rPr>
                <w:rFonts w:ascii="Garamond Premr Pro" w:hAnsi="Garamond Premr Pro" w:cs="Times New Roman"/>
                <w:sz w:val="20"/>
                <w:szCs w:val="20"/>
              </w:rPr>
            </w:pPr>
            <w:bookmarkStart w:id="1" w:name="BookmarkAbilityName"/>
            <w:r w:rsidRPr="004F4AE6">
              <w:rPr>
                <w:rFonts w:ascii="Garamond Premr Pro" w:hAnsi="Garamond Premr Pro" w:cs="Segoe UI Symbol"/>
                <w:b/>
                <w:bCs/>
                <w:color w:val="C00000"/>
                <w:sz w:val="20"/>
                <w:szCs w:val="20"/>
              </w:rPr>
              <w:t>Ability Name</w:t>
            </w:r>
            <w:bookmarkEnd w:id="1"/>
            <w:r w:rsidRPr="004F4AE6">
              <w:rPr>
                <w:rFonts w:ascii="Garamond Premr Pro" w:hAnsi="Garamond Premr Pro" w:cs="Segoe UI Symbol"/>
                <w:b/>
                <w:bCs/>
                <w:sz w:val="20"/>
                <w:szCs w:val="20"/>
              </w:rPr>
              <w:t>:</w:t>
            </w:r>
            <w:r w:rsidRPr="004F4AE6">
              <w:rPr>
                <w:rFonts w:ascii="Garamond Premr Pro" w:hAnsi="Garamond Premr Pro" w:cs="Segoe UI Symbol"/>
                <w:sz w:val="20"/>
                <w:szCs w:val="20"/>
              </w:rPr>
              <w:t xml:space="preserve"> Keywords are in all Caps and Bold (ctrl + b). </w:t>
            </w:r>
            <w:r w:rsidRPr="004F4AE6">
              <w:rPr>
                <w:rFonts w:ascii="Garamond Premr Pro" w:hAnsi="Garamond Premr Pro" w:cs="Segoe UI Symbol"/>
                <w:b/>
                <w:bCs/>
                <w:sz w:val="20"/>
                <w:szCs w:val="20"/>
              </w:rPr>
              <w:t xml:space="preserve">DEMONIC, BLACK GRAIL, FIRE. </w:t>
            </w:r>
            <w:proofErr w:type="spellStart"/>
            <w:r w:rsidRPr="004F4AE6">
              <w:rPr>
                <w:rFonts w:ascii="Garamond Premr Pro" w:hAnsi="Garamond Premr Pro" w:cs="Segoe UI Symbol"/>
                <w:sz w:val="20"/>
                <w:szCs w:val="20"/>
              </w:rPr>
              <w:t>Alternativly</w:t>
            </w:r>
            <w:proofErr w:type="spellEnd"/>
            <w:r w:rsidRPr="004F4AE6">
              <w:rPr>
                <w:rFonts w:ascii="Garamond Premr Pro" w:hAnsi="Garamond Premr Pro" w:cs="Segoe UI Symbol"/>
                <w:sz w:val="20"/>
                <w:szCs w:val="20"/>
              </w:rPr>
              <w:t xml:space="preserve"> you could use Artisan 12 (a font included in the Dropbox) </w:t>
            </w:r>
            <w:r w:rsidRPr="004F4AE6">
              <w:rPr>
                <w:rFonts w:ascii="Artisan12" w:hAnsi="Artisan12" w:cs="Segoe UI Symbol"/>
                <w:sz w:val="20"/>
                <w:szCs w:val="20"/>
              </w:rPr>
              <w:t>DEMONIC, BLACK GRAIL, FIRE</w:t>
            </w:r>
          </w:p>
        </w:tc>
      </w:tr>
      <w:tr w:rsidR="00CA7B73" w:rsidRPr="00CA7B73" w14:paraId="769C7C71" w14:textId="77777777" w:rsidTr="00A90F03">
        <w:trPr>
          <w:trHeight w:val="315"/>
        </w:trPr>
        <w:tc>
          <w:tcPr>
            <w:tcW w:w="1271" w:type="dxa"/>
          </w:tcPr>
          <w:p w14:paraId="5E67FD84" w14:textId="5D8C4750" w:rsidR="00CA7B73" w:rsidRPr="00CA7B73" w:rsidRDefault="00CA7B73" w:rsidP="00CA7B73">
            <w:pPr>
              <w:spacing w:after="160" w:line="259" w:lineRule="auto"/>
              <w:rPr>
                <w:rFonts w:ascii="Times New Roman" w:hAnsi="Times New Roman" w:cs="Times New Roman"/>
                <w:b/>
                <w:bCs/>
                <w:sz w:val="20"/>
                <w:szCs w:val="20"/>
              </w:rPr>
            </w:pPr>
            <w:r w:rsidRPr="00CA7B73">
              <w:rPr>
                <w:rFonts w:ascii="Garamond Premr Pro" w:hAnsi="Garamond Premr Pro" w:cs="Times New Roman"/>
                <w:b/>
                <w:bCs/>
                <w:sz w:val="20"/>
                <w:szCs w:val="20"/>
              </w:rPr>
              <w:t>Keywords</w:t>
            </w:r>
          </w:p>
        </w:tc>
        <w:tc>
          <w:tcPr>
            <w:tcW w:w="6099" w:type="dxa"/>
          </w:tcPr>
          <w:p w14:paraId="56758C84" w14:textId="77777777" w:rsidR="00CA7B73" w:rsidRPr="00CA7B73" w:rsidRDefault="00CA7B73" w:rsidP="00CA7B73">
            <w:pPr>
              <w:spacing w:after="160" w:line="259" w:lineRule="auto"/>
              <w:rPr>
                <w:rFonts w:ascii="Artisan12" w:hAnsi="Artisan12" w:cs="Times New Roman"/>
                <w:sz w:val="20"/>
                <w:szCs w:val="20"/>
              </w:rPr>
            </w:pPr>
            <w:r w:rsidRPr="00CA7B73">
              <w:rPr>
                <w:rFonts w:ascii="Artisan12" w:hAnsi="Artisan12" w:cs="Times New Roman"/>
                <w:sz w:val="20"/>
                <w:szCs w:val="20"/>
              </w:rPr>
              <w:t>PILGRIM, ELITE, LEADER</w:t>
            </w:r>
          </w:p>
        </w:tc>
      </w:tr>
    </w:tbl>
    <w:p w14:paraId="6C5EE8BE" w14:textId="1DA52171" w:rsidR="00CA7B73" w:rsidRPr="00CA7B73" w:rsidRDefault="004F4AE6" w:rsidP="00CA7B73">
      <w:pPr>
        <w:rPr>
          <w:rFonts w:ascii="Garamond Premr Pro" w:hAnsi="Garamond Premr Pro" w:cs="Times New Roman"/>
          <w:sz w:val="20"/>
          <w:szCs w:val="20"/>
        </w:rPr>
      </w:pPr>
      <w:r w:rsidRPr="00CA7B73">
        <w:rPr>
          <w:noProof/>
        </w:rPr>
        <mc:AlternateContent>
          <mc:Choice Requires="wps">
            <w:drawing>
              <wp:anchor distT="45720" distB="45720" distL="114300" distR="114300" simplePos="0" relativeHeight="251701248" behindDoc="1" locked="0" layoutInCell="1" allowOverlap="1" wp14:anchorId="2CB6932B" wp14:editId="13DD6DFA">
                <wp:simplePos x="0" y="0"/>
                <wp:positionH relativeFrom="column">
                  <wp:posOffset>687705</wp:posOffset>
                </wp:positionH>
                <wp:positionV relativeFrom="paragraph">
                  <wp:posOffset>261620</wp:posOffset>
                </wp:positionV>
                <wp:extent cx="4038600" cy="1054100"/>
                <wp:effectExtent l="0" t="0" r="19050" b="12700"/>
                <wp:wrapNone/>
                <wp:docPr id="451749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054100"/>
                        </a:xfrm>
                        <a:prstGeom prst="rect">
                          <a:avLst/>
                        </a:prstGeom>
                        <a:noFill/>
                        <a:ln w="9525">
                          <a:solidFill>
                            <a:srgbClr val="E8E8E8">
                              <a:lumMod val="75000"/>
                            </a:srgbClr>
                          </a:solidFill>
                          <a:miter lim="800000"/>
                          <a:headEnd/>
                          <a:tailEnd/>
                        </a:ln>
                      </wps:spPr>
                      <wps:txbx>
                        <w:txbxContent>
                          <w:p w14:paraId="284FAC13" w14:textId="5EAF80BC" w:rsidR="00CA7B73" w:rsidRPr="005C54CC" w:rsidRDefault="00CA7B73" w:rsidP="00CA7B73">
                            <w:pPr>
                              <w:jc w:val="center"/>
                              <w:rPr>
                                <w:rFonts w:ascii="Garamond Premr Pro" w:hAnsi="Garamond Premr Pro"/>
                                <w:i/>
                                <w:iCs/>
                                <w:color w:val="C00000"/>
                              </w:rPr>
                            </w:pPr>
                            <w:hyperlink w:anchor="BookmarkAbilityName" w:history="1">
                              <w:r w:rsidRPr="005C54CC">
                                <w:rPr>
                                  <w:rStyle w:val="Hyperlink"/>
                                  <w:rFonts w:ascii="Garamond Premr Pro" w:hAnsi="Garamond Premr Pro"/>
                                  <w:i/>
                                  <w:iCs/>
                                  <w:color w:val="C00000"/>
                                  <w:u w:val="none"/>
                                </w:rPr>
                                <w:t xml:space="preserve">A Text Box with </w:t>
                              </w:r>
                              <w:r w:rsidR="005C54CC" w:rsidRPr="005C54CC">
                                <w:rPr>
                                  <w:rStyle w:val="Hyperlink"/>
                                  <w:rFonts w:ascii="Garamond Premr Pro" w:hAnsi="Garamond Premr Pro"/>
                                  <w:i/>
                                  <w:iCs/>
                                  <w:color w:val="C00000"/>
                                  <w:u w:val="none"/>
                                </w:rPr>
                                <w:t>nested in</w:t>
                              </w:r>
                              <w:r w:rsidRPr="005C54CC">
                                <w:rPr>
                                  <w:rStyle w:val="Hyperlink"/>
                                  <w:rFonts w:ascii="Garamond Premr Pro" w:hAnsi="Garamond Premr Pro"/>
                                  <w:i/>
                                  <w:iCs/>
                                  <w:color w:val="C00000"/>
                                  <w:u w:val="none"/>
                                </w:rPr>
                                <w:t xml:space="preserve"> the footer/header.</w:t>
                              </w:r>
                              <w:r w:rsidRPr="005C54CC">
                                <w:rPr>
                                  <w:rStyle w:val="Hyperlink"/>
                                  <w:rFonts w:ascii="Garamond Premr Pro" w:hAnsi="Garamond Premr Pro"/>
                                  <w:i/>
                                  <w:iCs/>
                                  <w:color w:val="C00000"/>
                                  <w:u w:val="none"/>
                                </w:rPr>
                                <w:br/>
                                <w:t>Select any Text and press (ctrl + k). If you have any text in your Document that is set as a Headline you can Link to it</w:t>
                              </w:r>
                              <w:r w:rsidRPr="005C54CC">
                                <w:rPr>
                                  <w:rStyle w:val="Hyperlink"/>
                                  <w:rFonts w:ascii="Garamond Premr Pro" w:hAnsi="Garamond Premr Pro"/>
                                  <w:i/>
                                  <w:iCs/>
                                  <w:color w:val="C00000"/>
                                  <w:u w:val="none"/>
                                </w:rPr>
                                <w:br/>
                              </w:r>
                              <w:r w:rsidRPr="005C54CC">
                                <w:rPr>
                                  <w:rStyle w:val="Hyperlink"/>
                                  <w:rFonts w:ascii="Garamond Premr Pro" w:hAnsi="Garamond Premr Pro"/>
                                  <w:i/>
                                  <w:iCs/>
                                  <w:color w:val="C00000"/>
                                  <w:u w:val="none"/>
                                </w:rPr>
                                <w:br/>
                              </w:r>
                              <w:r w:rsidR="005C54CC" w:rsidRPr="005C54CC">
                                <w:rPr>
                                  <w:rStyle w:val="Hyperlink"/>
                                  <w:rFonts w:ascii="Garamond Premr Pro" w:hAnsi="Garamond Premr Pro"/>
                                  <w:i/>
                                  <w:iCs/>
                                  <w:color w:val="C00000"/>
                                  <w:u w:val="none"/>
                                </w:rPr>
                                <w:t xml:space="preserve">Google Bookmark and link maybe for more </w:t>
                              </w:r>
                              <w:proofErr w:type="spellStart"/>
                              <w:r w:rsidR="005C54CC" w:rsidRPr="005C54CC">
                                <w:rPr>
                                  <w:rStyle w:val="Hyperlink"/>
                                  <w:rFonts w:ascii="Garamond Premr Pro" w:hAnsi="Garamond Premr Pro"/>
                                  <w:i/>
                                  <w:iCs/>
                                  <w:color w:val="C00000"/>
                                  <w:u w:val="none"/>
                                </w:rPr>
                                <w:t>infos</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6932B" id="_x0000_s1031" type="#_x0000_t202" style="position:absolute;margin-left:54.15pt;margin-top:20.6pt;width:318pt;height:83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" filled="f" strokecolor="#aeaeae">
                <v:textbox>
                  <w:txbxContent>
                    <w:p w14:paraId="284FAC13" w14:textId="5EAF80BC" w:rsidR="00CA7B73" w:rsidRPr="005C54CC" w:rsidRDefault="00CA7B73" w:rsidP="00CA7B73">
                      <w:pPr>
                        <w:jc w:val="center"/>
                        <w:rPr>
                          <w:rFonts w:ascii="Garamond Premr Pro" w:hAnsi="Garamond Premr Pro"/>
                          <w:i/>
                          <w:iCs/>
                          <w:color w:val="C00000"/>
                        </w:rPr>
                      </w:pPr>
                      <w:hyperlink w:anchor="BookmarkAbilityName" w:history="1">
                        <w:r w:rsidRPr="005C54CC">
                          <w:rPr>
                            <w:rStyle w:val="Hyperlink"/>
                            <w:rFonts w:ascii="Garamond Premr Pro" w:hAnsi="Garamond Premr Pro"/>
                            <w:i/>
                            <w:iCs/>
                            <w:color w:val="C00000"/>
                            <w:u w:val="none"/>
                          </w:rPr>
                          <w:t xml:space="preserve">A Text Box with </w:t>
                        </w:r>
                        <w:r w:rsidR="005C54CC" w:rsidRPr="005C54CC">
                          <w:rPr>
                            <w:rStyle w:val="Hyperlink"/>
                            <w:rFonts w:ascii="Garamond Premr Pro" w:hAnsi="Garamond Premr Pro"/>
                            <w:i/>
                            <w:iCs/>
                            <w:color w:val="C00000"/>
                            <w:u w:val="none"/>
                          </w:rPr>
                          <w:t>nested in</w:t>
                        </w:r>
                        <w:r w:rsidRPr="005C54CC">
                          <w:rPr>
                            <w:rStyle w:val="Hyperlink"/>
                            <w:rFonts w:ascii="Garamond Premr Pro" w:hAnsi="Garamond Premr Pro"/>
                            <w:i/>
                            <w:iCs/>
                            <w:color w:val="C00000"/>
                            <w:u w:val="none"/>
                          </w:rPr>
                          <w:t xml:space="preserve"> the footer/header.</w:t>
                        </w:r>
                        <w:r w:rsidRPr="005C54CC">
                          <w:rPr>
                            <w:rStyle w:val="Hyperlink"/>
                            <w:rFonts w:ascii="Garamond Premr Pro" w:hAnsi="Garamond Premr Pro"/>
                            <w:i/>
                            <w:iCs/>
                            <w:color w:val="C00000"/>
                            <w:u w:val="none"/>
                          </w:rPr>
                          <w:br/>
                          <w:t>Select any Text and press (ctrl + k). If you have any text in your Document that is set as a Headline you can Link to it</w:t>
                        </w:r>
                        <w:r w:rsidRPr="005C54CC">
                          <w:rPr>
                            <w:rStyle w:val="Hyperlink"/>
                            <w:rFonts w:ascii="Garamond Premr Pro" w:hAnsi="Garamond Premr Pro"/>
                            <w:i/>
                            <w:iCs/>
                            <w:color w:val="C00000"/>
                            <w:u w:val="none"/>
                          </w:rPr>
                          <w:br/>
                        </w:r>
                        <w:r w:rsidRPr="005C54CC">
                          <w:rPr>
                            <w:rStyle w:val="Hyperlink"/>
                            <w:rFonts w:ascii="Garamond Premr Pro" w:hAnsi="Garamond Premr Pro"/>
                            <w:i/>
                            <w:iCs/>
                            <w:color w:val="C00000"/>
                            <w:u w:val="none"/>
                          </w:rPr>
                          <w:br/>
                        </w:r>
                        <w:r w:rsidR="005C54CC" w:rsidRPr="005C54CC">
                          <w:rPr>
                            <w:rStyle w:val="Hyperlink"/>
                            <w:rFonts w:ascii="Garamond Premr Pro" w:hAnsi="Garamond Premr Pro"/>
                            <w:i/>
                            <w:iCs/>
                            <w:color w:val="C00000"/>
                            <w:u w:val="none"/>
                          </w:rPr>
                          <w:t xml:space="preserve">Google Bookmark and link maybe for more </w:t>
                        </w:r>
                        <w:proofErr w:type="spellStart"/>
                        <w:r w:rsidR="005C54CC" w:rsidRPr="005C54CC">
                          <w:rPr>
                            <w:rStyle w:val="Hyperlink"/>
                            <w:rFonts w:ascii="Garamond Premr Pro" w:hAnsi="Garamond Premr Pro"/>
                            <w:i/>
                            <w:iCs/>
                            <w:color w:val="C00000"/>
                            <w:u w:val="none"/>
                          </w:rPr>
                          <w:t>infos</w:t>
                        </w:r>
                        <w:proofErr w:type="spellEnd"/>
                      </w:hyperlink>
                    </w:p>
                  </w:txbxContent>
                </v:textbox>
              </v:shape>
            </w:pict>
          </mc:Fallback>
        </mc:AlternateContent>
      </w:r>
    </w:p>
    <w:p w14:paraId="1013BE3B" w14:textId="4D7C233E" w:rsidR="00CA7B73" w:rsidRPr="00CA7B73" w:rsidRDefault="00012FCC" w:rsidP="00CA7B73">
      <w:pPr>
        <w:rPr>
          <w:rFonts w:ascii="Garamond Premr Pro" w:hAnsi="Garamond Premr Pro" w:cs="Times New Roman"/>
          <w:sz w:val="20"/>
          <w:szCs w:val="20"/>
        </w:rPr>
      </w:pPr>
      <w:r w:rsidRPr="00CA7B73">
        <w:rPr>
          <w:noProof/>
        </w:rPr>
        <mc:AlternateContent>
          <mc:Choice Requires="wps">
            <w:drawing>
              <wp:anchor distT="0" distB="0" distL="114300" distR="114300" simplePos="0" relativeHeight="251702272" behindDoc="0" locked="0" layoutInCell="1" allowOverlap="1" wp14:anchorId="611E26BD" wp14:editId="78D1C81B">
                <wp:simplePos x="0" y="0"/>
                <wp:positionH relativeFrom="column">
                  <wp:posOffset>2420913</wp:posOffset>
                </wp:positionH>
                <wp:positionV relativeFrom="paragraph">
                  <wp:posOffset>2569390</wp:posOffset>
                </wp:positionV>
                <wp:extent cx="1353971" cy="322296"/>
                <wp:effectExtent l="38100" t="19050" r="17780" b="97155"/>
                <wp:wrapNone/>
                <wp:docPr id="1823558163" name="Straight Arrow Connector 19"/>
                <wp:cNvGraphicFramePr/>
                <a:graphic xmlns:a="http://schemas.openxmlformats.org/drawingml/2006/main">
                  <a:graphicData uri="http://schemas.microsoft.com/office/word/2010/wordprocessingShape">
                    <wps:wsp>
                      <wps:cNvCnPr/>
                      <wps:spPr>
                        <a:xfrm flipH="1">
                          <a:off x="0" y="0"/>
                          <a:ext cx="1353971" cy="322296"/>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A84ED35" id="_x0000_t32" coordsize="21600,21600" o:spt="32" o:oned="t" path="m,l21600,21600e" filled="f">
                <v:path arrowok="t" fillok="f" o:connecttype="none"/>
                <o:lock v:ext="edit" shapetype="t"/>
              </v:shapetype>
              <v:shape id="Straight Arrow Connector 19" o:spid="_x0000_s1026" type="#_x0000_t32" style="position:absolute;margin-left:190.6pt;margin-top:202.3pt;width:106.6pt;height:25.4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" strokecolor="#a6a6a6" strokeweight="4.25pt">
                <v:stroke endarrow="block" joinstyle="miter"/>
              </v:shape>
            </w:pict>
          </mc:Fallback>
        </mc:AlternateContent>
      </w:r>
      <w:r w:rsidRPr="00CA7B73">
        <w:rPr>
          <w:noProof/>
        </w:rPr>
        <mc:AlternateContent>
          <mc:Choice Requires="wps">
            <w:drawing>
              <wp:anchor distT="45720" distB="45720" distL="114300" distR="114300" simplePos="0" relativeHeight="251697152" behindDoc="1" locked="0" layoutInCell="1" allowOverlap="1" wp14:anchorId="7611273C" wp14:editId="6B5FE66C">
                <wp:simplePos x="0" y="0"/>
                <wp:positionH relativeFrom="column">
                  <wp:posOffset>3222151</wp:posOffset>
                </wp:positionH>
                <wp:positionV relativeFrom="paragraph">
                  <wp:posOffset>1402506</wp:posOffset>
                </wp:positionV>
                <wp:extent cx="2472055" cy="1856096"/>
                <wp:effectExtent l="0" t="0" r="23495" b="11430"/>
                <wp:wrapNone/>
                <wp:docPr id="354936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1856096"/>
                        </a:xfrm>
                        <a:prstGeom prst="rect">
                          <a:avLst/>
                        </a:prstGeom>
                        <a:noFill/>
                        <a:ln w="9525">
                          <a:solidFill>
                            <a:srgbClr val="E8E8E8">
                              <a:lumMod val="75000"/>
                            </a:srgbClr>
                          </a:solidFill>
                          <a:miter lim="800000"/>
                          <a:headEnd/>
                          <a:tailEnd/>
                        </a:ln>
                      </wps:spPr>
                      <wps:txbx>
                        <w:txbxContent>
                          <w:p w14:paraId="43D713B3" w14:textId="24284764" w:rsidR="005C54CC" w:rsidRPr="00E9147A" w:rsidRDefault="00CA7B73" w:rsidP="00CA7B73">
                            <w:pPr>
                              <w:jc w:val="center"/>
                              <w:rPr>
                                <w:rFonts w:ascii="Garamond Premr Pro" w:hAnsi="Garamond Premr Pro"/>
                                <w:color w:val="747474" w:themeColor="background2" w:themeShade="80"/>
                              </w:rPr>
                            </w:pPr>
                            <w:r w:rsidRPr="00012FCC">
                              <w:rPr>
                                <w:rFonts w:ascii="Garamond Premr Pro" w:hAnsi="Garamond Premr Pro"/>
                                <w:b/>
                                <w:bCs/>
                                <w:color w:val="747474" w:themeColor="background2" w:themeShade="80"/>
                              </w:rPr>
                              <w:t xml:space="preserve">A </w:t>
                            </w:r>
                            <w:proofErr w:type="spellStart"/>
                            <w:r w:rsidRPr="00012FCC">
                              <w:rPr>
                                <w:rFonts w:ascii="Garamond Premr Pro" w:hAnsi="Garamond Premr Pro"/>
                                <w:b/>
                                <w:bCs/>
                                <w:color w:val="747474" w:themeColor="background2" w:themeShade="80"/>
                              </w:rPr>
                              <w:t>png</w:t>
                            </w:r>
                            <w:proofErr w:type="spellEnd"/>
                            <w:r w:rsidRPr="00012FCC">
                              <w:rPr>
                                <w:rFonts w:ascii="Garamond Premr Pro" w:hAnsi="Garamond Premr Pro"/>
                                <w:b/>
                                <w:bCs/>
                                <w:color w:val="747474" w:themeColor="background2" w:themeShade="80"/>
                              </w:rPr>
                              <w:t>/jpg with its background removed</w:t>
                            </w:r>
                            <w:r w:rsidR="005C54CC" w:rsidRPr="00012FCC">
                              <w:rPr>
                                <w:rFonts w:ascii="Garamond Premr Pro" w:hAnsi="Garamond Premr Pro"/>
                                <w:b/>
                                <w:bCs/>
                                <w:color w:val="747474" w:themeColor="background2" w:themeShade="80"/>
                              </w:rPr>
                              <w:t>,</w:t>
                            </w:r>
                            <w:r w:rsidR="005C54CC">
                              <w:rPr>
                                <w:rFonts w:ascii="Garamond Premr Pro" w:hAnsi="Garamond Premr Pro"/>
                                <w:color w:val="747474" w:themeColor="background2" w:themeShade="80"/>
                              </w:rPr>
                              <w:br/>
                              <w:t>try</w:t>
                            </w:r>
                            <w:r w:rsidR="005C54CC">
                              <w:rPr>
                                <w:rFonts w:ascii="Garamond Premr Pro" w:hAnsi="Garamond Premr Pro"/>
                                <w:color w:val="747474" w:themeColor="background2" w:themeShade="80"/>
                              </w:rPr>
                              <w:br/>
                            </w:r>
                            <w:hyperlink r:id="rId10" w:history="1">
                              <w:r w:rsidR="005C54CC" w:rsidRPr="005C54CC">
                                <w:rPr>
                                  <w:rStyle w:val="Hyperlink"/>
                                  <w:rFonts w:ascii="Garamond Premr Pro" w:hAnsi="Garamond Premr Pro"/>
                                </w:rPr>
                                <w:t>https://www.remove.bg/</w:t>
                              </w:r>
                            </w:hyperlink>
                            <w:r w:rsidR="00012FCC">
                              <w:br/>
                            </w:r>
                            <w:r w:rsidR="00012FCC" w:rsidRPr="00012FCC">
                              <w:rPr>
                                <w:rFonts w:ascii="Garamond Premr Pro" w:hAnsi="Garamond Premr Pro"/>
                              </w:rPr>
                              <w:t>OR</w:t>
                            </w:r>
                            <w:r w:rsidR="00012FCC">
                              <w:rPr>
                                <w:rFonts w:ascii="Garamond Premr Pro" w:hAnsi="Garamond Premr Pro"/>
                                <w:color w:val="747474" w:themeColor="background2" w:themeShade="80"/>
                              </w:rPr>
                              <w:br/>
                            </w:r>
                            <w:r w:rsidR="005C54CC" w:rsidRPr="00012FCC">
                              <w:rPr>
                                <w:rFonts w:ascii="Garamond Premr Pro" w:hAnsi="Garamond Premr Pro"/>
                                <w:b/>
                                <w:bCs/>
                                <w:color w:val="747474" w:themeColor="background2" w:themeShade="80"/>
                              </w:rPr>
                              <w:t>Picture Format/Remove Background (in Word)</w:t>
                            </w:r>
                            <w:r w:rsidR="005C54CC">
                              <w:rPr>
                                <w:rFonts w:ascii="Garamond Premr Pro" w:hAnsi="Garamond Premr Pro"/>
                                <w:color w:val="747474" w:themeColor="background2" w:themeShade="80"/>
                              </w:rPr>
                              <w:br/>
                            </w:r>
                            <w:r w:rsidR="005C54CC" w:rsidRPr="00012FCC">
                              <w:rPr>
                                <w:rFonts w:ascii="Garamond Premr Pro" w:hAnsi="Garamond Premr Pro"/>
                              </w:rPr>
                              <w:t>O</w:t>
                            </w:r>
                            <w:r w:rsidR="00012FCC" w:rsidRPr="00012FCC">
                              <w:rPr>
                                <w:rFonts w:ascii="Garamond Premr Pro" w:hAnsi="Garamond Premr Pro"/>
                              </w:rPr>
                              <w:t>R</w:t>
                            </w:r>
                            <w:r w:rsidR="00012FCC">
                              <w:rPr>
                                <w:rFonts w:ascii="Garamond Premr Pro" w:hAnsi="Garamond Premr Pro"/>
                                <w:color w:val="747474" w:themeColor="background2" w:themeShade="80"/>
                              </w:rPr>
                              <w:br/>
                            </w:r>
                            <w:r w:rsidR="005C54CC" w:rsidRPr="00012FCC">
                              <w:rPr>
                                <w:rFonts w:ascii="Garamond Premr Pro" w:hAnsi="Garamond Premr Pro"/>
                                <w:b/>
                                <w:bCs/>
                                <w:color w:val="747474" w:themeColor="background2" w:themeShade="80"/>
                              </w:rPr>
                              <w:t>Gimp/Photoshop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1273C" id="_x0000_s1032" type="#_x0000_t202" style="position:absolute;margin-left:253.7pt;margin-top:110.45pt;width:194.65pt;height:146.1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" filled="f" strokecolor="#aeaeae">
                <v:textbox>
                  <w:txbxContent>
                    <w:p w14:paraId="43D713B3" w14:textId="24284764" w:rsidR="005C54CC" w:rsidRPr="00E9147A" w:rsidRDefault="00CA7B73" w:rsidP="00CA7B73">
                      <w:pPr>
                        <w:jc w:val="center"/>
                        <w:rPr>
                          <w:rFonts w:ascii="Garamond Premr Pro" w:hAnsi="Garamond Premr Pro"/>
                          <w:color w:val="747474" w:themeColor="background2" w:themeShade="80"/>
                        </w:rPr>
                      </w:pPr>
                      <w:r w:rsidRPr="00012FCC">
                        <w:rPr>
                          <w:rFonts w:ascii="Garamond Premr Pro" w:hAnsi="Garamond Premr Pro"/>
                          <w:b/>
                          <w:bCs/>
                          <w:color w:val="747474" w:themeColor="background2" w:themeShade="80"/>
                        </w:rPr>
                        <w:t xml:space="preserve">A </w:t>
                      </w:r>
                      <w:proofErr w:type="spellStart"/>
                      <w:r w:rsidRPr="00012FCC">
                        <w:rPr>
                          <w:rFonts w:ascii="Garamond Premr Pro" w:hAnsi="Garamond Premr Pro"/>
                          <w:b/>
                          <w:bCs/>
                          <w:color w:val="747474" w:themeColor="background2" w:themeShade="80"/>
                        </w:rPr>
                        <w:t>png</w:t>
                      </w:r>
                      <w:proofErr w:type="spellEnd"/>
                      <w:r w:rsidRPr="00012FCC">
                        <w:rPr>
                          <w:rFonts w:ascii="Garamond Premr Pro" w:hAnsi="Garamond Premr Pro"/>
                          <w:b/>
                          <w:bCs/>
                          <w:color w:val="747474" w:themeColor="background2" w:themeShade="80"/>
                        </w:rPr>
                        <w:t>/jpg with its background removed</w:t>
                      </w:r>
                      <w:r w:rsidR="005C54CC" w:rsidRPr="00012FCC">
                        <w:rPr>
                          <w:rFonts w:ascii="Garamond Premr Pro" w:hAnsi="Garamond Premr Pro"/>
                          <w:b/>
                          <w:bCs/>
                          <w:color w:val="747474" w:themeColor="background2" w:themeShade="80"/>
                        </w:rPr>
                        <w:t>,</w:t>
                      </w:r>
                      <w:r w:rsidR="005C54CC">
                        <w:rPr>
                          <w:rFonts w:ascii="Garamond Premr Pro" w:hAnsi="Garamond Premr Pro"/>
                          <w:color w:val="747474" w:themeColor="background2" w:themeShade="80"/>
                        </w:rPr>
                        <w:br/>
                        <w:t>try</w:t>
                      </w:r>
                      <w:r w:rsidR="005C54CC">
                        <w:rPr>
                          <w:rFonts w:ascii="Garamond Premr Pro" w:hAnsi="Garamond Premr Pro"/>
                          <w:color w:val="747474" w:themeColor="background2" w:themeShade="80"/>
                        </w:rPr>
                        <w:br/>
                      </w:r>
                      <w:hyperlink r:id="rId11" w:history="1">
                        <w:r w:rsidR="005C54CC" w:rsidRPr="005C54CC">
                          <w:rPr>
                            <w:rStyle w:val="Hyperlink"/>
                            <w:rFonts w:ascii="Garamond Premr Pro" w:hAnsi="Garamond Premr Pro"/>
                          </w:rPr>
                          <w:t>https://www.remove.bg/</w:t>
                        </w:r>
                      </w:hyperlink>
                      <w:r w:rsidR="00012FCC">
                        <w:br/>
                      </w:r>
                      <w:r w:rsidR="00012FCC" w:rsidRPr="00012FCC">
                        <w:rPr>
                          <w:rFonts w:ascii="Garamond Premr Pro" w:hAnsi="Garamond Premr Pro"/>
                        </w:rPr>
                        <w:t>OR</w:t>
                      </w:r>
                      <w:r w:rsidR="00012FCC">
                        <w:rPr>
                          <w:rFonts w:ascii="Garamond Premr Pro" w:hAnsi="Garamond Premr Pro"/>
                          <w:color w:val="747474" w:themeColor="background2" w:themeShade="80"/>
                        </w:rPr>
                        <w:br/>
                      </w:r>
                      <w:r w:rsidR="005C54CC" w:rsidRPr="00012FCC">
                        <w:rPr>
                          <w:rFonts w:ascii="Garamond Premr Pro" w:hAnsi="Garamond Premr Pro"/>
                          <w:b/>
                          <w:bCs/>
                          <w:color w:val="747474" w:themeColor="background2" w:themeShade="80"/>
                        </w:rPr>
                        <w:t>Picture Format/Remove Background (in Word)</w:t>
                      </w:r>
                      <w:r w:rsidR="005C54CC">
                        <w:rPr>
                          <w:rFonts w:ascii="Garamond Premr Pro" w:hAnsi="Garamond Premr Pro"/>
                          <w:color w:val="747474" w:themeColor="background2" w:themeShade="80"/>
                        </w:rPr>
                        <w:br/>
                      </w:r>
                      <w:r w:rsidR="005C54CC" w:rsidRPr="00012FCC">
                        <w:rPr>
                          <w:rFonts w:ascii="Garamond Premr Pro" w:hAnsi="Garamond Premr Pro"/>
                        </w:rPr>
                        <w:t>O</w:t>
                      </w:r>
                      <w:r w:rsidR="00012FCC" w:rsidRPr="00012FCC">
                        <w:rPr>
                          <w:rFonts w:ascii="Garamond Premr Pro" w:hAnsi="Garamond Premr Pro"/>
                        </w:rPr>
                        <w:t>R</w:t>
                      </w:r>
                      <w:r w:rsidR="00012FCC">
                        <w:rPr>
                          <w:rFonts w:ascii="Garamond Premr Pro" w:hAnsi="Garamond Premr Pro"/>
                          <w:color w:val="747474" w:themeColor="background2" w:themeShade="80"/>
                        </w:rPr>
                        <w:br/>
                      </w:r>
                      <w:r w:rsidR="005C54CC" w:rsidRPr="00012FCC">
                        <w:rPr>
                          <w:rFonts w:ascii="Garamond Premr Pro" w:hAnsi="Garamond Premr Pro"/>
                          <w:b/>
                          <w:bCs/>
                          <w:color w:val="747474" w:themeColor="background2" w:themeShade="80"/>
                        </w:rPr>
                        <w:t>Gimp/Photoshop</w:t>
                      </w:r>
                    </w:p>
                  </w:txbxContent>
                </v:textbox>
              </v:shape>
            </w:pict>
          </mc:Fallback>
        </mc:AlternateContent>
      </w:r>
      <w:r w:rsidR="005C54CC" w:rsidRPr="00CA7B73">
        <w:rPr>
          <w:noProof/>
        </w:rPr>
        <mc:AlternateContent>
          <mc:Choice Requires="wps">
            <w:drawing>
              <wp:anchor distT="0" distB="0" distL="114300" distR="114300" simplePos="0" relativeHeight="251699200" behindDoc="0" locked="0" layoutInCell="1" allowOverlap="1" wp14:anchorId="616309F3" wp14:editId="6739BED8">
                <wp:simplePos x="0" y="0"/>
                <wp:positionH relativeFrom="column">
                  <wp:posOffset>643974</wp:posOffset>
                </wp:positionH>
                <wp:positionV relativeFrom="paragraph">
                  <wp:posOffset>2360378</wp:posOffset>
                </wp:positionV>
                <wp:extent cx="847642" cy="1459892"/>
                <wp:effectExtent l="19050" t="19050" r="67310" b="64135"/>
                <wp:wrapNone/>
                <wp:docPr id="720827244" name="Straight Arrow Connector 19"/>
                <wp:cNvGraphicFramePr/>
                <a:graphic xmlns:a="http://schemas.openxmlformats.org/drawingml/2006/main">
                  <a:graphicData uri="http://schemas.microsoft.com/office/word/2010/wordprocessingShape">
                    <wps:wsp>
                      <wps:cNvCnPr/>
                      <wps:spPr>
                        <a:xfrm>
                          <a:off x="0" y="0"/>
                          <a:ext cx="847642" cy="1459892"/>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EB5434" id="Straight Arrow Connector 19" o:spid="_x0000_s1026" type="#_x0000_t32" style="position:absolute;margin-left:50.7pt;margin-top:185.85pt;width:66.75pt;height:11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" strokecolor="#a6a6a6" strokeweight="4.25pt">
                <v:stroke endarrow="block" joinstyle="miter"/>
              </v:shape>
            </w:pict>
          </mc:Fallback>
        </mc:AlternateContent>
      </w:r>
      <w:r w:rsidR="00CA7B73" w:rsidRPr="00CA7B73">
        <w:rPr>
          <w:rFonts w:ascii="Garamond Premr Pro" w:hAnsi="Garamond Premr Pro" w:cs="Times New Roman"/>
          <w:i/>
          <w:iCs/>
          <w:noProof/>
          <w:sz w:val="20"/>
          <w:szCs w:val="20"/>
        </w:rPr>
        <mc:AlternateContent>
          <mc:Choice Requires="wps">
            <w:drawing>
              <wp:anchor distT="0" distB="0" distL="114300" distR="114300" simplePos="0" relativeHeight="251695104" behindDoc="1" locked="0" layoutInCell="1" allowOverlap="1" wp14:anchorId="220753BF" wp14:editId="22DEABC0">
                <wp:simplePos x="0" y="0"/>
                <wp:positionH relativeFrom="column">
                  <wp:posOffset>1590675</wp:posOffset>
                </wp:positionH>
                <wp:positionV relativeFrom="paragraph">
                  <wp:posOffset>1458348</wp:posOffset>
                </wp:positionV>
                <wp:extent cx="1181100" cy="4093210"/>
                <wp:effectExtent l="19050" t="19050" r="57150" b="40640"/>
                <wp:wrapNone/>
                <wp:docPr id="1033236457" name="Rectangle 3"/>
                <wp:cNvGraphicFramePr/>
                <a:graphic xmlns:a="http://schemas.openxmlformats.org/drawingml/2006/main">
                  <a:graphicData uri="http://schemas.microsoft.com/office/word/2010/wordprocessingShape">
                    <wps:wsp>
                      <wps:cNvSpPr/>
                      <wps:spPr>
                        <a:xfrm>
                          <a:off x="0" y="0"/>
                          <a:ext cx="1181100" cy="4093210"/>
                        </a:xfrm>
                        <a:custGeom>
                          <a:avLst/>
                          <a:gdLst>
                            <a:gd name="csX0" fmla="*/ 0 w 1181100"/>
                            <a:gd name="csY0" fmla="*/ 0 h 4093210"/>
                            <a:gd name="csX1" fmla="*/ 590550 w 1181100"/>
                            <a:gd name="csY1" fmla="*/ 0 h 4093210"/>
                            <a:gd name="csX2" fmla="*/ 1181100 w 1181100"/>
                            <a:gd name="csY2" fmla="*/ 0 h 4093210"/>
                            <a:gd name="csX3" fmla="*/ 1181100 w 1181100"/>
                            <a:gd name="csY3" fmla="*/ 723134 h 4093210"/>
                            <a:gd name="csX4" fmla="*/ 1181100 w 1181100"/>
                            <a:gd name="csY4" fmla="*/ 1405335 h 4093210"/>
                            <a:gd name="csX5" fmla="*/ 1181100 w 1181100"/>
                            <a:gd name="csY5" fmla="*/ 2005673 h 4093210"/>
                            <a:gd name="csX6" fmla="*/ 1181100 w 1181100"/>
                            <a:gd name="csY6" fmla="*/ 2769739 h 4093210"/>
                            <a:gd name="csX7" fmla="*/ 1181100 w 1181100"/>
                            <a:gd name="csY7" fmla="*/ 3451940 h 4093210"/>
                            <a:gd name="csX8" fmla="*/ 1181100 w 1181100"/>
                            <a:gd name="csY8" fmla="*/ 4093210 h 4093210"/>
                            <a:gd name="csX9" fmla="*/ 614172 w 1181100"/>
                            <a:gd name="csY9" fmla="*/ 4093210 h 4093210"/>
                            <a:gd name="csX10" fmla="*/ 0 w 1181100"/>
                            <a:gd name="csY10" fmla="*/ 4093210 h 4093210"/>
                            <a:gd name="csX11" fmla="*/ 0 w 1181100"/>
                            <a:gd name="csY11" fmla="*/ 3370076 h 4093210"/>
                            <a:gd name="csX12" fmla="*/ 0 w 1181100"/>
                            <a:gd name="csY12" fmla="*/ 2606010 h 4093210"/>
                            <a:gd name="csX13" fmla="*/ 0 w 1181100"/>
                            <a:gd name="csY13" fmla="*/ 2005673 h 4093210"/>
                            <a:gd name="csX14" fmla="*/ 0 w 1181100"/>
                            <a:gd name="csY14" fmla="*/ 1241607 h 4093210"/>
                            <a:gd name="csX15" fmla="*/ 0 w 1181100"/>
                            <a:gd name="csY15" fmla="*/ 682202 h 4093210"/>
                            <a:gd name="csX16" fmla="*/ 0 w 1181100"/>
                            <a:gd name="csY16" fmla="*/ 0 h 40932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1181100" h="4093210" fill="none" extrusionOk="0">
                              <a:moveTo>
                                <a:pt x="0" y="0"/>
                              </a:moveTo>
                              <a:cubicBezTo>
                                <a:pt x="179578" y="25510"/>
                                <a:pt x="346697" y="-8708"/>
                                <a:pt x="590550" y="0"/>
                              </a:cubicBezTo>
                              <a:cubicBezTo>
                                <a:pt x="834403" y="8708"/>
                                <a:pt x="984824" y="-17653"/>
                                <a:pt x="1181100" y="0"/>
                              </a:cubicBezTo>
                              <a:cubicBezTo>
                                <a:pt x="1214599" y="331694"/>
                                <a:pt x="1193576" y="521775"/>
                                <a:pt x="1181100" y="723134"/>
                              </a:cubicBezTo>
                              <a:cubicBezTo>
                                <a:pt x="1168624" y="924493"/>
                                <a:pt x="1147182" y="1164806"/>
                                <a:pt x="1181100" y="1405335"/>
                              </a:cubicBezTo>
                              <a:cubicBezTo>
                                <a:pt x="1215018" y="1645864"/>
                                <a:pt x="1210219" y="1758505"/>
                                <a:pt x="1181100" y="2005673"/>
                              </a:cubicBezTo>
                              <a:cubicBezTo>
                                <a:pt x="1151981" y="2252841"/>
                                <a:pt x="1172919" y="2494421"/>
                                <a:pt x="1181100" y="2769739"/>
                              </a:cubicBezTo>
                              <a:cubicBezTo>
                                <a:pt x="1189281" y="3045057"/>
                                <a:pt x="1191539" y="3134083"/>
                                <a:pt x="1181100" y="3451940"/>
                              </a:cubicBezTo>
                              <a:cubicBezTo>
                                <a:pt x="1170661" y="3769797"/>
                                <a:pt x="1197224" y="3939945"/>
                                <a:pt x="1181100" y="4093210"/>
                              </a:cubicBezTo>
                              <a:cubicBezTo>
                                <a:pt x="906153" y="4119585"/>
                                <a:pt x="807850" y="4107141"/>
                                <a:pt x="614172" y="4093210"/>
                              </a:cubicBezTo>
                              <a:cubicBezTo>
                                <a:pt x="420494" y="4079279"/>
                                <a:pt x="223003" y="4116755"/>
                                <a:pt x="0" y="4093210"/>
                              </a:cubicBezTo>
                              <a:cubicBezTo>
                                <a:pt x="-2313" y="3739197"/>
                                <a:pt x="-28863" y="3522390"/>
                                <a:pt x="0" y="3370076"/>
                              </a:cubicBezTo>
                              <a:cubicBezTo>
                                <a:pt x="28863" y="3217762"/>
                                <a:pt x="1472" y="2897511"/>
                                <a:pt x="0" y="2606010"/>
                              </a:cubicBezTo>
                              <a:cubicBezTo>
                                <a:pt x="-1472" y="2314509"/>
                                <a:pt x="1625" y="2245872"/>
                                <a:pt x="0" y="2005673"/>
                              </a:cubicBezTo>
                              <a:cubicBezTo>
                                <a:pt x="-1625" y="1765474"/>
                                <a:pt x="8635" y="1428861"/>
                                <a:pt x="0" y="1241607"/>
                              </a:cubicBezTo>
                              <a:cubicBezTo>
                                <a:pt x="-8635" y="1054353"/>
                                <a:pt x="-27729" y="894696"/>
                                <a:pt x="0" y="682202"/>
                              </a:cubicBezTo>
                              <a:cubicBezTo>
                                <a:pt x="27729" y="469709"/>
                                <a:pt x="13060" y="334102"/>
                                <a:pt x="0" y="0"/>
                              </a:cubicBezTo>
                              <a:close/>
                            </a:path>
                            <a:path w="1181100" h="4093210" stroke="0" extrusionOk="0">
                              <a:moveTo>
                                <a:pt x="0" y="0"/>
                              </a:moveTo>
                              <a:cubicBezTo>
                                <a:pt x="252530" y="11915"/>
                                <a:pt x="447871" y="-16567"/>
                                <a:pt x="614172" y="0"/>
                              </a:cubicBezTo>
                              <a:cubicBezTo>
                                <a:pt x="780473" y="16567"/>
                                <a:pt x="980425" y="2234"/>
                                <a:pt x="1181100" y="0"/>
                              </a:cubicBezTo>
                              <a:cubicBezTo>
                                <a:pt x="1175666" y="248273"/>
                                <a:pt x="1185011" y="419121"/>
                                <a:pt x="1181100" y="600337"/>
                              </a:cubicBezTo>
                              <a:cubicBezTo>
                                <a:pt x="1177189" y="781553"/>
                                <a:pt x="1190082" y="918303"/>
                                <a:pt x="1181100" y="1159743"/>
                              </a:cubicBezTo>
                              <a:cubicBezTo>
                                <a:pt x="1172118" y="1401183"/>
                                <a:pt x="1193637" y="1585636"/>
                                <a:pt x="1181100" y="1841944"/>
                              </a:cubicBezTo>
                              <a:cubicBezTo>
                                <a:pt x="1168563" y="2098252"/>
                                <a:pt x="1184836" y="2242488"/>
                                <a:pt x="1181100" y="2565078"/>
                              </a:cubicBezTo>
                              <a:cubicBezTo>
                                <a:pt x="1177364" y="2887668"/>
                                <a:pt x="1172344" y="3122429"/>
                                <a:pt x="1181100" y="3288212"/>
                              </a:cubicBezTo>
                              <a:cubicBezTo>
                                <a:pt x="1189856" y="3453995"/>
                                <a:pt x="1189372" y="3882268"/>
                                <a:pt x="1181100" y="4093210"/>
                              </a:cubicBezTo>
                              <a:cubicBezTo>
                                <a:pt x="1055409" y="4069442"/>
                                <a:pt x="859770" y="4095572"/>
                                <a:pt x="625983" y="4093210"/>
                              </a:cubicBezTo>
                              <a:cubicBezTo>
                                <a:pt x="392196" y="4090848"/>
                                <a:pt x="281634" y="4077657"/>
                                <a:pt x="0" y="4093210"/>
                              </a:cubicBezTo>
                              <a:cubicBezTo>
                                <a:pt x="-33568" y="3846093"/>
                                <a:pt x="2602" y="3579436"/>
                                <a:pt x="0" y="3411008"/>
                              </a:cubicBezTo>
                              <a:cubicBezTo>
                                <a:pt x="-2602" y="3242580"/>
                                <a:pt x="-3685" y="2887390"/>
                                <a:pt x="0" y="2728807"/>
                              </a:cubicBezTo>
                              <a:cubicBezTo>
                                <a:pt x="3685" y="2570224"/>
                                <a:pt x="26303" y="2332891"/>
                                <a:pt x="0" y="2087537"/>
                              </a:cubicBezTo>
                              <a:cubicBezTo>
                                <a:pt x="-26303" y="1842183"/>
                                <a:pt x="-3871" y="1660441"/>
                                <a:pt x="0" y="1364403"/>
                              </a:cubicBezTo>
                              <a:cubicBezTo>
                                <a:pt x="3871" y="1068365"/>
                                <a:pt x="-37214" y="853667"/>
                                <a:pt x="0" y="600337"/>
                              </a:cubicBezTo>
                              <a:cubicBezTo>
                                <a:pt x="37214" y="347007"/>
                                <a:pt x="13395" y="217277"/>
                                <a:pt x="0" y="0"/>
                              </a:cubicBezTo>
                              <a:close/>
                            </a:path>
                          </a:pathLst>
                        </a:custGeom>
                        <a:solidFill>
                          <a:sysClr val="window" lastClr="FFFFFF">
                            <a:lumMod val="85000"/>
                          </a:sysClr>
                        </a:solidFill>
                        <a:ln w="12700" cap="flat" cmpd="sng" algn="ctr">
                          <a:solidFill>
                            <a:sysClr val="windowText" lastClr="000000">
                              <a:alpha val="0"/>
                            </a:sysClr>
                          </a:solidFill>
                          <a:prstDash val="solid"/>
                          <a:miter lim="800000"/>
                          <a:extLst>
                            <a:ext uri="{C807C97D-BFC1-408E-A445-0C87EB9F89A2}">
                              <ask:lineSketchStyleProps xmlns:ask="http://schemas.microsoft.com/office/drawing/2018/sketchyshapes" sd="3871379894">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0739B" id="Rectangle 3" o:spid="_x0000_s1026" style="position:absolute;margin-left:125.25pt;margin-top:114.85pt;width:93pt;height:322.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" fillcolor="#d9d9d9" strokecolor="windowText" strokeweight="1pt">
                <v:stroke opacity="0"/>
              </v:rect>
            </w:pict>
          </mc:Fallback>
        </mc:AlternateContent>
      </w:r>
      <w:r w:rsidR="00CA7B73" w:rsidRPr="00CA7B73">
        <w:rPr>
          <w:noProof/>
        </w:rPr>
        <w:drawing>
          <wp:anchor distT="0" distB="0" distL="114300" distR="114300" simplePos="0" relativeHeight="251696128" behindDoc="0" locked="0" layoutInCell="1" allowOverlap="1" wp14:anchorId="09DF0C56" wp14:editId="75DBC494">
            <wp:simplePos x="0" y="0"/>
            <wp:positionH relativeFrom="column">
              <wp:posOffset>1268559</wp:posOffset>
            </wp:positionH>
            <wp:positionV relativeFrom="paragraph">
              <wp:posOffset>1040679</wp:posOffset>
            </wp:positionV>
            <wp:extent cx="2046605" cy="3780155"/>
            <wp:effectExtent l="0" t="0" r="0" b="0"/>
            <wp:wrapNone/>
            <wp:docPr id="1493346360" name="Picture 17" descr="A person in armor holding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00091" name="Picture 17" descr="A person in armor holding a shield&#10;&#10;AI-generated content may be incorrect."/>
                    <pic:cNvPicPr>
                      <a:picLocks noChangeAspect="1" noChangeArrowheads="1"/>
                    </pic:cNvPicPr>
                  </pic:nvPicPr>
                  <pic:blipFill>
                    <a:blip r:embed="rId12" cstate="print">
                      <a:extLst>
                        <a:ext uri="{BEBA8EAE-BF5A-486C-A8C5-ECC9F3942E4B}">
                          <a14:imgProps xmlns:a14="http://schemas.microsoft.com/office/drawing/2010/main">
                            <a14:imgLayer r:embed="rId13">
                              <a14:imgEffect>
                                <a14:backgroundRemoval t="4871" b="95869" l="9909" r="89636">
                                  <a14:foregroundMark x1="40774" y1="4686" x2="47836" y2="12022"/>
                                  <a14:foregroundMark x1="47836" y1="12022" x2="48519" y2="4932"/>
                                  <a14:foregroundMark x1="48519" y1="4932" x2="47836" y2="4871"/>
                                  <a14:foregroundMark x1="83257" y1="27744" x2="83257" y2="27744"/>
                                  <a14:foregroundMark x1="89408" y1="29223" x2="89066" y2="38348"/>
                                  <a14:foregroundMark x1="74601" y1="28422" x2="74601" y2="28422"/>
                                  <a14:foregroundMark x1="79157" y1="27990" x2="79157" y2="27990"/>
                                  <a14:foregroundMark x1="85194" y1="27559" x2="85194" y2="27559"/>
                                  <a14:foregroundMark x1="72779" y1="91985" x2="72779" y2="91985"/>
                                  <a14:foregroundMark x1="26538" y1="93280" x2="26538" y2="93280"/>
                                  <a14:foregroundMark x1="71640" y1="94020" x2="71640" y2="94020"/>
                                  <a14:foregroundMark x1="24146" y1="95869" x2="24146" y2="9586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046605" cy="378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B73" w:rsidRPr="00CA7B73">
        <w:rPr>
          <w:noProof/>
        </w:rPr>
        <mc:AlternateContent>
          <mc:Choice Requires="wps">
            <w:drawing>
              <wp:anchor distT="0" distB="0" distL="114300" distR="114300" simplePos="0" relativeHeight="251703296" behindDoc="0" locked="0" layoutInCell="1" allowOverlap="1" wp14:anchorId="1CA05A15" wp14:editId="5FD6B8E0">
                <wp:simplePos x="0" y="0"/>
                <wp:positionH relativeFrom="column">
                  <wp:posOffset>-1307465</wp:posOffset>
                </wp:positionH>
                <wp:positionV relativeFrom="paragraph">
                  <wp:posOffset>2359660</wp:posOffset>
                </wp:positionV>
                <wp:extent cx="996950" cy="482600"/>
                <wp:effectExtent l="38100" t="19050" r="31750" b="50800"/>
                <wp:wrapNone/>
                <wp:docPr id="375126325" name="Straight Arrow Connector 19"/>
                <wp:cNvGraphicFramePr/>
                <a:graphic xmlns:a="http://schemas.openxmlformats.org/drawingml/2006/main">
                  <a:graphicData uri="http://schemas.microsoft.com/office/word/2010/wordprocessingShape">
                    <wps:wsp>
                      <wps:cNvCnPr/>
                      <wps:spPr>
                        <a:xfrm flipH="1">
                          <a:off x="0" y="0"/>
                          <a:ext cx="996950" cy="482600"/>
                        </a:xfrm>
                        <a:prstGeom prst="straightConnector1">
                          <a:avLst/>
                        </a:prstGeom>
                        <a:noFill/>
                        <a:ln w="53975" cap="flat" cmpd="sng" algn="ctr">
                          <a:solidFill>
                            <a:sysClr val="window" lastClr="FFFFFF">
                              <a:lumMod val="6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52DDE6" id="Straight Arrow Connector 19" o:spid="_x0000_s1026" type="#_x0000_t32" style="position:absolute;margin-left:-102.95pt;margin-top:185.8pt;width:78.5pt;height:38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" strokecolor="#a6a6a6" strokeweight="4.25pt">
                <v:stroke endarrow="block" joinstyle="miter"/>
              </v:shape>
            </w:pict>
          </mc:Fallback>
        </mc:AlternateContent>
      </w:r>
      <w:r w:rsidR="00CA7B73" w:rsidRPr="00CA7B73">
        <w:rPr>
          <w:noProof/>
        </w:rPr>
        <mc:AlternateContent>
          <mc:Choice Requires="wps">
            <w:drawing>
              <wp:anchor distT="45720" distB="45720" distL="114300" distR="114300" simplePos="0" relativeHeight="251698176" behindDoc="1" locked="0" layoutInCell="1" allowOverlap="1" wp14:anchorId="4FAE7675" wp14:editId="29C1A5B6">
                <wp:simplePos x="0" y="0"/>
                <wp:positionH relativeFrom="column">
                  <wp:posOffset>-309093</wp:posOffset>
                </wp:positionH>
                <wp:positionV relativeFrom="paragraph">
                  <wp:posOffset>1665387</wp:posOffset>
                </wp:positionV>
                <wp:extent cx="946150" cy="1416253"/>
                <wp:effectExtent l="0" t="0" r="25400" b="12700"/>
                <wp:wrapNone/>
                <wp:docPr id="471602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1416253"/>
                        </a:xfrm>
                        <a:prstGeom prst="rect">
                          <a:avLst/>
                        </a:prstGeom>
                        <a:noFill/>
                        <a:ln w="9525">
                          <a:solidFill>
                            <a:srgbClr val="E8E8E8">
                              <a:lumMod val="75000"/>
                            </a:srgbClr>
                          </a:solidFill>
                          <a:miter lim="800000"/>
                          <a:headEnd/>
                          <a:tailEnd/>
                        </a:ln>
                      </wps:spPr>
                      <wps:txbx>
                        <w:txbxContent>
                          <w:p w14:paraId="1D5B4861" w14:textId="0BD3335D" w:rsidR="00CA7B73" w:rsidRPr="00E9147A" w:rsidRDefault="00CA7B73" w:rsidP="00CA7B73">
                            <w:pPr>
                              <w:jc w:val="center"/>
                              <w:rPr>
                                <w:rFonts w:ascii="Garamond Premr Pro" w:hAnsi="Garamond Premr Pro"/>
                                <w:color w:val="747474" w:themeColor="background2" w:themeShade="80"/>
                              </w:rPr>
                            </w:pPr>
                            <w:r w:rsidRPr="00E9147A">
                              <w:rPr>
                                <w:rFonts w:ascii="Garamond Premr Pro" w:hAnsi="Garamond Premr Pro"/>
                                <w:color w:val="747474" w:themeColor="background2" w:themeShade="80"/>
                              </w:rPr>
                              <w:t>A Rectangle Shape with its “Line” set to 100% transparency, but also set to Sketched style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E7675" id="_x0000_s1033" type="#_x0000_t202" style="position:absolute;margin-left:-24.35pt;margin-top:131.15pt;width:74.5pt;height:111.5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" filled="f" strokecolor="#aeaeae">
                <v:textbox>
                  <w:txbxContent>
                    <w:p w14:paraId="1D5B4861" w14:textId="0BD3335D" w:rsidR="00CA7B73" w:rsidRPr="00E9147A" w:rsidRDefault="00CA7B73" w:rsidP="00CA7B73">
                      <w:pPr>
                        <w:jc w:val="center"/>
                        <w:rPr>
                          <w:rFonts w:ascii="Garamond Premr Pro" w:hAnsi="Garamond Premr Pro"/>
                          <w:color w:val="747474" w:themeColor="background2" w:themeShade="80"/>
                        </w:rPr>
                      </w:pPr>
                      <w:r w:rsidRPr="00E9147A">
                        <w:rPr>
                          <w:rFonts w:ascii="Garamond Premr Pro" w:hAnsi="Garamond Premr Pro"/>
                          <w:color w:val="747474" w:themeColor="background2" w:themeShade="80"/>
                        </w:rPr>
                        <w:t>A Rectangle Shape with its “Line” set to 100% transparency, but also set to Sketched style</w:t>
                      </w:r>
                    </w:p>
                  </w:txbxContent>
                </v:textbox>
              </v:shape>
            </w:pict>
          </mc:Fallback>
        </mc:AlternateContent>
      </w:r>
      <w:r w:rsidR="00CA7B73" w:rsidRPr="00CA7B73">
        <w:rPr>
          <w:rFonts w:ascii="Garamond Premr Pro" w:hAnsi="Garamond Premr Pro" w:cs="Times New Roman"/>
          <w:sz w:val="20"/>
          <w:szCs w:val="20"/>
        </w:rPr>
        <w:br w:type="page"/>
      </w:r>
    </w:p>
    <w:p w14:paraId="30FA15E6" w14:textId="03AE01E2" w:rsidR="0047572B" w:rsidRDefault="00EA6F29" w:rsidP="00CA7B73">
      <w:pPr>
        <w:jc w:val="center"/>
        <w:rPr>
          <w:rStyle w:val="Heading1Char"/>
          <w:sz w:val="72"/>
          <w:szCs w:val="160"/>
        </w:rPr>
      </w:pPr>
      <w:r w:rsidRPr="00EA6F29">
        <w:rPr>
          <w:rStyle w:val="Heading1Char"/>
          <w:noProof/>
          <w:sz w:val="72"/>
          <w:szCs w:val="160"/>
        </w:rPr>
        <w:lastRenderedPageBreak/>
        <w:drawing>
          <wp:inline distT="0" distB="0" distL="0" distR="0" wp14:anchorId="1F046538" wp14:editId="42E40BE7">
            <wp:extent cx="1721222" cy="1774293"/>
            <wp:effectExtent l="0" t="0" r="0" b="0"/>
            <wp:docPr id="64668530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85307" name="Picture 1" descr="A black and white logo&#10;&#10;AI-generated content may be incorrect."/>
                    <pic:cNvPicPr/>
                  </pic:nvPicPr>
                  <pic:blipFill>
                    <a:blip r:embed="rId14"/>
                    <a:stretch>
                      <a:fillRect/>
                    </a:stretch>
                  </pic:blipFill>
                  <pic:spPr>
                    <a:xfrm>
                      <a:off x="0" y="0"/>
                      <a:ext cx="1721222" cy="1774293"/>
                    </a:xfrm>
                    <a:prstGeom prst="rect">
                      <a:avLst/>
                    </a:prstGeom>
                  </pic:spPr>
                </pic:pic>
              </a:graphicData>
            </a:graphic>
          </wp:inline>
        </w:drawing>
      </w:r>
    </w:p>
    <w:p w14:paraId="458A0205" w14:textId="7B8B7AFC" w:rsidR="00330379" w:rsidRPr="0047572B" w:rsidRDefault="0047572B" w:rsidP="007F0275">
      <w:pPr>
        <w:pStyle w:val="Heading1"/>
        <w:jc w:val="center"/>
        <w:rPr>
          <w:rStyle w:val="Heading1Char"/>
          <w:sz w:val="72"/>
          <w:szCs w:val="160"/>
        </w:rPr>
      </w:pPr>
      <w:bookmarkStart w:id="2" w:name="_Trench_Pilgrim"/>
      <w:bookmarkEnd w:id="2"/>
      <w:r w:rsidRPr="0047572B">
        <w:rPr>
          <w:rStyle w:val="Heading1Char"/>
          <w:sz w:val="72"/>
          <w:szCs w:val="160"/>
        </w:rPr>
        <w:t>Trench Pilgrim</w:t>
      </w:r>
    </w:p>
    <w:p w14:paraId="1DA038D0" w14:textId="77777777" w:rsidR="00FB44E0" w:rsidRPr="00227E2F" w:rsidRDefault="00FB44E0">
      <w:pPr>
        <w:rPr>
          <w:rStyle w:val="Heading1Char"/>
          <w:rFonts w:ascii="Garamond Premr Pro" w:hAnsi="Garamond Premr Pro" w:cs="Times New Roman"/>
        </w:rPr>
        <w:sectPr w:rsidR="00FB44E0" w:rsidRPr="00227E2F" w:rsidSect="00DB01BE">
          <w:headerReference w:type="default" r:id="rId15"/>
          <w:footerReference w:type="default" r:id="rId16"/>
          <w:pgSz w:w="11906" w:h="16838"/>
          <w:pgMar w:top="1135" w:right="1417" w:bottom="1134" w:left="2835" w:header="567" w:footer="708" w:gutter="0"/>
          <w:cols w:space="708"/>
          <w:docGrid w:linePitch="360"/>
        </w:sectPr>
      </w:pPr>
    </w:p>
    <w:p w14:paraId="26B048A6" w14:textId="76FB8589" w:rsidR="007F0275" w:rsidRPr="00227E2F" w:rsidRDefault="00346703">
      <w:pPr>
        <w:rPr>
          <w:rStyle w:val="Heading1Char"/>
          <w:rFonts w:ascii="Garamond Premr Pro" w:hAnsi="Garamond Premr Pro" w:cs="Times New Roman"/>
        </w:rPr>
      </w:pPr>
      <w:r w:rsidRPr="00227E2F">
        <w:rPr>
          <w:rStyle w:val="Heading1Char"/>
          <w:rFonts w:ascii="Garamond Premr Pro" w:hAnsi="Garamond Premr Pro" w:cs="Times New Roman"/>
        </w:rPr>
        <w:t>Lore goes here</w:t>
      </w:r>
      <w:r w:rsidR="00FB44E0" w:rsidRPr="00227E2F">
        <w:rPr>
          <w:rStyle w:val="Heading1Char"/>
          <w:rFonts w:ascii="Garamond Premr Pro" w:hAnsi="Garamond Premr Pro" w:cs="Times New Roman"/>
        </w:rPr>
        <w:t xml:space="preserve">- - - - - - - - - - - - - - - - - - - - - - - - - - - - - - - - - - - - - </w:t>
      </w:r>
      <w:r w:rsidR="00AE0C41" w:rsidRPr="00AE0C41">
        <w:rPr>
          <w:rStyle w:val="Heading1Char"/>
          <w:rFonts w:ascii="Garamond Premr Pro" w:hAnsi="Garamond Premr Pro" w:cs="Times New Roman"/>
        </w:rPr>
        <w:t xml:space="preserve">LORE </w:t>
      </w:r>
      <w:r w:rsidR="00FB44E0" w:rsidRPr="00227E2F">
        <w:rPr>
          <w:rStyle w:val="Heading1Char"/>
          <w:rFonts w:ascii="Garamond Premr Pro" w:hAnsi="Garamond Premr Pro" w:cs="Times New Roman"/>
        </w:rPr>
        <w:t>- - - - - - - - - - - - - - - - - - - - - - - - - - - - - - - - -</w:t>
      </w:r>
      <w:r w:rsidR="00AE0C41" w:rsidRPr="00AE0C41">
        <w:t xml:space="preserve"> </w:t>
      </w:r>
      <w:r w:rsidR="00AE0C41" w:rsidRPr="00AE0C41">
        <w:rPr>
          <w:rStyle w:val="Heading1Char"/>
          <w:rFonts w:ascii="Garamond Premr Pro" w:hAnsi="Garamond Premr Pro" w:cs="Times New Roman"/>
        </w:rPr>
        <w:t>LORE</w:t>
      </w:r>
      <w:r w:rsidR="00FB44E0" w:rsidRPr="00227E2F">
        <w:rPr>
          <w:rStyle w:val="Heading1Char"/>
          <w:rFonts w:ascii="Garamond Premr Pro" w:hAnsi="Garamond Premr Pro" w:cs="Times New Roman"/>
        </w:rPr>
        <w:t xml:space="preserve"> - - - - - - - - - - - - - - - - - - - - - - - - - - - - - - - - - - - - - - - - - - - - - - - - - - - - - - - - - - - - - - - - - - - - - - - - - - - - - - - - - - - - - - - - - - - - - -</w:t>
      </w:r>
      <w:r w:rsidR="00F56FA0" w:rsidRPr="00227E2F">
        <w:rPr>
          <w:rStyle w:val="Heading1Char"/>
          <w:rFonts w:ascii="Garamond Premr Pro" w:hAnsi="Garamond Premr Pro" w:cs="Times New Roman"/>
        </w:rPr>
        <w:t xml:space="preserve"> </w:t>
      </w:r>
      <w:r w:rsidR="00FB44E0" w:rsidRPr="00227E2F">
        <w:rPr>
          <w:rStyle w:val="Heading1Char"/>
          <w:rFonts w:ascii="Garamond Premr Pro" w:hAnsi="Garamond Premr Pro" w:cs="Times New Roman"/>
        </w:rPr>
        <w:t xml:space="preserve">- - - - - - - </w:t>
      </w:r>
      <w:r w:rsidR="00AE0C41">
        <w:rPr>
          <w:rStyle w:val="Heading1Char"/>
          <w:rFonts w:ascii="Garamond Premr Pro" w:hAnsi="Garamond Premr Pro" w:cs="Times New Roman"/>
        </w:rPr>
        <w:t xml:space="preserve">THANK YOU </w:t>
      </w:r>
      <w:r w:rsidR="00AE0C41" w:rsidRPr="00AE0C41">
        <w:rPr>
          <w:rStyle w:val="Heading1Char"/>
          <w:rFonts w:ascii="Garamond Premr Pro" w:hAnsi="Garamond Premr Pro" w:cs="Times New Roman"/>
        </w:rPr>
        <w:t>- - - -</w:t>
      </w:r>
      <w:r w:rsidR="00AE0C41">
        <w:rPr>
          <w:rStyle w:val="Heading1Char"/>
          <w:rFonts w:ascii="Garamond Premr Pro" w:hAnsi="Garamond Premr Pro" w:cs="Times New Roman"/>
        </w:rPr>
        <w:t xml:space="preserve">FOR MAKING </w:t>
      </w:r>
      <w:r w:rsidR="00AE0C41" w:rsidRPr="00AE0C41">
        <w:rPr>
          <w:rStyle w:val="Heading1Char"/>
          <w:rFonts w:ascii="Garamond Premr Pro" w:hAnsi="Garamond Premr Pro" w:cs="Times New Roman"/>
        </w:rPr>
        <w:t>- - - -- - - -- - - -</w:t>
      </w:r>
      <w:r w:rsidR="00AE0C41">
        <w:rPr>
          <w:rStyle w:val="Heading1Char"/>
          <w:rFonts w:ascii="Garamond Premr Pro" w:hAnsi="Garamond Premr Pro" w:cs="Times New Roman"/>
        </w:rPr>
        <w:t>HOMEBREW</w:t>
      </w:r>
      <w:r w:rsidR="00FB44E0" w:rsidRPr="00227E2F">
        <w:rPr>
          <w:rStyle w:val="Heading1Char"/>
          <w:rFonts w:ascii="Garamond Premr Pro" w:hAnsi="Garamond Premr Pro" w:cs="Times New Roman"/>
        </w:rPr>
        <w:t xml:space="preserve"> - - - - - - - - - - - - - - - - - - - - - - - - - - - - - - - - - - - - - - - - - - - - - - - - - - - - - - - - - - - - - - - - - - - - - - - - - - - - - - - - - - - - - - - - - - - - - - - - - - - - - - - - - - - - - - - - - - - - - - - - - -</w:t>
      </w:r>
      <w:r w:rsidR="00AE0C41" w:rsidRPr="00AE0C41">
        <w:t xml:space="preserve"> - - - -</w:t>
      </w:r>
      <w:r w:rsidR="00AE0C41" w:rsidRPr="00AE0C41">
        <w:rPr>
          <w:rStyle w:val="Heading1Char"/>
          <w:rFonts w:ascii="Garamond Premr Pro" w:hAnsi="Garamond Premr Pro" w:cs="Times New Roman"/>
        </w:rPr>
        <w:t>LORE</w:t>
      </w:r>
      <w:r w:rsidR="00FB44E0" w:rsidRPr="00227E2F">
        <w:rPr>
          <w:rStyle w:val="Heading1Char"/>
          <w:rFonts w:ascii="Garamond Premr Pro" w:hAnsi="Garamond Premr Pro" w:cs="Times New Roman"/>
        </w:rPr>
        <w:t xml:space="preserve"> - - - - - - - - - - - - - - - - - - - - - - - - - - - - - - - - - - - - - - - - - - - - - - - - - - - - - - - - - - - - - - - - - - - - - -</w:t>
      </w:r>
      <w:r w:rsidR="00434735">
        <w:rPr>
          <w:rStyle w:val="Heading1Char"/>
          <w:rFonts w:ascii="Garamond Premr Pro" w:hAnsi="Garamond Premr Pro" w:cs="Times New Roman"/>
        </w:rPr>
        <w:t xml:space="preserve">FEEL FREE TO </w:t>
      </w:r>
      <w:r w:rsidR="00434735" w:rsidRPr="00434735">
        <w:rPr>
          <w:rStyle w:val="Heading1Char"/>
          <w:rFonts w:ascii="Garamond Premr Pro" w:hAnsi="Garamond Premr Pro" w:cs="Times New Roman"/>
        </w:rPr>
        <w:t xml:space="preserve">- - - - - - </w:t>
      </w:r>
      <w:r w:rsidR="00434735">
        <w:rPr>
          <w:rStyle w:val="Heading1Char"/>
          <w:rFonts w:ascii="Garamond Premr Pro" w:hAnsi="Garamond Premr Pro" w:cs="Times New Roman"/>
        </w:rPr>
        <w:t xml:space="preserve">REACH OUT IF YOU </w:t>
      </w:r>
      <w:r w:rsidR="00434735" w:rsidRPr="00434735">
        <w:rPr>
          <w:rStyle w:val="Heading1Char"/>
          <w:rFonts w:ascii="Garamond Premr Pro" w:hAnsi="Garamond Premr Pro" w:cs="Times New Roman"/>
        </w:rPr>
        <w:t xml:space="preserve">- - - - - - </w:t>
      </w:r>
      <w:r w:rsidR="00434735">
        <w:rPr>
          <w:rStyle w:val="Heading1Char"/>
          <w:rFonts w:ascii="Garamond Premr Pro" w:hAnsi="Garamond Premr Pro" w:cs="Times New Roman"/>
        </w:rPr>
        <w:t xml:space="preserve">HAVE ANY </w:t>
      </w:r>
      <w:r w:rsidR="00434735" w:rsidRPr="00434735">
        <w:rPr>
          <w:rStyle w:val="Heading1Char"/>
          <w:rFonts w:ascii="Garamond Premr Pro" w:hAnsi="Garamond Premr Pro" w:cs="Times New Roman"/>
        </w:rPr>
        <w:t xml:space="preserve">- - - - - - - - - - - - </w:t>
      </w:r>
      <w:r w:rsidR="00434735">
        <w:rPr>
          <w:rStyle w:val="Heading1Char"/>
          <w:rFonts w:ascii="Garamond Premr Pro" w:hAnsi="Garamond Premr Pro" w:cs="Times New Roman"/>
        </w:rPr>
        <w:t>QUESTIONS</w:t>
      </w:r>
      <w:r w:rsidR="00FB44E0" w:rsidRPr="00227E2F">
        <w:rPr>
          <w:rStyle w:val="Heading1Char"/>
          <w:rFonts w:ascii="Garamond Premr Pro" w:hAnsi="Garamond Premr Pro" w:cs="Times New Roman"/>
        </w:rPr>
        <w:t xml:space="preserve"> - - - - - - - - - - - - - - - - - - - - - - - - - - - - - - - - - - - - - - - - - - - - - - - - - - - -</w:t>
      </w:r>
      <w:r w:rsidR="003A4D94" w:rsidRPr="00227E2F">
        <w:rPr>
          <w:rStyle w:val="Heading1Char"/>
          <w:rFonts w:ascii="Garamond Premr Pro" w:hAnsi="Garamond Premr Pro" w:cs="Times New Roman"/>
        </w:rPr>
        <w:t>LORE</w:t>
      </w:r>
      <w:r w:rsidR="00FB44E0" w:rsidRPr="00227E2F">
        <w:rPr>
          <w:rStyle w:val="Heading1Char"/>
          <w:rFonts w:ascii="Garamond Premr Pro" w:hAnsi="Garamond Premr Pro" w:cs="Times New Roman"/>
        </w:rPr>
        <w:t>- - - - - - - - - - - - - - - - - - - - - - - - - - - - - - - - - - - - - - - - - - - - - - -- - - - - - - - - - - - - - - - - - - - - - - - - - - - - - - - - - - - - - - - - - - - - - - - - - - - - - - - - - - -</w:t>
      </w:r>
      <w:r w:rsidR="00F56FA0" w:rsidRPr="00227E2F">
        <w:rPr>
          <w:rStyle w:val="Heading1Char"/>
          <w:rFonts w:ascii="Garamond Premr Pro" w:hAnsi="Garamond Premr Pro" w:cs="Times New Roman"/>
        </w:rPr>
        <w:t xml:space="preserve"> - - - - - - -</w:t>
      </w:r>
      <w:r w:rsidR="003A4D94" w:rsidRPr="00227E2F">
        <w:rPr>
          <w:rStyle w:val="Heading1Char"/>
          <w:rFonts w:ascii="Garamond Premr Pro" w:hAnsi="Garamond Premr Pro" w:cs="Times New Roman"/>
        </w:rPr>
        <w:t xml:space="preserve"> </w:t>
      </w:r>
      <w:r w:rsidR="00F56FA0" w:rsidRPr="00227E2F">
        <w:rPr>
          <w:rStyle w:val="Heading1Char"/>
          <w:rFonts w:ascii="Garamond Premr Pro" w:hAnsi="Garamond Premr Pro" w:cs="Times New Roman"/>
        </w:rPr>
        <w:t xml:space="preserve">- </w:t>
      </w:r>
      <w:r w:rsidR="00434735" w:rsidRPr="00434735">
        <w:rPr>
          <w:rStyle w:val="Heading1Char"/>
          <w:rFonts w:ascii="Garamond Premr Pro" w:hAnsi="Garamond Premr Pro" w:cs="Times New Roman"/>
        </w:rPr>
        <w:t xml:space="preserve">- - - - - - </w:t>
      </w:r>
      <w:r w:rsidR="00F56FA0" w:rsidRPr="00227E2F">
        <w:rPr>
          <w:rStyle w:val="Heading1Char"/>
          <w:rFonts w:ascii="Garamond Premr Pro" w:hAnsi="Garamond Premr Pro" w:cs="Times New Roman"/>
        </w:rPr>
        <w:t xml:space="preserve">ARTILLERY WITCH - - - - </w:t>
      </w:r>
      <w:r w:rsidR="00434735" w:rsidRPr="00434735">
        <w:rPr>
          <w:rStyle w:val="Heading1Char"/>
          <w:rFonts w:ascii="Garamond Premr Pro" w:hAnsi="Garamond Premr Pro" w:cs="Times New Roman"/>
        </w:rPr>
        <w:t xml:space="preserve">- - - - - - - - - - - - </w:t>
      </w:r>
      <w:r w:rsidR="00F56FA0" w:rsidRPr="00227E2F">
        <w:rPr>
          <w:rStyle w:val="Heading1Char"/>
          <w:rFonts w:ascii="Garamond Premr Pro" w:hAnsi="Garamond Premr Pro" w:cs="Times New Roman"/>
        </w:rPr>
        <w:t>SUPREMACY</w:t>
      </w:r>
      <w:r w:rsidR="00FB44E0" w:rsidRPr="00227E2F">
        <w:rPr>
          <w:rStyle w:val="Heading1Char"/>
          <w:rFonts w:ascii="Garamond Premr Pro" w:hAnsi="Garamond Premr Pro" w:cs="Times New Roman"/>
        </w:rPr>
        <w:t xml:space="preserve"> - - - - - - - - - - - - - - - - - - - - - - - - - - - - - - - - - - - - - - - - - - - - - - - - - - - - - - - - - - - - - - - - - - - - - - - - - - - - - - - - - - - - - - - - - - - - - - - - - - - - - - - - - - - - - - -</w:t>
      </w:r>
      <w:r w:rsidR="00AE0C41">
        <w:rPr>
          <w:rStyle w:val="Heading1Char"/>
          <w:rFonts w:ascii="Garamond Premr Pro" w:hAnsi="Garamond Premr Pro" w:cs="Times New Roman"/>
        </w:rPr>
        <w:t xml:space="preserve">I WOULD </w:t>
      </w:r>
      <w:r w:rsidR="00AE0C41" w:rsidRPr="00AE0C41">
        <w:rPr>
          <w:rStyle w:val="Heading1Char"/>
          <w:rFonts w:ascii="Garamond Premr Pro" w:hAnsi="Garamond Premr Pro" w:cs="Times New Roman"/>
        </w:rPr>
        <w:t>- - - -</w:t>
      </w:r>
      <w:r w:rsidR="00AE0C41">
        <w:rPr>
          <w:rStyle w:val="Heading1Char"/>
          <w:rFonts w:ascii="Garamond Premr Pro" w:hAnsi="Garamond Premr Pro" w:cs="Times New Roman"/>
        </w:rPr>
        <w:t xml:space="preserve">REALLY APPRETIATE IF YOU COULD CONSIDER LINKING TO THIS IF </w:t>
      </w:r>
      <w:r w:rsidR="00AE0C41" w:rsidRPr="00AE0C41">
        <w:rPr>
          <w:rStyle w:val="Heading1Char"/>
          <w:rFonts w:ascii="Garamond Premr Pro" w:hAnsi="Garamond Premr Pro" w:cs="Times New Roman"/>
        </w:rPr>
        <w:t>- - - -</w:t>
      </w:r>
      <w:r w:rsidR="00AE0C41">
        <w:rPr>
          <w:rStyle w:val="Heading1Char"/>
          <w:rFonts w:ascii="Garamond Premr Pro" w:hAnsi="Garamond Premr Pro" w:cs="Times New Roman"/>
        </w:rPr>
        <w:t>YOU ARE USING IT</w:t>
      </w:r>
      <w:r w:rsidR="00FB44E0" w:rsidRPr="00227E2F">
        <w:rPr>
          <w:rStyle w:val="Heading1Char"/>
          <w:rFonts w:ascii="Garamond Premr Pro" w:hAnsi="Garamond Premr Pro" w:cs="Times New Roman"/>
        </w:rPr>
        <w:t xml:space="preserve"> - - - - - - - - - - - - - - - - - - - - - - - - - - - - - - - - - - - - - - - - - - - - - - - - - - - - - - - - - - - - - - - - - - - - - - - - - - - - - - - - - - - - - - - - - - - - - - - - - - - - - - - - - - - - - - - - - - - - - - - - - - - - - - - - - - - - - -</w:t>
      </w:r>
      <w:r w:rsidR="003A4D94" w:rsidRPr="00227E2F">
        <w:rPr>
          <w:rStyle w:val="Heading1Char"/>
          <w:rFonts w:ascii="Garamond Premr Pro" w:hAnsi="Garamond Premr Pro" w:cs="Times New Roman"/>
        </w:rPr>
        <w:t xml:space="preserve">MORE </w:t>
      </w:r>
      <w:r w:rsidR="00434735" w:rsidRPr="00434735">
        <w:rPr>
          <w:rStyle w:val="Heading1Char"/>
          <w:rFonts w:ascii="Garamond Premr Pro" w:hAnsi="Garamond Premr Pro" w:cs="Times New Roman"/>
        </w:rPr>
        <w:t>- - - - - -</w:t>
      </w:r>
      <w:r w:rsidR="003A4D94" w:rsidRPr="00227E2F">
        <w:rPr>
          <w:rStyle w:val="Heading1Char"/>
          <w:rFonts w:ascii="Garamond Premr Pro" w:hAnsi="Garamond Premr Pro" w:cs="Times New Roman"/>
        </w:rPr>
        <w:t xml:space="preserve"> LORE</w:t>
      </w:r>
      <w:r w:rsidR="00FB44E0" w:rsidRPr="00227E2F">
        <w:rPr>
          <w:rStyle w:val="Heading1Char"/>
          <w:rFonts w:ascii="Garamond Premr Pro" w:hAnsi="Garamond Premr Pro" w:cs="Times New Roman"/>
        </w:rPr>
        <w:t xml:space="preserve"> - - - - - - - - - - - - - - - - </w:t>
      </w:r>
    </w:p>
    <w:p w14:paraId="02AE9590" w14:textId="3F120683" w:rsidR="00FB44E0" w:rsidRPr="00227E2F" w:rsidRDefault="00FB44E0">
      <w:pPr>
        <w:rPr>
          <w:rStyle w:val="Heading1Char"/>
          <w:rFonts w:ascii="Garamond Premr Pro" w:hAnsi="Garamond Premr Pro" w:cs="Times New Roman"/>
        </w:rPr>
        <w:sectPr w:rsidR="00FB44E0" w:rsidRPr="00227E2F" w:rsidSect="00FB44E0">
          <w:type w:val="continuous"/>
          <w:pgSz w:w="11906" w:h="16838"/>
          <w:pgMar w:top="1135" w:right="1417" w:bottom="1134" w:left="2835" w:header="567" w:footer="708" w:gutter="0"/>
          <w:cols w:num="2" w:space="709"/>
          <w:docGrid w:linePitch="360"/>
        </w:sectPr>
      </w:pPr>
    </w:p>
    <w:p w14:paraId="111E0A72" w14:textId="07B40331" w:rsidR="009D569A" w:rsidRDefault="00BC00E7" w:rsidP="00BC00E7">
      <w:pPr>
        <w:jc w:val="center"/>
        <w:rPr>
          <w:rStyle w:val="Heading1Char"/>
          <w:sz w:val="72"/>
          <w:szCs w:val="160"/>
        </w:rPr>
      </w:pPr>
      <w:r w:rsidRPr="00BC00E7">
        <w:rPr>
          <w:rStyle w:val="Heading1Char"/>
          <w:sz w:val="72"/>
          <w:szCs w:val="160"/>
        </w:rPr>
        <w:lastRenderedPageBreak/>
        <w:t>Trench Pilgrims</w:t>
      </w:r>
    </w:p>
    <w:p w14:paraId="1827AB25" w14:textId="3BC5ABB0" w:rsidR="00BC00E7" w:rsidRPr="00227E2F" w:rsidRDefault="00BC00E7" w:rsidP="00BC00E7">
      <w:pPr>
        <w:rPr>
          <w:rFonts w:ascii="Garamond Premr Pro" w:eastAsiaTheme="majorEastAsia" w:hAnsi="Garamond Premr Pro" w:cs="Times New Roman"/>
          <w:i/>
          <w:iCs/>
          <w:color w:val="000000" w:themeColor="text1"/>
          <w:sz w:val="20"/>
          <w:szCs w:val="20"/>
        </w:rPr>
      </w:pPr>
      <w:r w:rsidRPr="00227E2F">
        <w:rPr>
          <w:rFonts w:ascii="Garamond Premr Pro" w:eastAsiaTheme="majorEastAsia" w:hAnsi="Garamond Premr Pro" w:cs="Times New Roman"/>
          <w:i/>
          <w:iCs/>
          <w:color w:val="000000" w:themeColor="text1"/>
          <w:sz w:val="20"/>
          <w:szCs w:val="20"/>
        </w:rPr>
        <w:t>Many of the devout see it as their sacred duty to make the pilgrimage to No Man’s Land and throw themselves at the forces of Hell with righteous wrath. These zealots band together into vast Pilgrim Processions, fighting an endless crusade against the blasphemous foe</w:t>
      </w:r>
    </w:p>
    <w:p w14:paraId="36E35399" w14:textId="52A269D5" w:rsidR="00BC00E7" w:rsidRPr="00684CAC" w:rsidRDefault="00FC2901" w:rsidP="00BC00E7">
      <w:pPr>
        <w:pStyle w:val="Heading1"/>
        <w:rPr>
          <w:rStyle w:val="Heading1Char"/>
          <w:color w:val="C00000"/>
          <w:sz w:val="40"/>
          <w:szCs w:val="52"/>
        </w:rPr>
      </w:pPr>
      <w:bookmarkStart w:id="3" w:name="_Warband_Creation"/>
      <w:bookmarkEnd w:id="3"/>
      <w:r w:rsidRPr="00684CAC">
        <w:rPr>
          <w:rStyle w:val="Heading1Char"/>
          <w:color w:val="C00000"/>
          <w:sz w:val="40"/>
          <w:szCs w:val="52"/>
        </w:rPr>
        <w:t>Warband Creation</w:t>
      </w:r>
    </w:p>
    <w:p w14:paraId="565BA1D6" w14:textId="7089FEAF" w:rsidR="00BC00E7" w:rsidRPr="00227E2F" w:rsidRDefault="00FC2901" w:rsidP="00BC00E7">
      <w:pPr>
        <w:rPr>
          <w:rFonts w:ascii="Garamond Premr Pro" w:eastAsiaTheme="majorEastAsia" w:hAnsi="Garamond Premr Pro" w:cs="Times New Roman"/>
          <w:i/>
          <w:iCs/>
          <w:color w:val="000000" w:themeColor="text1"/>
          <w:sz w:val="20"/>
          <w:szCs w:val="20"/>
        </w:rPr>
      </w:pPr>
      <w:r w:rsidRPr="00227E2F">
        <w:rPr>
          <w:rFonts w:ascii="Garamond Premr Pro" w:eastAsiaTheme="majorEastAsia" w:hAnsi="Garamond Premr Pro" w:cs="Times New Roman"/>
          <w:i/>
          <w:iCs/>
          <w:color w:val="000000" w:themeColor="text1"/>
          <w:sz w:val="20"/>
          <w:szCs w:val="20"/>
        </w:rPr>
        <w:t xml:space="preserve">You have 700 </w:t>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1C02BE99" wp14:editId="545234FB">
            <wp:extent cx="104234" cy="100657"/>
            <wp:effectExtent l="0" t="0" r="0" b="0"/>
            <wp:docPr id="1038289389" name="Picture 14"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89389" name="Picture 14" descr="A black circle with a white crown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36" cy="111668"/>
                    </a:xfrm>
                    <a:prstGeom prst="rect">
                      <a:avLst/>
                    </a:prstGeom>
                    <a:noFill/>
                    <a:ln>
                      <a:noFill/>
                    </a:ln>
                  </pic:spPr>
                </pic:pic>
              </a:graphicData>
            </a:graphic>
          </wp:inline>
        </w:drawing>
      </w:r>
      <w:r w:rsidR="008D0A14" w:rsidRPr="00CA7B73">
        <w:rPr>
          <w:rFonts w:ascii="Garamond Premr Pro" w:eastAsiaTheme="majorEastAsia" w:hAnsi="Garamond Premr Pro" w:cs="Times New Roman"/>
          <w:i/>
          <w:iCs/>
          <w:noProof/>
          <w:color w:val="000000" w:themeColor="text1"/>
          <w:sz w:val="20"/>
          <w:szCs w:val="20"/>
          <w:vertAlign w:val="subscript"/>
        </w:rPr>
        <w:drawing>
          <wp:inline distT="0" distB="0" distL="0" distR="0" wp14:anchorId="4BDE444D" wp14:editId="2763D2CC">
            <wp:extent cx="97232" cy="103518"/>
            <wp:effectExtent l="0" t="0" r="0" b="0"/>
            <wp:docPr id="13212989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010" cy="119251"/>
                    </a:xfrm>
                    <a:prstGeom prst="rect">
                      <a:avLst/>
                    </a:prstGeom>
                    <a:noFill/>
                    <a:ln>
                      <a:noFill/>
                    </a:ln>
                  </pic:spPr>
                </pic:pic>
              </a:graphicData>
            </a:graphic>
          </wp:inline>
        </w:drawing>
      </w:r>
      <w:r w:rsidRPr="00227E2F">
        <w:rPr>
          <w:rFonts w:ascii="Garamond Premr Pro" w:eastAsiaTheme="majorEastAsia" w:hAnsi="Garamond Premr Pro" w:cs="Times New Roman"/>
          <w:i/>
          <w:iCs/>
          <w:color w:val="000000" w:themeColor="text1"/>
          <w:sz w:val="20"/>
          <w:szCs w:val="20"/>
        </w:rPr>
        <w:t xml:space="preserve"> to recruit a Trench Pilgrims Warband for a campaign (</w:t>
      </w:r>
      <w:r w:rsidR="00684CAC">
        <w:rPr>
          <w:rFonts w:ascii="Cambria Math" w:eastAsiaTheme="majorEastAsia" w:hAnsi="Cambria Math" w:cs="Cambria Math"/>
          <w:i/>
          <w:iCs/>
          <w:color w:val="000000" w:themeColor="text1"/>
          <w:sz w:val="20"/>
          <w:szCs w:val="20"/>
        </w:rPr>
        <w:t>&gt;</w:t>
      </w:r>
      <w:r w:rsidRPr="00227E2F">
        <w:rPr>
          <w:rFonts w:ascii="Garamond Premr Pro" w:eastAsiaTheme="majorEastAsia" w:hAnsi="Garamond Premr Pro" w:cs="Times New Roman"/>
          <w:i/>
          <w:iCs/>
          <w:color w:val="000000" w:themeColor="text1"/>
          <w:sz w:val="20"/>
          <w:szCs w:val="20"/>
        </w:rPr>
        <w:t xml:space="preserve"> see Starting a Warband). Trench Pilgrims are Faithful.</w:t>
      </w:r>
    </w:p>
    <w:p w14:paraId="3B8CFD28" w14:textId="7131986B" w:rsidR="00684CAC" w:rsidRPr="00684CAC" w:rsidRDefault="00684CAC" w:rsidP="00684CAC">
      <w:pPr>
        <w:pStyle w:val="Heading1"/>
        <w:rPr>
          <w:rStyle w:val="Heading1Char"/>
          <w:color w:val="C00000"/>
          <w:sz w:val="40"/>
          <w:szCs w:val="52"/>
        </w:rPr>
      </w:pPr>
      <w:r w:rsidRPr="00684CAC">
        <w:rPr>
          <w:rStyle w:val="Heading1Char"/>
          <w:color w:val="C00000"/>
          <w:sz w:val="40"/>
          <w:szCs w:val="52"/>
        </w:rPr>
        <w:t>Special Rules</w:t>
      </w:r>
    </w:p>
    <w:p w14:paraId="2AD8CD36" w14:textId="676902E2" w:rsidR="00684CAC" w:rsidRPr="00227E2F" w:rsidRDefault="00DB2CCA" w:rsidP="00684CAC">
      <w:pPr>
        <w:rPr>
          <w:rStyle w:val="Heading1Char"/>
          <w:rFonts w:ascii="Garamond Premr Pro" w:hAnsi="Garamond Premr Pro" w:cs="Times New Roman"/>
          <w:i/>
          <w:iCs/>
          <w:sz w:val="20"/>
          <w:szCs w:val="20"/>
        </w:rPr>
      </w:pPr>
      <w:r w:rsidRPr="00227E2F">
        <w:rPr>
          <w:rFonts w:ascii="Garamond Premr Pro" w:eastAsiaTheme="majorEastAsia" w:hAnsi="Garamond Premr Pro" w:cs="Times New Roman"/>
          <w:i/>
          <w:iCs/>
          <w:color w:val="000000" w:themeColor="text1"/>
          <w:sz w:val="20"/>
          <w:szCs w:val="20"/>
        </w:rPr>
        <w:t>No special rules apply to a standard Trench Pilgrims Warband.</w:t>
      </w:r>
    </w:p>
    <w:p w14:paraId="61E1BA7E" w14:textId="59C36F9D" w:rsidR="00684CAC" w:rsidRPr="00684CAC" w:rsidRDefault="00684CAC" w:rsidP="00E9147A">
      <w:pPr>
        <w:pStyle w:val="Heading2"/>
        <w:rPr>
          <w:rStyle w:val="Heading1Char"/>
          <w:color w:val="C00000"/>
          <w:sz w:val="40"/>
          <w:szCs w:val="52"/>
        </w:rPr>
      </w:pPr>
      <w:bookmarkStart w:id="4" w:name="_Armoury_Tables"/>
      <w:bookmarkEnd w:id="4"/>
      <w:r w:rsidRPr="00684CAC">
        <w:rPr>
          <w:rStyle w:val="Heading1Char"/>
          <w:color w:val="C00000"/>
          <w:sz w:val="40"/>
          <w:szCs w:val="52"/>
        </w:rPr>
        <w:t>Armoury Tables</w:t>
      </w:r>
    </w:p>
    <w:p w14:paraId="2BBC528F" w14:textId="2EAD6D7A" w:rsidR="00684CAC" w:rsidRPr="00227E2F" w:rsidRDefault="00C37652" w:rsidP="00684CAC">
      <w:pPr>
        <w:rPr>
          <w:rStyle w:val="Heading1Char"/>
          <w:rFonts w:ascii="Garamond Premr Pro" w:hAnsi="Garamond Premr Pro" w:cs="Times New Roman"/>
          <w:i/>
          <w:iCs/>
          <w:sz w:val="20"/>
          <w:szCs w:val="20"/>
        </w:rPr>
      </w:pPr>
      <w:r w:rsidRPr="00227E2F">
        <w:rPr>
          <w:rFonts w:ascii="Garamond Premr Pro" w:eastAsiaTheme="majorEastAsia" w:hAnsi="Garamond Premr Pro" w:cs="Times New Roman"/>
          <w:i/>
          <w:iCs/>
          <w:color w:val="000000" w:themeColor="text1"/>
          <w:sz w:val="20"/>
          <w:szCs w:val="20"/>
        </w:rPr>
        <w:t>Trench Pilgrims can have the following Battlekit. Battlekit with a bullet point [•] is unique to Trench Pilgrims Warbands, and its rules can be found in the Trench Pilgrims Battlekit section after the Armoury. (</w:t>
      </w:r>
      <w:r w:rsidRPr="00C37652">
        <w:rPr>
          <w:rFonts w:ascii="Cambria Math" w:eastAsiaTheme="majorEastAsia" w:hAnsi="Cambria Math" w:cs="Cambria Math"/>
          <w:i/>
          <w:iCs/>
          <w:color w:val="000000" w:themeColor="text1"/>
          <w:sz w:val="20"/>
          <w:szCs w:val="20"/>
        </w:rPr>
        <w:t>▶</w:t>
      </w:r>
      <w:r w:rsidRPr="00227E2F">
        <w:rPr>
          <w:rFonts w:ascii="Garamond Premr Pro" w:eastAsiaTheme="majorEastAsia" w:hAnsi="Garamond Premr Pro" w:cs="Times New Roman"/>
          <w:i/>
          <w:iCs/>
          <w:color w:val="000000" w:themeColor="text1"/>
          <w:sz w:val="20"/>
          <w:szCs w:val="20"/>
        </w:rPr>
        <w:t xml:space="preserve"> see Battlekit in the Trench Crusade Digital Rulebook).</w:t>
      </w:r>
      <w:r w:rsidR="008A65EA" w:rsidRPr="008A65EA">
        <w:rPr>
          <w:noProof/>
        </w:rPr>
        <w:t xml:space="preserve"> </w:t>
      </w:r>
    </w:p>
    <w:tbl>
      <w:tblPr>
        <w:tblStyle w:val="TableGrid"/>
        <w:tblW w:w="0" w:type="dxa"/>
        <w:shd w:val="clear" w:color="auto" w:fill="D9D9D9" w:themeFill="background1" w:themeFillShade="D9"/>
        <w:tblLook w:val="04A0" w:firstRow="1" w:lastRow="0" w:firstColumn="1" w:lastColumn="0" w:noHBand="0" w:noVBand="1"/>
      </w:tblPr>
      <w:tblGrid>
        <w:gridCol w:w="2548"/>
        <w:gridCol w:w="4393"/>
        <w:gridCol w:w="703"/>
      </w:tblGrid>
      <w:tr w:rsidR="00684CAC" w14:paraId="12ECC4E7" w14:textId="77777777" w:rsidTr="00562A62">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16FCC9" w14:textId="3930B7AF" w:rsidR="00684CAC" w:rsidRPr="00AE4687" w:rsidRDefault="00AE4687" w:rsidP="00BC00E7">
            <w:pPr>
              <w:rPr>
                <w:rStyle w:val="Heading1Char"/>
                <w:rFonts w:ascii="Times New Roman" w:hAnsi="Times New Roman" w:cs="Times New Roman"/>
                <w:b/>
                <w:bCs/>
                <w:sz w:val="20"/>
                <w:szCs w:val="20"/>
              </w:rPr>
            </w:pPr>
            <w:r w:rsidRPr="00227E2F">
              <w:rPr>
                <w:rStyle w:val="Heading1Char"/>
                <w:rFonts w:ascii="Garamond Premr Pro" w:hAnsi="Garamond Premr Pro" w:cs="Times New Roman"/>
                <w:b/>
                <w:bCs/>
                <w:color w:val="C00000"/>
                <w:sz w:val="20"/>
                <w:szCs w:val="20"/>
              </w:rPr>
              <w:t>Ranged Weapons</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EC95CB" w14:textId="77777777" w:rsidR="00684CAC" w:rsidRPr="00684CAC" w:rsidRDefault="00684CAC" w:rsidP="00BC00E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3B605E" w14:textId="043743B4" w:rsidR="00684CAC" w:rsidRPr="00227E2F" w:rsidRDefault="00684CAC" w:rsidP="00684CAC">
            <w:pPr>
              <w:jc w:val="right"/>
              <w:rPr>
                <w:rStyle w:val="Heading1Char"/>
                <w:rFonts w:ascii="Garamond Premr Pro" w:hAnsi="Garamond Premr Pro" w:cs="Times New Roman"/>
                <w:sz w:val="20"/>
                <w:szCs w:val="20"/>
              </w:rPr>
            </w:pPr>
          </w:p>
        </w:tc>
      </w:tr>
      <w:tr w:rsidR="00684CAC" w:rsidRPr="00C37652" w14:paraId="3C7C64A3"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04A81B9" w14:textId="60A44DC9" w:rsidR="00684CAC" w:rsidRPr="00C37652" w:rsidRDefault="00AE4687" w:rsidP="00BC00E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Automatic Pistol</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55F6BB3" w14:textId="0645B912" w:rsidR="00684CAC" w:rsidRPr="00C37652" w:rsidRDefault="00AE4687" w:rsidP="00BC00E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Limit: 2</w:t>
            </w: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8B39589" w14:textId="66489821" w:rsidR="00684CAC" w:rsidRPr="00227E2F" w:rsidRDefault="00795CE0" w:rsidP="00684CAC">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3</w:t>
            </w:r>
            <w:r w:rsidR="008A65EA" w:rsidRPr="00227E2F">
              <w:rPr>
                <w:rStyle w:val="Heading1Char"/>
                <w:rFonts w:ascii="Garamond Premr Pro" w:hAnsi="Garamond Premr Pro" w:cs="Times New Roman"/>
                <w:b/>
                <w:bCs/>
                <w:noProof/>
                <w:color w:val="C00000"/>
                <w:sz w:val="20"/>
                <w:szCs w:val="20"/>
              </w:rPr>
              <w:drawing>
                <wp:inline distT="0" distB="0" distL="0" distR="0" wp14:anchorId="520B4C58" wp14:editId="167CBCF7">
                  <wp:extent cx="113528" cy="115556"/>
                  <wp:effectExtent l="0" t="0" r="1270" b="0"/>
                  <wp:docPr id="1837341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r w:rsidR="008A65EA" w:rsidRPr="00227E2F">
              <w:rPr>
                <w:rFonts w:ascii="Garamond Premr Pro" w:eastAsiaTheme="majorEastAsia" w:hAnsi="Garamond Premr Pro" w:cs="Times New Roman"/>
                <w:i/>
                <w:iCs/>
                <w:noProof/>
                <w:color w:val="000000" w:themeColor="text1"/>
                <w:sz w:val="20"/>
                <w:szCs w:val="20"/>
              </w:rPr>
              <w:drawing>
                <wp:inline distT="0" distB="0" distL="0" distR="0" wp14:anchorId="0A011C42" wp14:editId="67A5C386">
                  <wp:extent cx="110121" cy="112200"/>
                  <wp:effectExtent l="0" t="0" r="4445" b="2540"/>
                  <wp:docPr id="1570119824" name="Picture 1" descr="A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27117" name="Picture 1" descr="A star in a circle&#10;&#10;AI-generated content may be incorrect."/>
                          <pic:cNvPicPr/>
                        </pic:nvPicPr>
                        <pic:blipFill>
                          <a:blip r:embed="rId18"/>
                          <a:stretch>
                            <a:fillRect/>
                          </a:stretch>
                        </pic:blipFill>
                        <pic:spPr>
                          <a:xfrm flipH="1">
                            <a:off x="0" y="0"/>
                            <a:ext cx="116740" cy="118944"/>
                          </a:xfrm>
                          <a:prstGeom prst="rect">
                            <a:avLst/>
                          </a:prstGeom>
                        </pic:spPr>
                      </pic:pic>
                    </a:graphicData>
                  </a:graphic>
                </wp:inline>
              </w:drawing>
            </w:r>
          </w:p>
        </w:tc>
      </w:tr>
      <w:tr w:rsidR="00684CAC" w:rsidRPr="00C37652" w14:paraId="00B73077"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2DA014" w14:textId="77777777" w:rsidR="00684CAC" w:rsidRPr="00C37652" w:rsidRDefault="00684CAC" w:rsidP="00BC00E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062D117" w14:textId="07EB57E4" w:rsidR="00684CAC" w:rsidRPr="00C37652" w:rsidRDefault="00CA7B73" w:rsidP="00BC00E7">
            <w:pPr>
              <w:rPr>
                <w:rStyle w:val="Heading1Char"/>
                <w:rFonts w:ascii="Times New Roman" w:hAnsi="Times New Roman" w:cs="Times New Roman"/>
                <w:sz w:val="20"/>
                <w:szCs w:val="20"/>
              </w:rPr>
            </w:pPr>
            <w:r w:rsidRPr="00CA7B73">
              <w:rPr>
                <w:noProof/>
              </w:rPr>
              <w:drawing>
                <wp:inline distT="0" distB="0" distL="0" distR="0" wp14:anchorId="6A9788BD" wp14:editId="52659C5E">
                  <wp:extent cx="109182" cy="114829"/>
                  <wp:effectExtent l="0" t="0" r="5715" b="0"/>
                  <wp:docPr id="778321062" name="Picture 1"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30877" name="Picture 1" descr="A black circle with a white crown in it&#10;&#10;AI-generated content may be incorrect."/>
                          <pic:cNvPicPr/>
                        </pic:nvPicPr>
                        <pic:blipFill>
                          <a:blip r:embed="rId19"/>
                          <a:stretch>
                            <a:fillRect/>
                          </a:stretch>
                        </pic:blipFill>
                        <pic:spPr>
                          <a:xfrm flipH="1">
                            <a:off x="0" y="0"/>
                            <a:ext cx="114964" cy="120910"/>
                          </a:xfrm>
                          <a:prstGeom prst="rect">
                            <a:avLst/>
                          </a:prstGeom>
                        </pic:spPr>
                      </pic:pic>
                    </a:graphicData>
                  </a:graphic>
                </wp:inline>
              </w:drawing>
            </w:r>
            <w:r w:rsidRPr="00CA7B73">
              <w:rPr>
                <w:rFonts w:ascii="Segoe UI Symbol" w:hAnsi="Segoe UI Symbol" w:cs="Segoe UI Symbol"/>
                <w:sz w:val="20"/>
                <w:szCs w:val="20"/>
              </w:rPr>
              <w:t xml:space="preserve"> Ducats </w:t>
            </w:r>
            <w:r w:rsidRPr="00CA7B73">
              <w:rPr>
                <w:noProof/>
              </w:rPr>
              <w:drawing>
                <wp:inline distT="0" distB="0" distL="0" distR="0" wp14:anchorId="1F2C9698" wp14:editId="0C9A13E6">
                  <wp:extent cx="126869" cy="118411"/>
                  <wp:effectExtent l="0" t="0" r="6985" b="0"/>
                  <wp:docPr id="2096842237" name="Picture 1"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8907" name="Picture 1" descr="A black star in a circle&#10;&#10;AI-generated content may be incorrect."/>
                          <pic:cNvPicPr/>
                        </pic:nvPicPr>
                        <pic:blipFill>
                          <a:blip r:embed="rId20"/>
                          <a:stretch>
                            <a:fillRect/>
                          </a:stretch>
                        </pic:blipFill>
                        <pic:spPr>
                          <a:xfrm>
                            <a:off x="0" y="0"/>
                            <a:ext cx="137328" cy="128172"/>
                          </a:xfrm>
                          <a:prstGeom prst="rect">
                            <a:avLst/>
                          </a:prstGeom>
                        </pic:spPr>
                      </pic:pic>
                    </a:graphicData>
                  </a:graphic>
                </wp:inline>
              </w:drawing>
            </w:r>
            <w:r w:rsidRPr="00CA7B73">
              <w:rPr>
                <w:rFonts w:ascii="Segoe UI Symbol" w:hAnsi="Segoe UI Symbol" w:cs="Segoe UI Symbol"/>
                <w:sz w:val="20"/>
                <w:szCs w:val="20"/>
              </w:rPr>
              <w:t xml:space="preserve"> Glory</w:t>
            </w: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9FC578B" w14:textId="6084EF11" w:rsidR="00684CAC" w:rsidRPr="00227E2F" w:rsidRDefault="00562A62" w:rsidP="00684CAC">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25</w:t>
            </w:r>
            <w:r w:rsidR="008A65EA" w:rsidRPr="00227E2F">
              <w:rPr>
                <w:rStyle w:val="Heading1Char"/>
                <w:rFonts w:ascii="Garamond Premr Pro" w:hAnsi="Garamond Premr Pro" w:cs="Times New Roman"/>
                <w:b/>
                <w:bCs/>
                <w:noProof/>
                <w:color w:val="C00000"/>
                <w:sz w:val="20"/>
                <w:szCs w:val="20"/>
              </w:rPr>
              <w:drawing>
                <wp:inline distT="0" distB="0" distL="0" distR="0" wp14:anchorId="66D44321" wp14:editId="78202EAA">
                  <wp:extent cx="113528" cy="115556"/>
                  <wp:effectExtent l="0" t="0" r="1270" b="0"/>
                  <wp:docPr id="785986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84CAC" w:rsidRPr="00C37652" w14:paraId="435AB58D"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ECAE4DB" w14:textId="77777777" w:rsidR="00684CAC" w:rsidRPr="00C37652" w:rsidRDefault="00684CAC" w:rsidP="00BC00E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8BA4BB3" w14:textId="77777777" w:rsidR="00684CAC" w:rsidRPr="00C37652" w:rsidRDefault="00684CAC" w:rsidP="00BC00E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DF6E277" w14:textId="126B6E41" w:rsidR="00684CAC" w:rsidRPr="00227E2F" w:rsidRDefault="00562A62" w:rsidP="00684CAC">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20</w:t>
            </w:r>
            <w:r w:rsidR="008A65EA" w:rsidRPr="00227E2F">
              <w:rPr>
                <w:rStyle w:val="Heading1Char"/>
                <w:rFonts w:ascii="Garamond Premr Pro" w:hAnsi="Garamond Premr Pro" w:cs="Times New Roman"/>
                <w:b/>
                <w:bCs/>
                <w:noProof/>
                <w:color w:val="C00000"/>
                <w:sz w:val="20"/>
                <w:szCs w:val="20"/>
              </w:rPr>
              <w:drawing>
                <wp:inline distT="0" distB="0" distL="0" distR="0" wp14:anchorId="3E7181C4" wp14:editId="238C00FD">
                  <wp:extent cx="113528" cy="115556"/>
                  <wp:effectExtent l="0" t="0" r="1270" b="0"/>
                  <wp:docPr id="112320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84CAC" w:rsidRPr="00C37652" w14:paraId="0293B4E0"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F3BAF1" w14:textId="77777777" w:rsidR="00684CAC" w:rsidRPr="00C37652" w:rsidRDefault="00684CAC" w:rsidP="00BC00E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57656C" w14:textId="77777777" w:rsidR="00684CAC" w:rsidRPr="00C37652" w:rsidRDefault="00684CAC" w:rsidP="00BC00E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1DAD114" w14:textId="1415E78C" w:rsidR="00684CAC" w:rsidRPr="00227E2F" w:rsidRDefault="00684CAC" w:rsidP="00684CAC">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w:t>
            </w:r>
            <w:r w:rsidR="008A65EA" w:rsidRPr="00227E2F">
              <w:rPr>
                <w:rStyle w:val="Heading1Char"/>
                <w:rFonts w:ascii="Garamond Premr Pro" w:hAnsi="Garamond Premr Pro" w:cs="Times New Roman"/>
                <w:b/>
                <w:bCs/>
                <w:noProof/>
                <w:color w:val="C00000"/>
                <w:sz w:val="20"/>
                <w:szCs w:val="20"/>
              </w:rPr>
              <w:drawing>
                <wp:inline distT="0" distB="0" distL="0" distR="0" wp14:anchorId="27609D15" wp14:editId="40770373">
                  <wp:extent cx="113528" cy="115556"/>
                  <wp:effectExtent l="0" t="0" r="1270" b="0"/>
                  <wp:docPr id="1378517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84CAC" w:rsidRPr="00C37652" w14:paraId="177EE12C"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8EA939" w14:textId="77777777" w:rsidR="00684CAC" w:rsidRPr="00C37652" w:rsidRDefault="00684CAC" w:rsidP="00BC00E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6FEE439" w14:textId="77777777" w:rsidR="00684CAC" w:rsidRPr="00C37652" w:rsidRDefault="00684CAC" w:rsidP="00BC00E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B863A7E" w14:textId="35E1752D" w:rsidR="00684CAC" w:rsidRPr="00227E2F" w:rsidRDefault="00684CAC" w:rsidP="00684CAC">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w:t>
            </w:r>
            <w:r w:rsidR="008A65EA" w:rsidRPr="00227E2F">
              <w:rPr>
                <w:rStyle w:val="Heading1Char"/>
                <w:rFonts w:ascii="Garamond Premr Pro" w:hAnsi="Garamond Premr Pro" w:cs="Times New Roman"/>
                <w:b/>
                <w:bCs/>
                <w:noProof/>
                <w:color w:val="C00000"/>
                <w:sz w:val="20"/>
                <w:szCs w:val="20"/>
              </w:rPr>
              <w:drawing>
                <wp:inline distT="0" distB="0" distL="0" distR="0" wp14:anchorId="4C1E44B9" wp14:editId="403F4566">
                  <wp:extent cx="113528" cy="115556"/>
                  <wp:effectExtent l="0" t="0" r="1270" b="0"/>
                  <wp:docPr id="1447924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bl>
    <w:p w14:paraId="330E02C5" w14:textId="7D1705D2" w:rsidR="00684CAC" w:rsidRPr="00227E2F" w:rsidRDefault="00684CAC" w:rsidP="00BC00E7">
      <w:pPr>
        <w:rPr>
          <w:rStyle w:val="Heading1Char"/>
          <w:rFonts w:ascii="Garamond Premr Pro" w:hAnsi="Garamond Premr Pro" w:cs="Times New Roman"/>
          <w:sz w:val="20"/>
          <w:szCs w:val="20"/>
        </w:rPr>
      </w:pPr>
    </w:p>
    <w:tbl>
      <w:tblPr>
        <w:tblStyle w:val="TableGrid"/>
        <w:tblW w:w="0" w:type="dxa"/>
        <w:shd w:val="clear" w:color="auto" w:fill="D9D9D9" w:themeFill="background1" w:themeFillShade="D9"/>
        <w:tblLook w:val="04A0" w:firstRow="1" w:lastRow="0" w:firstColumn="1" w:lastColumn="0" w:noHBand="0" w:noVBand="1"/>
      </w:tblPr>
      <w:tblGrid>
        <w:gridCol w:w="2548"/>
        <w:gridCol w:w="4393"/>
        <w:gridCol w:w="703"/>
      </w:tblGrid>
      <w:tr w:rsidR="006904E2" w:rsidRPr="00C37652" w14:paraId="3D0FC190" w14:textId="77777777" w:rsidTr="00243657">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5116AA" w14:textId="4F900713" w:rsidR="00511844" w:rsidRPr="00C37652" w:rsidRDefault="00DA0D62" w:rsidP="00243657">
            <w:pPr>
              <w:rPr>
                <w:rStyle w:val="Heading1Char"/>
                <w:rFonts w:ascii="Times New Roman" w:hAnsi="Times New Roman" w:cs="Times New Roman"/>
                <w:b/>
                <w:bCs/>
                <w:sz w:val="20"/>
                <w:szCs w:val="20"/>
              </w:rPr>
            </w:pPr>
            <w:r w:rsidRPr="00227E2F">
              <w:rPr>
                <w:rStyle w:val="Heading1Char"/>
                <w:rFonts w:ascii="Garamond Premr Pro" w:hAnsi="Garamond Premr Pro" w:cs="Times New Roman"/>
                <w:b/>
                <w:bCs/>
                <w:color w:val="C00000"/>
                <w:sz w:val="20"/>
                <w:szCs w:val="20"/>
              </w:rPr>
              <w:t>Grenades</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DF4D1A" w14:textId="77777777" w:rsidR="00511844" w:rsidRPr="00C37652" w:rsidRDefault="00511844"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9DB405" w14:textId="77777777" w:rsidR="00511844" w:rsidRPr="00227E2F" w:rsidRDefault="00511844" w:rsidP="00243657">
            <w:pPr>
              <w:jc w:val="right"/>
              <w:rPr>
                <w:rStyle w:val="Heading1Char"/>
                <w:rFonts w:ascii="Garamond Premr Pro" w:hAnsi="Garamond Premr Pro" w:cs="Times New Roman"/>
                <w:sz w:val="20"/>
                <w:szCs w:val="20"/>
              </w:rPr>
            </w:pPr>
          </w:p>
        </w:tc>
      </w:tr>
      <w:tr w:rsidR="006904E2" w:rsidRPr="00C37652" w14:paraId="56A39031"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0818F6D" w14:textId="2BD43CDD" w:rsidR="00511844" w:rsidRPr="00C37652" w:rsidRDefault="00C37652" w:rsidP="00243657">
            <w:pPr>
              <w:rPr>
                <w:rStyle w:val="Heading1Char"/>
                <w:rFonts w:ascii="Times New Roman" w:hAnsi="Times New Roman" w:cs="Times New Roman"/>
                <w:sz w:val="20"/>
                <w:szCs w:val="20"/>
              </w:rPr>
            </w:pPr>
            <w:r w:rsidRPr="00227E2F">
              <w:rPr>
                <w:rFonts w:ascii="Garamond Premr Pro" w:eastAsiaTheme="majorEastAsia" w:hAnsi="Garamond Premr Pro" w:cs="Times New Roman"/>
                <w:color w:val="000000" w:themeColor="text1"/>
                <w:sz w:val="20"/>
                <w:szCs w:val="20"/>
              </w:rPr>
              <w:t>•</w:t>
            </w:r>
            <w:r w:rsidR="00511844" w:rsidRPr="00227E2F">
              <w:rPr>
                <w:rStyle w:val="Heading1Char"/>
                <w:rFonts w:ascii="Garamond Premr Pro" w:hAnsi="Garamond Premr Pro" w:cs="Times New Roman"/>
                <w:sz w:val="20"/>
                <w:szCs w:val="20"/>
              </w:rPr>
              <w:t>Automatic Pistol</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680CEF" w14:textId="77777777" w:rsidR="00511844" w:rsidRPr="00C37652" w:rsidRDefault="00511844" w:rsidP="0024365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Limit: 2</w:t>
            </w: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C4F97A" w14:textId="2130AE5D" w:rsidR="00511844" w:rsidRPr="00227E2F" w:rsidRDefault="00511844" w:rsidP="00CA293E">
            <w:pPr>
              <w:tabs>
                <w:tab w:val="right" w:pos="487"/>
              </w:tabs>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10</w:t>
            </w:r>
            <w:r w:rsidR="008A65EA" w:rsidRPr="00227E2F">
              <w:rPr>
                <w:rFonts w:ascii="Garamond Premr Pro" w:eastAsiaTheme="majorEastAsia" w:hAnsi="Garamond Premr Pro" w:cs="Times New Roman"/>
                <w:i/>
                <w:iCs/>
                <w:noProof/>
                <w:color w:val="000000" w:themeColor="text1"/>
                <w:sz w:val="20"/>
                <w:szCs w:val="20"/>
              </w:rPr>
              <w:drawing>
                <wp:inline distT="0" distB="0" distL="0" distR="0" wp14:anchorId="743D3A46" wp14:editId="6BF185AA">
                  <wp:extent cx="110121" cy="112200"/>
                  <wp:effectExtent l="0" t="0" r="4445" b="2540"/>
                  <wp:docPr id="1676527117" name="Picture 1" descr="A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27117" name="Picture 1" descr="A star in a circle&#10;&#10;AI-generated content may be incorrect."/>
                          <pic:cNvPicPr/>
                        </pic:nvPicPr>
                        <pic:blipFill>
                          <a:blip r:embed="rId18"/>
                          <a:stretch>
                            <a:fillRect/>
                          </a:stretch>
                        </pic:blipFill>
                        <pic:spPr>
                          <a:xfrm flipH="1">
                            <a:off x="0" y="0"/>
                            <a:ext cx="116740" cy="118944"/>
                          </a:xfrm>
                          <a:prstGeom prst="rect">
                            <a:avLst/>
                          </a:prstGeom>
                        </pic:spPr>
                      </pic:pic>
                    </a:graphicData>
                  </a:graphic>
                </wp:inline>
              </w:drawing>
            </w:r>
          </w:p>
        </w:tc>
      </w:tr>
      <w:tr w:rsidR="006904E2" w:rsidRPr="00C37652" w14:paraId="16E5F8DB"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BDF7D98" w14:textId="77777777" w:rsidR="00511844" w:rsidRPr="00C37652" w:rsidRDefault="00511844"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E2093C" w14:textId="77777777" w:rsidR="00511844" w:rsidRPr="00C37652" w:rsidRDefault="00511844"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89148C" w14:textId="386BBEF0" w:rsidR="00511844" w:rsidRPr="00227E2F" w:rsidRDefault="00511844"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25</w:t>
            </w:r>
            <w:r w:rsidR="008A65EA" w:rsidRPr="00227E2F">
              <w:rPr>
                <w:rStyle w:val="Heading1Char"/>
                <w:rFonts w:ascii="Garamond Premr Pro" w:hAnsi="Garamond Premr Pro" w:cs="Times New Roman"/>
                <w:b/>
                <w:bCs/>
                <w:noProof/>
                <w:color w:val="C00000"/>
                <w:sz w:val="20"/>
                <w:szCs w:val="20"/>
              </w:rPr>
              <w:drawing>
                <wp:inline distT="0" distB="0" distL="0" distR="0" wp14:anchorId="1888D289" wp14:editId="540180F9">
                  <wp:extent cx="113528" cy="115556"/>
                  <wp:effectExtent l="0" t="0" r="1270" b="0"/>
                  <wp:docPr id="511594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1CF8F204"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F88B3AA" w14:textId="4B1D4DBA" w:rsidR="00511844" w:rsidRPr="00C37652" w:rsidRDefault="00C37652" w:rsidP="00243657">
            <w:pPr>
              <w:rPr>
                <w:rStyle w:val="Heading1Char"/>
                <w:rFonts w:ascii="Times New Roman" w:hAnsi="Times New Roman" w:cs="Times New Roman"/>
                <w:sz w:val="20"/>
                <w:szCs w:val="20"/>
              </w:rPr>
            </w:pPr>
            <w:r w:rsidRPr="00227E2F">
              <w:rPr>
                <w:rFonts w:ascii="Garamond Premr Pro" w:eastAsiaTheme="majorEastAsia" w:hAnsi="Garamond Premr Pro" w:cs="Times New Roman"/>
                <w:color w:val="000000" w:themeColor="text1"/>
                <w:sz w:val="20"/>
                <w:szCs w:val="20"/>
              </w:rPr>
              <w:t>•Special Grenade</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A614CE3" w14:textId="44B4F9FD" w:rsidR="00511844" w:rsidRPr="00C37652" w:rsidRDefault="00511844"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1CF68EB" w14:textId="3A32C64F" w:rsidR="00511844" w:rsidRPr="00227E2F" w:rsidRDefault="00511844"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20</w:t>
            </w:r>
            <w:r w:rsidR="008A65EA" w:rsidRPr="00227E2F">
              <w:rPr>
                <w:rStyle w:val="Heading1Char"/>
                <w:rFonts w:ascii="Garamond Premr Pro" w:hAnsi="Garamond Premr Pro" w:cs="Times New Roman"/>
                <w:b/>
                <w:bCs/>
                <w:noProof/>
                <w:color w:val="C00000"/>
                <w:sz w:val="20"/>
                <w:szCs w:val="20"/>
              </w:rPr>
              <w:drawing>
                <wp:inline distT="0" distB="0" distL="0" distR="0" wp14:anchorId="48EE8EE1" wp14:editId="02EC20D6">
                  <wp:extent cx="113528" cy="115556"/>
                  <wp:effectExtent l="0" t="0" r="1270" b="0"/>
                  <wp:docPr id="1931068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4A98D4FF"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569337C" w14:textId="77777777" w:rsidR="00511844" w:rsidRPr="00C37652" w:rsidRDefault="00511844"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FE8E014" w14:textId="77777777" w:rsidR="00511844" w:rsidRPr="00C37652" w:rsidRDefault="00511844"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E95CC6" w14:textId="228AB50B" w:rsidR="00511844" w:rsidRPr="00227E2F" w:rsidRDefault="00511844"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w:t>
            </w:r>
            <w:r w:rsidR="008A65EA" w:rsidRPr="00227E2F">
              <w:rPr>
                <w:rStyle w:val="Heading1Char"/>
                <w:rFonts w:ascii="Garamond Premr Pro" w:hAnsi="Garamond Premr Pro" w:cs="Times New Roman"/>
                <w:b/>
                <w:bCs/>
                <w:noProof/>
                <w:color w:val="C00000"/>
                <w:sz w:val="20"/>
                <w:szCs w:val="20"/>
              </w:rPr>
              <w:drawing>
                <wp:inline distT="0" distB="0" distL="0" distR="0" wp14:anchorId="3E503D3D" wp14:editId="274A29A0">
                  <wp:extent cx="113528" cy="115556"/>
                  <wp:effectExtent l="0" t="0" r="1270" b="0"/>
                  <wp:docPr id="561295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3254E5D6"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43015E6" w14:textId="77777777" w:rsidR="00511844" w:rsidRPr="00C37652" w:rsidRDefault="00511844"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C4FB89" w14:textId="77777777" w:rsidR="00511844" w:rsidRPr="00C37652" w:rsidRDefault="00511844"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6F28E96" w14:textId="60BDEFE2" w:rsidR="00511844" w:rsidRPr="00227E2F" w:rsidRDefault="00511844"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w:t>
            </w:r>
            <w:r w:rsidR="008A65EA" w:rsidRPr="00227E2F">
              <w:rPr>
                <w:rStyle w:val="Heading1Char"/>
                <w:rFonts w:ascii="Garamond Premr Pro" w:hAnsi="Garamond Premr Pro" w:cs="Times New Roman"/>
                <w:b/>
                <w:bCs/>
                <w:noProof/>
                <w:color w:val="C00000"/>
                <w:sz w:val="20"/>
                <w:szCs w:val="20"/>
              </w:rPr>
              <w:drawing>
                <wp:inline distT="0" distB="0" distL="0" distR="0" wp14:anchorId="71A88B63" wp14:editId="69F85072">
                  <wp:extent cx="113528" cy="115556"/>
                  <wp:effectExtent l="0" t="0" r="1270" b="0"/>
                  <wp:docPr id="281257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bl>
    <w:p w14:paraId="0E217F7F" w14:textId="77777777" w:rsidR="00511844" w:rsidRPr="00227E2F" w:rsidRDefault="00511844" w:rsidP="00BC00E7">
      <w:pPr>
        <w:rPr>
          <w:rStyle w:val="Heading1Char"/>
          <w:rFonts w:ascii="Garamond Premr Pro" w:hAnsi="Garamond Premr Pro" w:cs="Times New Roman"/>
          <w:sz w:val="20"/>
          <w:szCs w:val="20"/>
        </w:rPr>
      </w:pPr>
    </w:p>
    <w:tbl>
      <w:tblPr>
        <w:tblStyle w:val="TableGrid"/>
        <w:tblW w:w="0" w:type="dxa"/>
        <w:shd w:val="clear" w:color="auto" w:fill="D9D9D9" w:themeFill="background1" w:themeFillShade="D9"/>
        <w:tblLook w:val="04A0" w:firstRow="1" w:lastRow="0" w:firstColumn="1" w:lastColumn="0" w:noHBand="0" w:noVBand="1"/>
      </w:tblPr>
      <w:tblGrid>
        <w:gridCol w:w="2548"/>
        <w:gridCol w:w="4393"/>
        <w:gridCol w:w="703"/>
      </w:tblGrid>
      <w:tr w:rsidR="00511844" w:rsidRPr="00C37652" w14:paraId="27392A04" w14:textId="77777777" w:rsidTr="00243657">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98B405" w14:textId="12B42F38" w:rsidR="00511844" w:rsidRPr="00C37652" w:rsidRDefault="00DA0D62" w:rsidP="00243657">
            <w:pPr>
              <w:rPr>
                <w:rStyle w:val="Heading1Char"/>
                <w:rFonts w:ascii="Times New Roman" w:hAnsi="Times New Roman" w:cs="Times New Roman"/>
                <w:b/>
                <w:bCs/>
                <w:sz w:val="20"/>
                <w:szCs w:val="20"/>
              </w:rPr>
            </w:pPr>
            <w:r w:rsidRPr="00227E2F">
              <w:rPr>
                <w:rStyle w:val="Heading1Char"/>
                <w:rFonts w:ascii="Garamond Premr Pro" w:hAnsi="Garamond Premr Pro" w:cs="Times New Roman"/>
                <w:b/>
                <w:bCs/>
                <w:color w:val="C00000"/>
                <w:sz w:val="20"/>
                <w:szCs w:val="20"/>
              </w:rPr>
              <w:t>Shields</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3EF963" w14:textId="77777777" w:rsidR="00511844" w:rsidRPr="00C37652" w:rsidRDefault="00511844"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F20F12" w14:textId="77777777" w:rsidR="00511844" w:rsidRPr="00227E2F" w:rsidRDefault="00511844" w:rsidP="00243657">
            <w:pPr>
              <w:jc w:val="right"/>
              <w:rPr>
                <w:rStyle w:val="Heading1Char"/>
                <w:rFonts w:ascii="Garamond Premr Pro" w:hAnsi="Garamond Premr Pro" w:cs="Times New Roman"/>
                <w:sz w:val="20"/>
                <w:szCs w:val="20"/>
              </w:rPr>
            </w:pPr>
          </w:p>
        </w:tc>
      </w:tr>
      <w:tr w:rsidR="00511844" w:rsidRPr="00C37652" w14:paraId="04BB84DA"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70D9453" w14:textId="77777777" w:rsidR="00511844" w:rsidRPr="00C37652" w:rsidRDefault="00511844" w:rsidP="0024365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Automatic Pistol</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F0008D2" w14:textId="77777777" w:rsidR="00511844" w:rsidRPr="00C37652" w:rsidRDefault="00511844" w:rsidP="0024365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Limit: 2</w:t>
            </w: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F5F43DD" w14:textId="12911E35" w:rsidR="00511844" w:rsidRPr="00227E2F" w:rsidRDefault="00511844"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10</w:t>
            </w:r>
            <w:r w:rsidR="008A65EA" w:rsidRPr="00227E2F">
              <w:rPr>
                <w:rStyle w:val="Heading1Char"/>
                <w:rFonts w:ascii="Garamond Premr Pro" w:hAnsi="Garamond Premr Pro" w:cs="Times New Roman"/>
                <w:b/>
                <w:bCs/>
                <w:noProof/>
                <w:color w:val="C00000"/>
                <w:sz w:val="20"/>
                <w:szCs w:val="20"/>
              </w:rPr>
              <w:drawing>
                <wp:inline distT="0" distB="0" distL="0" distR="0" wp14:anchorId="7FD4FC21" wp14:editId="28D97906">
                  <wp:extent cx="113528" cy="115556"/>
                  <wp:effectExtent l="0" t="0" r="1270" b="0"/>
                  <wp:docPr id="67107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511844" w:rsidRPr="00C37652" w14:paraId="5E90FB64"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E45392" w14:textId="77777777" w:rsidR="00511844" w:rsidRPr="00C37652" w:rsidRDefault="00511844"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66E09A" w14:textId="77777777" w:rsidR="00511844" w:rsidRPr="00C37652" w:rsidRDefault="00511844"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C3689C" w14:textId="1BE3106D" w:rsidR="00511844" w:rsidRPr="00227E2F" w:rsidRDefault="00511844"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25</w:t>
            </w:r>
            <w:r w:rsidR="008A65EA" w:rsidRPr="00227E2F">
              <w:rPr>
                <w:rStyle w:val="Heading1Char"/>
                <w:rFonts w:ascii="Garamond Premr Pro" w:hAnsi="Garamond Premr Pro" w:cs="Times New Roman"/>
                <w:b/>
                <w:bCs/>
                <w:noProof/>
                <w:color w:val="C00000"/>
                <w:sz w:val="20"/>
                <w:szCs w:val="20"/>
              </w:rPr>
              <w:drawing>
                <wp:inline distT="0" distB="0" distL="0" distR="0" wp14:anchorId="70F9E6EF" wp14:editId="3E1D47A6">
                  <wp:extent cx="113528" cy="115556"/>
                  <wp:effectExtent l="0" t="0" r="1270" b="0"/>
                  <wp:docPr id="385708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bl>
    <w:p w14:paraId="0A247492" w14:textId="77777777" w:rsidR="00511844" w:rsidRPr="00227E2F" w:rsidRDefault="00511844" w:rsidP="00BC00E7">
      <w:pPr>
        <w:rPr>
          <w:rStyle w:val="Heading1Char"/>
          <w:rFonts w:ascii="Garamond Premr Pro" w:hAnsi="Garamond Premr Pro" w:cs="Times New Roman"/>
          <w:sz w:val="20"/>
          <w:szCs w:val="20"/>
        </w:rPr>
      </w:pPr>
    </w:p>
    <w:tbl>
      <w:tblPr>
        <w:tblStyle w:val="TableGrid"/>
        <w:tblW w:w="0" w:type="dxa"/>
        <w:shd w:val="clear" w:color="auto" w:fill="D9D9D9" w:themeFill="background1" w:themeFillShade="D9"/>
        <w:tblLook w:val="04A0" w:firstRow="1" w:lastRow="0" w:firstColumn="1" w:lastColumn="0" w:noHBand="0" w:noVBand="1"/>
      </w:tblPr>
      <w:tblGrid>
        <w:gridCol w:w="2548"/>
        <w:gridCol w:w="4393"/>
        <w:gridCol w:w="703"/>
      </w:tblGrid>
      <w:tr w:rsidR="006904E2" w:rsidRPr="00C37652" w14:paraId="7EBB3911" w14:textId="77777777" w:rsidTr="00243657">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6D2CB2" w14:textId="113D9D46" w:rsidR="006904E2" w:rsidRPr="00C37652" w:rsidRDefault="006904E2" w:rsidP="00243657">
            <w:pPr>
              <w:rPr>
                <w:rStyle w:val="Heading1Char"/>
                <w:rFonts w:ascii="Times New Roman" w:hAnsi="Times New Roman" w:cs="Times New Roman"/>
                <w:b/>
                <w:bCs/>
                <w:sz w:val="20"/>
                <w:szCs w:val="20"/>
              </w:rPr>
            </w:pPr>
            <w:r w:rsidRPr="00227E2F">
              <w:rPr>
                <w:rStyle w:val="Heading1Char"/>
                <w:rFonts w:ascii="Garamond Premr Pro" w:hAnsi="Garamond Premr Pro" w:cs="Times New Roman"/>
                <w:b/>
                <w:bCs/>
                <w:color w:val="C00000"/>
                <w:sz w:val="20"/>
                <w:szCs w:val="20"/>
              </w:rPr>
              <w:t>Armour</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5870BF"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EA1F30" w14:textId="77777777" w:rsidR="006904E2" w:rsidRPr="00227E2F" w:rsidRDefault="006904E2" w:rsidP="00243657">
            <w:pPr>
              <w:jc w:val="right"/>
              <w:rPr>
                <w:rStyle w:val="Heading1Char"/>
                <w:rFonts w:ascii="Garamond Premr Pro" w:hAnsi="Garamond Premr Pro" w:cs="Times New Roman"/>
                <w:sz w:val="20"/>
                <w:szCs w:val="20"/>
              </w:rPr>
            </w:pPr>
          </w:p>
        </w:tc>
      </w:tr>
      <w:tr w:rsidR="006904E2" w:rsidRPr="00C37652" w14:paraId="2298FC01"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895010" w14:textId="77777777" w:rsidR="006904E2" w:rsidRPr="00C37652" w:rsidRDefault="006904E2" w:rsidP="0024365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Automatic Pistol</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1D15EA4" w14:textId="77777777" w:rsidR="006904E2" w:rsidRPr="00C37652" w:rsidRDefault="006904E2" w:rsidP="0024365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Limit: 2</w:t>
            </w: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828718C" w14:textId="18DE5EDE" w:rsidR="006904E2" w:rsidRPr="00227E2F" w:rsidRDefault="006904E2"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10</w:t>
            </w:r>
            <w:r w:rsidR="008A65EA" w:rsidRPr="00227E2F">
              <w:rPr>
                <w:rStyle w:val="Heading1Char"/>
                <w:rFonts w:ascii="Garamond Premr Pro" w:hAnsi="Garamond Premr Pro" w:cs="Times New Roman"/>
                <w:b/>
                <w:bCs/>
                <w:noProof/>
                <w:color w:val="C00000"/>
                <w:sz w:val="20"/>
                <w:szCs w:val="20"/>
              </w:rPr>
              <w:drawing>
                <wp:inline distT="0" distB="0" distL="0" distR="0" wp14:anchorId="25EA31E8" wp14:editId="24896128">
                  <wp:extent cx="113528" cy="115556"/>
                  <wp:effectExtent l="0" t="0" r="1270" b="0"/>
                  <wp:docPr id="171798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44DF0FC0"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2086B4F" w14:textId="77777777" w:rsidR="006904E2" w:rsidRPr="00C37652" w:rsidRDefault="006904E2"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8099155"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2196FB4" w14:textId="46F4685B" w:rsidR="006904E2" w:rsidRPr="00227E2F" w:rsidRDefault="006904E2" w:rsidP="00243657">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25</w:t>
            </w:r>
            <w:r w:rsidR="008A65EA" w:rsidRPr="00227E2F">
              <w:rPr>
                <w:rStyle w:val="Heading1Char"/>
                <w:rFonts w:ascii="Garamond Premr Pro" w:hAnsi="Garamond Premr Pro" w:cs="Times New Roman"/>
                <w:b/>
                <w:bCs/>
                <w:noProof/>
                <w:color w:val="C00000"/>
                <w:sz w:val="20"/>
                <w:szCs w:val="20"/>
              </w:rPr>
              <w:drawing>
                <wp:inline distT="0" distB="0" distL="0" distR="0" wp14:anchorId="295452B0" wp14:editId="22F4E56F">
                  <wp:extent cx="113528" cy="115556"/>
                  <wp:effectExtent l="0" t="0" r="1270" b="0"/>
                  <wp:docPr id="1476161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4B47DF2B"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6C1DE7" w14:textId="77777777" w:rsidR="006904E2" w:rsidRPr="00C37652" w:rsidRDefault="006904E2"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AC40900"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9A15EC" w14:textId="461C6CC2" w:rsidR="006904E2" w:rsidRPr="00227E2F" w:rsidRDefault="006904E2" w:rsidP="008A65EA">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20</w:t>
            </w:r>
            <w:r w:rsidR="008A65EA" w:rsidRPr="00227E2F">
              <w:rPr>
                <w:rStyle w:val="Heading1Char"/>
                <w:rFonts w:ascii="Garamond Premr Pro" w:hAnsi="Garamond Premr Pro" w:cs="Times New Roman"/>
                <w:b/>
                <w:bCs/>
                <w:noProof/>
                <w:color w:val="C00000"/>
                <w:sz w:val="20"/>
                <w:szCs w:val="20"/>
              </w:rPr>
              <w:drawing>
                <wp:inline distT="0" distB="0" distL="0" distR="0" wp14:anchorId="4B85216C" wp14:editId="4D6008FF">
                  <wp:extent cx="113528" cy="115556"/>
                  <wp:effectExtent l="0" t="0" r="1270" b="0"/>
                  <wp:docPr id="1820456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6C959C62"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F4945C5" w14:textId="77777777" w:rsidR="006904E2" w:rsidRPr="00C37652" w:rsidRDefault="006904E2"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906658A"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5724A34" w14:textId="4BC4EA63" w:rsidR="006904E2" w:rsidRPr="00227E2F" w:rsidRDefault="006904E2" w:rsidP="008A65EA">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w:t>
            </w:r>
            <w:r w:rsidR="008A65EA" w:rsidRPr="00227E2F">
              <w:rPr>
                <w:rStyle w:val="Heading1Char"/>
                <w:rFonts w:ascii="Garamond Premr Pro" w:hAnsi="Garamond Premr Pro" w:cs="Times New Roman"/>
                <w:b/>
                <w:bCs/>
                <w:noProof/>
                <w:color w:val="C00000"/>
                <w:sz w:val="20"/>
                <w:szCs w:val="20"/>
              </w:rPr>
              <w:drawing>
                <wp:inline distT="0" distB="0" distL="0" distR="0" wp14:anchorId="5C60AE0E" wp14:editId="040243FA">
                  <wp:extent cx="113528" cy="115556"/>
                  <wp:effectExtent l="0" t="0" r="1270" b="0"/>
                  <wp:docPr id="33992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165615E6"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29D403B" w14:textId="77777777" w:rsidR="006904E2" w:rsidRPr="00C37652" w:rsidRDefault="006904E2"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B5EF2D"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FA55FB9" w14:textId="41CCCB15" w:rsidR="006904E2" w:rsidRPr="00227E2F" w:rsidRDefault="006904E2" w:rsidP="008A65EA">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w:t>
            </w:r>
            <w:r w:rsidR="008A65EA" w:rsidRPr="00227E2F">
              <w:rPr>
                <w:rStyle w:val="Heading1Char"/>
                <w:rFonts w:ascii="Garamond Premr Pro" w:hAnsi="Garamond Premr Pro" w:cs="Times New Roman"/>
                <w:b/>
                <w:bCs/>
                <w:noProof/>
                <w:color w:val="C00000"/>
                <w:sz w:val="20"/>
                <w:szCs w:val="20"/>
              </w:rPr>
              <w:drawing>
                <wp:inline distT="0" distB="0" distL="0" distR="0" wp14:anchorId="6897B3AD" wp14:editId="1ED4E5E4">
                  <wp:extent cx="113528" cy="115556"/>
                  <wp:effectExtent l="0" t="0" r="1270" b="0"/>
                  <wp:docPr id="632642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bl>
    <w:p w14:paraId="3B38E31A" w14:textId="77777777" w:rsidR="006904E2" w:rsidRPr="00227E2F" w:rsidRDefault="006904E2" w:rsidP="00BC00E7">
      <w:pPr>
        <w:rPr>
          <w:rStyle w:val="Heading1Char"/>
          <w:rFonts w:ascii="Garamond Premr Pro" w:hAnsi="Garamond Premr Pro" w:cs="Times New Roman"/>
          <w:sz w:val="20"/>
          <w:szCs w:val="20"/>
        </w:rPr>
      </w:pPr>
    </w:p>
    <w:tbl>
      <w:tblPr>
        <w:tblStyle w:val="TableGrid"/>
        <w:tblW w:w="7644" w:type="dxa"/>
        <w:shd w:val="clear" w:color="auto" w:fill="D9D9D9" w:themeFill="background1" w:themeFillShade="D9"/>
        <w:tblLook w:val="04A0" w:firstRow="1" w:lastRow="0" w:firstColumn="1" w:lastColumn="0" w:noHBand="0" w:noVBand="1"/>
      </w:tblPr>
      <w:tblGrid>
        <w:gridCol w:w="2548"/>
        <w:gridCol w:w="4393"/>
        <w:gridCol w:w="703"/>
      </w:tblGrid>
      <w:tr w:rsidR="006904E2" w:rsidRPr="00C37652" w14:paraId="13702260" w14:textId="77777777" w:rsidTr="00650A58">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9F0764" w14:textId="6C52F0C3" w:rsidR="006904E2" w:rsidRPr="00C37652" w:rsidRDefault="006904E2" w:rsidP="00243657">
            <w:pPr>
              <w:rPr>
                <w:rStyle w:val="Heading1Char"/>
                <w:rFonts w:ascii="Times New Roman" w:hAnsi="Times New Roman" w:cs="Times New Roman"/>
                <w:b/>
                <w:bCs/>
                <w:sz w:val="20"/>
                <w:szCs w:val="20"/>
              </w:rPr>
            </w:pPr>
            <w:r w:rsidRPr="00227E2F">
              <w:rPr>
                <w:rStyle w:val="Heading1Char"/>
                <w:rFonts w:ascii="Garamond Premr Pro" w:hAnsi="Garamond Premr Pro" w:cs="Times New Roman"/>
                <w:b/>
                <w:bCs/>
                <w:color w:val="C00000"/>
                <w:sz w:val="20"/>
                <w:szCs w:val="20"/>
              </w:rPr>
              <w:t>Equipment</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EB4333"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7DB407" w14:textId="77777777" w:rsidR="006904E2" w:rsidRPr="00227E2F" w:rsidRDefault="006904E2" w:rsidP="00243657">
            <w:pPr>
              <w:jc w:val="right"/>
              <w:rPr>
                <w:rStyle w:val="Heading1Char"/>
                <w:rFonts w:ascii="Garamond Premr Pro" w:hAnsi="Garamond Premr Pro" w:cs="Times New Roman"/>
                <w:sz w:val="20"/>
                <w:szCs w:val="20"/>
              </w:rPr>
            </w:pPr>
          </w:p>
        </w:tc>
      </w:tr>
      <w:tr w:rsidR="006904E2" w:rsidRPr="00C37652" w14:paraId="06AD37AA"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FE36855" w14:textId="77777777" w:rsidR="006904E2" w:rsidRPr="00C37652" w:rsidRDefault="006904E2" w:rsidP="0024365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Automatic Pistol</w:t>
            </w: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2266C34" w14:textId="77777777" w:rsidR="006904E2" w:rsidRPr="00C37652" w:rsidRDefault="006904E2" w:rsidP="00243657">
            <w:pPr>
              <w:rPr>
                <w:rStyle w:val="Heading1Char"/>
                <w:rFonts w:ascii="Times New Roman" w:hAnsi="Times New Roman" w:cs="Times New Roman"/>
                <w:sz w:val="20"/>
                <w:szCs w:val="20"/>
              </w:rPr>
            </w:pPr>
            <w:r w:rsidRPr="00227E2F">
              <w:rPr>
                <w:rStyle w:val="Heading1Char"/>
                <w:rFonts w:ascii="Garamond Premr Pro" w:hAnsi="Garamond Premr Pro" w:cs="Times New Roman"/>
                <w:sz w:val="20"/>
                <w:szCs w:val="20"/>
              </w:rPr>
              <w:t>Limit: 2</w:t>
            </w: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11F33C" w14:textId="1FB4F50A" w:rsidR="006904E2" w:rsidRPr="00227E2F" w:rsidRDefault="006904E2" w:rsidP="008A65EA">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10</w:t>
            </w:r>
            <w:r w:rsidR="008A65EA" w:rsidRPr="00227E2F">
              <w:rPr>
                <w:rStyle w:val="Heading1Char"/>
                <w:rFonts w:ascii="Garamond Premr Pro" w:hAnsi="Garamond Premr Pro" w:cs="Times New Roman"/>
                <w:b/>
                <w:bCs/>
                <w:noProof/>
                <w:color w:val="C00000"/>
                <w:sz w:val="20"/>
                <w:szCs w:val="20"/>
              </w:rPr>
              <w:drawing>
                <wp:inline distT="0" distB="0" distL="0" distR="0" wp14:anchorId="7C293ED2" wp14:editId="555BF559">
                  <wp:extent cx="113528" cy="115556"/>
                  <wp:effectExtent l="0" t="0" r="1270" b="0"/>
                  <wp:docPr id="1188653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52033438"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3D39C4" w14:textId="77777777" w:rsidR="006904E2" w:rsidRPr="00C37652" w:rsidRDefault="006904E2"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DDDF935"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7AE3A66" w14:textId="310D01F1" w:rsidR="006904E2" w:rsidRPr="00227E2F" w:rsidRDefault="006904E2" w:rsidP="008A65EA">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25</w:t>
            </w:r>
            <w:r w:rsidR="008A65EA" w:rsidRPr="00227E2F">
              <w:rPr>
                <w:rStyle w:val="Heading1Char"/>
                <w:rFonts w:ascii="Garamond Premr Pro" w:hAnsi="Garamond Premr Pro" w:cs="Times New Roman"/>
                <w:b/>
                <w:bCs/>
                <w:noProof/>
                <w:color w:val="C00000"/>
                <w:sz w:val="20"/>
                <w:szCs w:val="20"/>
              </w:rPr>
              <w:drawing>
                <wp:inline distT="0" distB="0" distL="0" distR="0" wp14:anchorId="5B104CAC" wp14:editId="1B5A3F53">
                  <wp:extent cx="113528" cy="115556"/>
                  <wp:effectExtent l="0" t="0" r="1270" b="0"/>
                  <wp:docPr id="1328168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r w:rsidR="006904E2" w:rsidRPr="00C37652" w14:paraId="2AB30E56" w14:textId="77777777" w:rsidTr="008A65EA">
        <w:tc>
          <w:tcPr>
            <w:tcW w:w="2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FF72807" w14:textId="77777777" w:rsidR="006904E2" w:rsidRPr="00C37652" w:rsidRDefault="006904E2" w:rsidP="00243657">
            <w:pPr>
              <w:rPr>
                <w:rStyle w:val="Heading1Char"/>
                <w:rFonts w:ascii="Times New Roman" w:hAnsi="Times New Roman" w:cs="Times New Roman"/>
                <w:sz w:val="20"/>
                <w:szCs w:val="20"/>
              </w:rPr>
            </w:pPr>
          </w:p>
        </w:tc>
        <w:tc>
          <w:tcPr>
            <w:tcW w:w="43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C76CA9" w14:textId="77777777" w:rsidR="006904E2" w:rsidRPr="00C37652" w:rsidRDefault="006904E2" w:rsidP="00243657">
            <w:pPr>
              <w:rPr>
                <w:rStyle w:val="Heading1Char"/>
                <w:rFonts w:ascii="Times New Roman" w:hAnsi="Times New Roman" w:cs="Times New Roman"/>
                <w:sz w:val="20"/>
                <w:szCs w:val="20"/>
              </w:rPr>
            </w:pPr>
          </w:p>
        </w:tc>
        <w:tc>
          <w:tcPr>
            <w:tcW w:w="7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A05A40" w14:textId="20D1963E" w:rsidR="006904E2" w:rsidRPr="00227E2F" w:rsidRDefault="006904E2" w:rsidP="008A65EA">
            <w:pPr>
              <w:jc w:val="right"/>
              <w:rPr>
                <w:rStyle w:val="Heading1Char"/>
                <w:rFonts w:ascii="Garamond Premr Pro" w:hAnsi="Garamond Premr Pro" w:cs="Times New Roman"/>
                <w:sz w:val="20"/>
                <w:szCs w:val="20"/>
              </w:rPr>
            </w:pPr>
            <w:r w:rsidRPr="00227E2F">
              <w:rPr>
                <w:rStyle w:val="Heading1Char"/>
                <w:rFonts w:ascii="Garamond Premr Pro" w:hAnsi="Garamond Premr Pro" w:cs="Times New Roman"/>
                <w:sz w:val="20"/>
                <w:szCs w:val="20"/>
              </w:rPr>
              <w:t>20</w:t>
            </w:r>
            <w:r w:rsidR="008A65EA" w:rsidRPr="00227E2F">
              <w:rPr>
                <w:rStyle w:val="Heading1Char"/>
                <w:rFonts w:ascii="Garamond Premr Pro" w:hAnsi="Garamond Premr Pro" w:cs="Times New Roman"/>
                <w:b/>
                <w:bCs/>
                <w:noProof/>
                <w:color w:val="C00000"/>
                <w:sz w:val="20"/>
                <w:szCs w:val="20"/>
              </w:rPr>
              <w:drawing>
                <wp:inline distT="0" distB="0" distL="0" distR="0" wp14:anchorId="237D8F68" wp14:editId="22F35C2E">
                  <wp:extent cx="113528" cy="115556"/>
                  <wp:effectExtent l="0" t="0" r="1270" b="0"/>
                  <wp:docPr id="1382743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41796" name=""/>
                          <pic:cNvPicPr/>
                        </pic:nvPicPr>
                        <pic:blipFill>
                          <a:blip r:embed="rId17"/>
                          <a:stretch>
                            <a:fillRect/>
                          </a:stretch>
                        </pic:blipFill>
                        <pic:spPr>
                          <a:xfrm>
                            <a:off x="0" y="0"/>
                            <a:ext cx="117388" cy="119485"/>
                          </a:xfrm>
                          <a:prstGeom prst="rect">
                            <a:avLst/>
                          </a:prstGeom>
                        </pic:spPr>
                      </pic:pic>
                    </a:graphicData>
                  </a:graphic>
                </wp:inline>
              </w:drawing>
            </w:r>
          </w:p>
        </w:tc>
      </w:tr>
    </w:tbl>
    <w:p w14:paraId="48E3DA61" w14:textId="1449EA8B" w:rsidR="008A65EA" w:rsidRDefault="008A65EA" w:rsidP="00650A58">
      <w:pPr>
        <w:rPr>
          <w:rStyle w:val="Heading1Char"/>
          <w:color w:val="C00000"/>
          <w:sz w:val="40"/>
          <w:szCs w:val="52"/>
        </w:rPr>
      </w:pPr>
    </w:p>
    <w:p w14:paraId="5E3BD0A1" w14:textId="11A19C44" w:rsidR="00650A58" w:rsidRPr="00684CAC" w:rsidRDefault="00B429D4" w:rsidP="00A948F2">
      <w:pPr>
        <w:pStyle w:val="Heading2"/>
        <w:rPr>
          <w:rStyle w:val="Heading1Char"/>
          <w:color w:val="C00000"/>
          <w:sz w:val="40"/>
          <w:szCs w:val="52"/>
        </w:rPr>
      </w:pPr>
      <w:bookmarkStart w:id="5" w:name="_Your_Faction_Battlekit"/>
      <w:bookmarkEnd w:id="5"/>
      <w:r>
        <w:rPr>
          <w:rStyle w:val="Heading1Char"/>
          <w:color w:val="C00000"/>
          <w:sz w:val="40"/>
          <w:szCs w:val="52"/>
        </w:rPr>
        <w:t>Your Faction Battlekit</w:t>
      </w:r>
    </w:p>
    <w:p w14:paraId="0C78714B" w14:textId="50F9789E" w:rsidR="006904E2" w:rsidRPr="00227E2F" w:rsidRDefault="00B429D4" w:rsidP="00BC00E7">
      <w:pPr>
        <w:rPr>
          <w:rFonts w:ascii="Garamond Premr Pro" w:eastAsiaTheme="majorEastAsia" w:hAnsi="Garamond Premr Pro" w:cs="Times New Roman"/>
          <w:color w:val="000000" w:themeColor="text1"/>
          <w:sz w:val="20"/>
          <w:szCs w:val="20"/>
        </w:rPr>
      </w:pPr>
      <w:r w:rsidRPr="00227E2F">
        <w:rPr>
          <w:rFonts w:ascii="Garamond Premr Pro" w:eastAsiaTheme="majorEastAsia" w:hAnsi="Garamond Premr Pro" w:cs="Times New Roman"/>
          <w:color w:val="000000" w:themeColor="text1"/>
          <w:sz w:val="20"/>
          <w:szCs w:val="20"/>
        </w:rPr>
        <w:t>The following Battlekit items are unique to the Trench Pilgrims Warband. Rules for all other items are in the standard Battlekit section (</w:t>
      </w:r>
      <w:r w:rsidRPr="00B429D4">
        <w:rPr>
          <w:rFonts w:ascii="Cambria Math" w:eastAsiaTheme="majorEastAsia" w:hAnsi="Cambria Math" w:cs="Cambria Math"/>
          <w:color w:val="000000" w:themeColor="text1"/>
          <w:sz w:val="20"/>
          <w:szCs w:val="20"/>
        </w:rPr>
        <w:t>▶</w:t>
      </w:r>
      <w:r w:rsidRPr="00227E2F">
        <w:rPr>
          <w:rFonts w:ascii="Garamond Premr Pro" w:eastAsiaTheme="majorEastAsia" w:hAnsi="Garamond Premr Pro" w:cs="Times New Roman"/>
          <w:color w:val="000000" w:themeColor="text1"/>
          <w:sz w:val="20"/>
          <w:szCs w:val="20"/>
        </w:rPr>
        <w:t xml:space="preserve"> see Battlekit in the Trench Crusade Digital Rulebook).</w:t>
      </w:r>
      <w:r w:rsidR="008759A8" w:rsidRPr="008759A8">
        <w:rPr>
          <w:rFonts w:ascii="Garamond Premr Pro" w:eastAsiaTheme="majorEastAsia" w:hAnsi="Garamond Premr Pro" w:cs="Times New Roman"/>
          <w:noProof/>
          <w:color w:val="000000" w:themeColor="text1"/>
          <w:sz w:val="20"/>
          <w:szCs w:val="20"/>
        </w:rPr>
        <w:t xml:space="preserve"> </w:t>
      </w:r>
    </w:p>
    <w:p w14:paraId="25FD2E7A" w14:textId="1881F98E" w:rsidR="005D7298" w:rsidRPr="00227E2F" w:rsidRDefault="005D7298" w:rsidP="00BC00E7">
      <w:pPr>
        <w:rPr>
          <w:rFonts w:ascii="Garamond Premr Pro" w:eastAsiaTheme="majorEastAsia" w:hAnsi="Garamond Premr Pro" w:cs="Times New Roman"/>
          <w:color w:val="000000" w:themeColor="text1"/>
          <w:sz w:val="20"/>
          <w:szCs w:val="20"/>
        </w:rPr>
      </w:pPr>
    </w:p>
    <w:p w14:paraId="255E09BB" w14:textId="6EE98D37" w:rsidR="00F065EC" w:rsidRPr="00227E2F" w:rsidRDefault="00F065EC" w:rsidP="00BC00E7">
      <w:pPr>
        <w:rPr>
          <w:rFonts w:ascii="Garamond Premr Pro" w:eastAsiaTheme="majorEastAsia" w:hAnsi="Garamond Premr Pro" w:cs="Times New Roman"/>
          <w:b/>
          <w:bCs/>
          <w:color w:val="000000" w:themeColor="text1"/>
          <w:sz w:val="20"/>
          <w:szCs w:val="20"/>
        </w:rPr>
      </w:pPr>
      <w:r w:rsidRPr="00227E2F">
        <w:rPr>
          <w:rFonts w:ascii="Garamond Premr Pro" w:eastAsiaTheme="majorEastAsia" w:hAnsi="Garamond Premr Pro" w:cs="Times New Roman"/>
          <w:b/>
          <w:bCs/>
          <w:color w:val="000000" w:themeColor="text1"/>
          <w:sz w:val="20"/>
          <w:szCs w:val="20"/>
        </w:rPr>
        <w:t xml:space="preserve">Holy Icon Shield | 2 </w:t>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60894193" wp14:editId="39AE8B52">
            <wp:extent cx="100426" cy="96980"/>
            <wp:effectExtent l="0" t="0" r="0" b="0"/>
            <wp:docPr id="1848010861" name="Picture 14"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89389" name="Picture 14" descr="A black circle with a white crown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06" cy="106038"/>
                    </a:xfrm>
                    <a:prstGeom prst="rect">
                      <a:avLst/>
                    </a:prstGeom>
                    <a:noFill/>
                    <a:ln>
                      <a:noFill/>
                    </a:ln>
                  </pic:spPr>
                </pic:pic>
              </a:graphicData>
            </a:graphic>
          </wp:inline>
        </w:drawing>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43B244A7" wp14:editId="128955D5">
            <wp:extent cx="94706" cy="100828"/>
            <wp:effectExtent l="0" t="0" r="635" b="0"/>
            <wp:docPr id="684259287" name="Picture 15"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9287" name="Picture 15" descr="A black star in a circ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755" cy="107268"/>
                    </a:xfrm>
                    <a:prstGeom prst="rect">
                      <a:avLst/>
                    </a:prstGeom>
                    <a:noFill/>
                    <a:ln>
                      <a:noFill/>
                    </a:ln>
                  </pic:spPr>
                </pic:pic>
              </a:graphicData>
            </a:graphic>
          </wp:inline>
        </w:drawing>
      </w:r>
      <w:r w:rsidRPr="00227E2F">
        <w:rPr>
          <w:rFonts w:ascii="Garamond Premr Pro" w:eastAsiaTheme="majorEastAsia" w:hAnsi="Garamond Premr Pro" w:cs="Times New Roman"/>
          <w:b/>
          <w:bCs/>
          <w:color w:val="000000" w:themeColor="text1"/>
          <w:sz w:val="20"/>
          <w:szCs w:val="20"/>
        </w:rPr>
        <w:t xml:space="preserve"> | </w:t>
      </w:r>
      <w:r w:rsidRPr="00CA293E">
        <w:rPr>
          <w:rFonts w:ascii="Artisan12" w:eastAsiaTheme="majorEastAsia" w:hAnsi="Artisan12" w:cs="Times New Roman"/>
          <w:b/>
          <w:bCs/>
          <w:color w:val="000000" w:themeColor="text1"/>
          <w:sz w:val="20"/>
          <w:szCs w:val="20"/>
        </w:rPr>
        <w:t>ELITE</w:t>
      </w:r>
      <w:r w:rsidRPr="00227E2F">
        <w:rPr>
          <w:rFonts w:ascii="Garamond Premr Pro" w:eastAsiaTheme="majorEastAsia" w:hAnsi="Garamond Premr Pro" w:cs="Times New Roman"/>
          <w:b/>
          <w:bCs/>
          <w:color w:val="000000" w:themeColor="text1"/>
          <w:sz w:val="20"/>
          <w:szCs w:val="20"/>
        </w:rPr>
        <w:t xml:space="preserve"> only</w:t>
      </w:r>
    </w:p>
    <w:p w14:paraId="20A6AA4D" w14:textId="1844EC77" w:rsidR="00726EBA" w:rsidRPr="00227E2F" w:rsidRDefault="00726EBA" w:rsidP="00BC00E7">
      <w:pPr>
        <w:rPr>
          <w:rFonts w:ascii="Garamond Premr Pro" w:eastAsiaTheme="majorEastAsia" w:hAnsi="Garamond Premr Pro" w:cs="Times New Roman"/>
          <w:i/>
          <w:iCs/>
          <w:color w:val="000000" w:themeColor="text1"/>
          <w:sz w:val="20"/>
          <w:szCs w:val="20"/>
        </w:rPr>
      </w:pPr>
      <w:r w:rsidRPr="00227E2F">
        <w:rPr>
          <w:rFonts w:ascii="Garamond Premr Pro" w:eastAsiaTheme="majorEastAsia" w:hAnsi="Garamond Premr Pro" w:cs="Times New Roman"/>
          <w:i/>
          <w:iCs/>
          <w:color w:val="000000" w:themeColor="text1"/>
          <w:sz w:val="20"/>
          <w:szCs w:val="20"/>
        </w:rPr>
        <w:t>These shields are made from icons that have performed miracles. Mounted on blessed wood, they are harder than any steel and virtually indestructible. Only the most revered fighters in the service of the Church carry one</w:t>
      </w:r>
    </w:p>
    <w:tbl>
      <w:tblPr>
        <w:tblStyle w:val="TableGrid"/>
        <w:tblW w:w="7049" w:type="dxa"/>
        <w:shd w:val="clear" w:color="auto" w:fill="BFBFBF" w:themeFill="background1" w:themeFillShade="BF"/>
        <w:tblLook w:val="04A0" w:firstRow="1" w:lastRow="0" w:firstColumn="1" w:lastColumn="0" w:noHBand="0" w:noVBand="1"/>
      </w:tblPr>
      <w:tblGrid>
        <w:gridCol w:w="1307"/>
        <w:gridCol w:w="1448"/>
        <w:gridCol w:w="4294"/>
      </w:tblGrid>
      <w:tr w:rsidR="008F2939" w14:paraId="1734B8E0" w14:textId="77777777" w:rsidTr="008A5E67">
        <w:trPr>
          <w:trHeight w:val="303"/>
        </w:trPr>
        <w:tc>
          <w:tcPr>
            <w:tcW w:w="1307" w:type="dxa"/>
            <w:tcBorders>
              <w:top w:val="single" w:sz="8" w:space="0" w:color="FFFFFF" w:themeColor="background1"/>
              <w:left w:val="single" w:sz="8" w:space="0" w:color="FFFFFF" w:themeColor="background1"/>
              <w:right w:val="single" w:sz="8" w:space="0" w:color="FFFFFF" w:themeColor="background1"/>
            </w:tcBorders>
            <w:shd w:val="clear" w:color="auto" w:fill="E2E2E2"/>
          </w:tcPr>
          <w:p w14:paraId="64D912D9" w14:textId="360B4F91" w:rsidR="008F2939" w:rsidRPr="00726EBA" w:rsidRDefault="008F2939" w:rsidP="00EC7749">
            <w:pPr>
              <w:rPr>
                <w:rFonts w:ascii="Times New Roman" w:hAnsi="Times New Roman" w:cs="Times New Roman"/>
                <w:b/>
                <w:bCs/>
                <w:color w:val="C00000"/>
                <w:sz w:val="20"/>
                <w:szCs w:val="20"/>
              </w:rPr>
            </w:pPr>
            <w:r w:rsidRPr="00227E2F">
              <w:rPr>
                <w:rFonts w:ascii="Garamond Premr Pro" w:hAnsi="Garamond Premr Pro" w:cs="Times New Roman"/>
                <w:b/>
                <w:bCs/>
                <w:color w:val="C00000"/>
                <w:sz w:val="20"/>
                <w:szCs w:val="20"/>
              </w:rPr>
              <w:t>Type</w:t>
            </w:r>
          </w:p>
        </w:tc>
        <w:tc>
          <w:tcPr>
            <w:tcW w:w="14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76B4F22F" w14:textId="6CFFA978" w:rsidR="008F2939" w:rsidRPr="00726EBA" w:rsidRDefault="008F2939" w:rsidP="00EC7749">
            <w:pPr>
              <w:rPr>
                <w:rFonts w:ascii="Times New Roman" w:hAnsi="Times New Roman" w:cs="Times New Roman"/>
                <w:b/>
                <w:bCs/>
                <w:color w:val="C00000"/>
                <w:sz w:val="20"/>
                <w:szCs w:val="20"/>
              </w:rPr>
            </w:pPr>
            <w:r w:rsidRPr="00227E2F">
              <w:rPr>
                <w:rFonts w:ascii="Garamond Premr Pro" w:hAnsi="Garamond Premr Pro" w:cs="Times New Roman"/>
                <w:b/>
                <w:bCs/>
                <w:color w:val="C00000"/>
                <w:sz w:val="20"/>
                <w:szCs w:val="20"/>
              </w:rPr>
              <w:t>Range</w:t>
            </w:r>
          </w:p>
        </w:tc>
        <w:tc>
          <w:tcPr>
            <w:tcW w:w="429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16BBEFBC" w14:textId="6453391C" w:rsidR="008F2939" w:rsidRPr="00227E2F" w:rsidRDefault="008F2939" w:rsidP="00EC7749">
            <w:pPr>
              <w:rPr>
                <w:rFonts w:ascii="Garamond Premr Pro" w:hAnsi="Garamond Premr Pro" w:cs="Times New Roman"/>
                <w:b/>
                <w:bCs/>
                <w:color w:val="C00000"/>
                <w:sz w:val="20"/>
                <w:szCs w:val="20"/>
              </w:rPr>
            </w:pPr>
            <w:r w:rsidRPr="00227E2F">
              <w:rPr>
                <w:rFonts w:ascii="Garamond Premr Pro" w:hAnsi="Garamond Premr Pro" w:cs="Times New Roman"/>
                <w:b/>
                <w:bCs/>
                <w:color w:val="C00000"/>
                <w:sz w:val="20"/>
                <w:szCs w:val="20"/>
              </w:rPr>
              <w:t>Keywords</w:t>
            </w:r>
          </w:p>
        </w:tc>
      </w:tr>
      <w:tr w:rsidR="008F2939" w14:paraId="330E4DDE" w14:textId="77777777" w:rsidTr="008A5E67">
        <w:trPr>
          <w:trHeight w:val="315"/>
        </w:trPr>
        <w:tc>
          <w:tcPr>
            <w:tcW w:w="1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CA52DA2" w14:textId="63715D8B" w:rsidR="008F2939" w:rsidRPr="00CF2EF7" w:rsidRDefault="00CF2EF7" w:rsidP="00EC7749">
            <w:pPr>
              <w:rPr>
                <w:rFonts w:ascii="Times New Roman" w:hAnsi="Times New Roman" w:cs="Times New Roman"/>
                <w:sz w:val="20"/>
                <w:szCs w:val="20"/>
              </w:rPr>
            </w:pPr>
            <w:r w:rsidRPr="00227E2F">
              <w:rPr>
                <w:rFonts w:ascii="Garamond Premr Pro" w:hAnsi="Garamond Premr Pro" w:cs="Times New Roman"/>
                <w:sz w:val="20"/>
                <w:szCs w:val="20"/>
              </w:rPr>
              <w:t>Shield</w:t>
            </w:r>
          </w:p>
        </w:tc>
        <w:tc>
          <w:tcPr>
            <w:tcW w:w="14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7D48BE6" w14:textId="277CE2C1" w:rsidR="008F2939" w:rsidRPr="00CF2EF7" w:rsidRDefault="00CF2EF7" w:rsidP="00EC7749">
            <w:pPr>
              <w:rPr>
                <w:rFonts w:ascii="Times New Roman" w:hAnsi="Times New Roman" w:cs="Times New Roman"/>
                <w:sz w:val="20"/>
                <w:szCs w:val="20"/>
              </w:rPr>
            </w:pPr>
            <w:r w:rsidRPr="00227E2F">
              <w:rPr>
                <w:rFonts w:ascii="Garamond Premr Pro" w:hAnsi="Garamond Premr Pro" w:cs="Times New Roman"/>
                <w:sz w:val="20"/>
                <w:szCs w:val="20"/>
              </w:rPr>
              <w:t>-</w:t>
            </w:r>
          </w:p>
        </w:tc>
        <w:tc>
          <w:tcPr>
            <w:tcW w:w="429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007CD8C" w14:textId="5240A61D" w:rsidR="008F2939" w:rsidRPr="00E9147A" w:rsidRDefault="00726EBA" w:rsidP="00EC7749">
            <w:pPr>
              <w:rPr>
                <w:rFonts w:ascii="Artisan12" w:hAnsi="Artisan12" w:cs="Times New Roman"/>
                <w:sz w:val="20"/>
                <w:szCs w:val="20"/>
              </w:rPr>
            </w:pPr>
            <w:r w:rsidRPr="00E9147A">
              <w:rPr>
                <w:rFonts w:ascii="Artisan12" w:hAnsi="Artisan12" w:cs="Times New Roman"/>
                <w:sz w:val="20"/>
                <w:szCs w:val="20"/>
              </w:rPr>
              <w:t>-1 INJURY MODIFIER, IMPERVIOUS</w:t>
            </w:r>
          </w:p>
        </w:tc>
      </w:tr>
    </w:tbl>
    <w:p w14:paraId="3601AB00" w14:textId="01919417" w:rsidR="00726EBA" w:rsidRPr="00227E2F" w:rsidRDefault="00726EBA" w:rsidP="00726EBA">
      <w:pPr>
        <w:rPr>
          <w:rFonts w:ascii="Garamond Premr Pro" w:eastAsiaTheme="majorEastAsia" w:hAnsi="Garamond Premr Pro" w:cs="Times New Roman"/>
          <w:b/>
          <w:bCs/>
          <w:color w:val="000000" w:themeColor="text1"/>
          <w:sz w:val="20"/>
          <w:szCs w:val="20"/>
        </w:rPr>
      </w:pPr>
    </w:p>
    <w:p w14:paraId="0F913CE9" w14:textId="5E11BB79" w:rsidR="00726EBA" w:rsidRPr="00227E2F" w:rsidRDefault="00702DB0" w:rsidP="00726EBA">
      <w:pPr>
        <w:rPr>
          <w:rFonts w:ascii="Garamond Premr Pro" w:eastAsiaTheme="majorEastAsia" w:hAnsi="Garamond Premr Pro" w:cs="Times New Roman"/>
          <w:b/>
          <w:bCs/>
          <w:color w:val="000000" w:themeColor="text1"/>
          <w:sz w:val="20"/>
          <w:szCs w:val="20"/>
        </w:rPr>
      </w:pPr>
      <w:r w:rsidRPr="00227E2F">
        <w:rPr>
          <w:rFonts w:ascii="Garamond Premr Pro" w:eastAsiaTheme="majorEastAsia" w:hAnsi="Garamond Premr Pro" w:cs="Times New Roman"/>
          <w:b/>
          <w:bCs/>
          <w:color w:val="000000" w:themeColor="text1"/>
          <w:sz w:val="20"/>
          <w:szCs w:val="20"/>
        </w:rPr>
        <w:t>Punt Gun</w:t>
      </w:r>
      <w:r w:rsidR="00726EBA" w:rsidRPr="00227E2F">
        <w:rPr>
          <w:rFonts w:ascii="Garamond Premr Pro" w:eastAsiaTheme="majorEastAsia" w:hAnsi="Garamond Premr Pro" w:cs="Times New Roman"/>
          <w:b/>
          <w:bCs/>
          <w:color w:val="000000" w:themeColor="text1"/>
          <w:sz w:val="20"/>
          <w:szCs w:val="20"/>
        </w:rPr>
        <w:t>| 2</w:t>
      </w:r>
      <w:r w:rsidR="00366419" w:rsidRPr="00227E2F">
        <w:rPr>
          <w:rFonts w:ascii="Garamond Premr Pro" w:eastAsiaTheme="majorEastAsia" w:hAnsi="Garamond Premr Pro" w:cs="Times New Roman"/>
          <w:b/>
          <w:bCs/>
          <w:color w:val="000000" w:themeColor="text1"/>
          <w:sz w:val="20"/>
          <w:szCs w:val="20"/>
        </w:rPr>
        <w:t>0</w:t>
      </w:r>
      <w:r w:rsidR="00726EBA" w:rsidRPr="00227E2F">
        <w:rPr>
          <w:rFonts w:ascii="Garamond Premr Pro" w:eastAsiaTheme="majorEastAsia" w:hAnsi="Garamond Premr Pro" w:cs="Times New Roman"/>
          <w:b/>
          <w:bCs/>
          <w:color w:val="000000" w:themeColor="text1"/>
          <w:sz w:val="20"/>
          <w:szCs w:val="20"/>
        </w:rPr>
        <w:t xml:space="preserve"> </w:t>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451B3D5E" wp14:editId="4E75A6B5">
            <wp:extent cx="100426" cy="96980"/>
            <wp:effectExtent l="0" t="0" r="0" b="0"/>
            <wp:docPr id="706888507" name="Picture 14"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89389" name="Picture 14" descr="A black circle with a white crown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06" cy="106038"/>
                    </a:xfrm>
                    <a:prstGeom prst="rect">
                      <a:avLst/>
                    </a:prstGeom>
                    <a:noFill/>
                    <a:ln>
                      <a:noFill/>
                    </a:ln>
                  </pic:spPr>
                </pic:pic>
              </a:graphicData>
            </a:graphic>
          </wp:inline>
        </w:drawing>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54ADB5E9" wp14:editId="47421D95">
            <wp:extent cx="94706" cy="100828"/>
            <wp:effectExtent l="0" t="0" r="635" b="0"/>
            <wp:docPr id="959165799" name="Picture 15"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9287" name="Picture 15" descr="A black star in a circ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755" cy="107268"/>
                    </a:xfrm>
                    <a:prstGeom prst="rect">
                      <a:avLst/>
                    </a:prstGeom>
                    <a:noFill/>
                    <a:ln>
                      <a:noFill/>
                    </a:ln>
                  </pic:spPr>
                </pic:pic>
              </a:graphicData>
            </a:graphic>
          </wp:inline>
        </w:drawing>
      </w:r>
      <w:r w:rsidR="00726EBA" w:rsidRPr="00227E2F">
        <w:rPr>
          <w:rFonts w:ascii="Garamond Premr Pro" w:eastAsiaTheme="majorEastAsia" w:hAnsi="Garamond Premr Pro" w:cs="Times New Roman"/>
          <w:b/>
          <w:bCs/>
          <w:color w:val="000000" w:themeColor="text1"/>
          <w:sz w:val="20"/>
          <w:szCs w:val="20"/>
        </w:rPr>
        <w:t xml:space="preserve">| </w:t>
      </w:r>
      <w:r w:rsidRPr="00227E2F">
        <w:rPr>
          <w:rFonts w:ascii="Garamond Premr Pro" w:eastAsiaTheme="majorEastAsia" w:hAnsi="Garamond Premr Pro" w:cs="Times New Roman"/>
          <w:b/>
          <w:bCs/>
          <w:color w:val="000000" w:themeColor="text1"/>
          <w:sz w:val="20"/>
          <w:szCs w:val="20"/>
        </w:rPr>
        <w:t>Limit: 2</w:t>
      </w:r>
    </w:p>
    <w:p w14:paraId="51DA6C71" w14:textId="2E9C6753" w:rsidR="00726EBA" w:rsidRPr="00227E2F" w:rsidRDefault="00702DB0" w:rsidP="00726EBA">
      <w:pPr>
        <w:rPr>
          <w:rFonts w:ascii="Garamond Premr Pro" w:eastAsiaTheme="majorEastAsia" w:hAnsi="Garamond Premr Pro" w:cs="Times New Roman"/>
          <w:i/>
          <w:iCs/>
          <w:color w:val="000000" w:themeColor="text1"/>
          <w:sz w:val="20"/>
          <w:szCs w:val="20"/>
        </w:rPr>
      </w:pPr>
      <w:r w:rsidRPr="00227E2F">
        <w:rPr>
          <w:rFonts w:ascii="Garamond Premr Pro" w:eastAsiaTheme="majorEastAsia" w:hAnsi="Garamond Premr Pro" w:cs="Times New Roman"/>
          <w:i/>
          <w:iCs/>
          <w:color w:val="000000" w:themeColor="text1"/>
          <w:sz w:val="20"/>
          <w:szCs w:val="20"/>
        </w:rPr>
        <w:t>A Punt Gun is an enormous shotgun loaded with up to 25 ounces of shot. It can be loaded with a risky amount of powder and square shot, which causes widespread damage and destruction. It is a very popular weapon among Trench Pilgrims who lack access to conventional heavy weapons.</w:t>
      </w:r>
    </w:p>
    <w:tbl>
      <w:tblPr>
        <w:tblStyle w:val="TableGrid"/>
        <w:tblW w:w="7004" w:type="dxa"/>
        <w:shd w:val="clear" w:color="auto" w:fill="BFBFBF" w:themeFill="background1" w:themeFillShade="BF"/>
        <w:tblLook w:val="04A0" w:firstRow="1" w:lastRow="0" w:firstColumn="1" w:lastColumn="0" w:noHBand="0" w:noVBand="1"/>
      </w:tblPr>
      <w:tblGrid>
        <w:gridCol w:w="1299"/>
        <w:gridCol w:w="1438"/>
        <w:gridCol w:w="4267"/>
      </w:tblGrid>
      <w:tr w:rsidR="00726EBA" w14:paraId="5D317F85" w14:textId="77777777" w:rsidTr="008A5E67">
        <w:trPr>
          <w:trHeight w:val="287"/>
        </w:trPr>
        <w:tc>
          <w:tcPr>
            <w:tcW w:w="1299" w:type="dxa"/>
            <w:tcBorders>
              <w:top w:val="single" w:sz="8" w:space="0" w:color="FFFFFF" w:themeColor="background1"/>
              <w:left w:val="single" w:sz="8" w:space="0" w:color="FFFFFF" w:themeColor="background1"/>
              <w:right w:val="single" w:sz="8" w:space="0" w:color="FFFFFF" w:themeColor="background1"/>
            </w:tcBorders>
            <w:shd w:val="clear" w:color="auto" w:fill="E2E2E2"/>
          </w:tcPr>
          <w:p w14:paraId="437F14ED" w14:textId="77777777" w:rsidR="00726EBA" w:rsidRPr="00726EBA" w:rsidRDefault="00726EBA" w:rsidP="00EC7749">
            <w:pPr>
              <w:rPr>
                <w:rFonts w:ascii="Times New Roman" w:hAnsi="Times New Roman" w:cs="Times New Roman"/>
                <w:b/>
                <w:bCs/>
                <w:color w:val="C00000"/>
                <w:sz w:val="20"/>
                <w:szCs w:val="20"/>
              </w:rPr>
            </w:pPr>
            <w:r w:rsidRPr="00227E2F">
              <w:rPr>
                <w:rFonts w:ascii="Garamond Premr Pro" w:hAnsi="Garamond Premr Pro" w:cs="Times New Roman"/>
                <w:b/>
                <w:bCs/>
                <w:color w:val="C00000"/>
                <w:sz w:val="20"/>
                <w:szCs w:val="20"/>
              </w:rPr>
              <w:t>Type</w:t>
            </w:r>
          </w:p>
        </w:tc>
        <w:tc>
          <w:tcPr>
            <w:tcW w:w="143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7D5294D2" w14:textId="04CB0F17" w:rsidR="00726EBA" w:rsidRPr="00726EBA" w:rsidRDefault="00726EBA" w:rsidP="00EC7749">
            <w:pPr>
              <w:rPr>
                <w:rFonts w:ascii="Times New Roman" w:hAnsi="Times New Roman" w:cs="Times New Roman"/>
                <w:b/>
                <w:bCs/>
                <w:color w:val="C00000"/>
                <w:sz w:val="20"/>
                <w:szCs w:val="20"/>
              </w:rPr>
            </w:pPr>
            <w:r w:rsidRPr="00227E2F">
              <w:rPr>
                <w:rFonts w:ascii="Garamond Premr Pro" w:hAnsi="Garamond Premr Pro" w:cs="Times New Roman"/>
                <w:b/>
                <w:bCs/>
                <w:color w:val="C00000"/>
                <w:sz w:val="20"/>
                <w:szCs w:val="20"/>
              </w:rPr>
              <w:t>Range</w:t>
            </w:r>
          </w:p>
        </w:tc>
        <w:tc>
          <w:tcPr>
            <w:tcW w:w="42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64243C7D" w14:textId="77777777" w:rsidR="00726EBA" w:rsidRPr="00227E2F" w:rsidRDefault="00726EBA" w:rsidP="00EC7749">
            <w:pPr>
              <w:rPr>
                <w:rFonts w:ascii="Garamond Premr Pro" w:hAnsi="Garamond Premr Pro" w:cs="Times New Roman"/>
                <w:b/>
                <w:bCs/>
                <w:color w:val="C00000"/>
                <w:sz w:val="20"/>
                <w:szCs w:val="20"/>
              </w:rPr>
            </w:pPr>
            <w:r w:rsidRPr="00227E2F">
              <w:rPr>
                <w:rFonts w:ascii="Garamond Premr Pro" w:hAnsi="Garamond Premr Pro" w:cs="Times New Roman"/>
                <w:b/>
                <w:bCs/>
                <w:color w:val="C00000"/>
                <w:sz w:val="20"/>
                <w:szCs w:val="20"/>
              </w:rPr>
              <w:t>Keywords</w:t>
            </w:r>
          </w:p>
        </w:tc>
      </w:tr>
      <w:tr w:rsidR="00726EBA" w14:paraId="51995505" w14:textId="77777777" w:rsidTr="008A5E67">
        <w:trPr>
          <w:trHeight w:val="299"/>
        </w:trPr>
        <w:tc>
          <w:tcPr>
            <w:tcW w:w="12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EF5F1AC" w14:textId="235AFE00" w:rsidR="00726EBA" w:rsidRPr="00CF2EF7" w:rsidRDefault="008A5E67" w:rsidP="00EC7749">
            <w:pPr>
              <w:rPr>
                <w:rFonts w:ascii="Times New Roman" w:hAnsi="Times New Roman" w:cs="Times New Roman"/>
                <w:sz w:val="20"/>
                <w:szCs w:val="20"/>
              </w:rPr>
            </w:pPr>
            <w:r w:rsidRPr="00227E2F">
              <w:rPr>
                <w:rFonts w:ascii="Garamond Premr Pro" w:hAnsi="Garamond Premr Pro" w:cs="Times New Roman"/>
                <w:sz w:val="20"/>
                <w:szCs w:val="20"/>
              </w:rPr>
              <w:t>2-Handed</w:t>
            </w:r>
          </w:p>
        </w:tc>
        <w:tc>
          <w:tcPr>
            <w:tcW w:w="143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C4543F4" w14:textId="7AC62761" w:rsidR="00726EBA" w:rsidRPr="00CF2EF7" w:rsidRDefault="008A5E67" w:rsidP="00EC7749">
            <w:pPr>
              <w:rPr>
                <w:rFonts w:ascii="Times New Roman" w:hAnsi="Times New Roman" w:cs="Times New Roman"/>
                <w:sz w:val="20"/>
                <w:szCs w:val="20"/>
              </w:rPr>
            </w:pPr>
            <w:r w:rsidRPr="00227E2F">
              <w:rPr>
                <w:rFonts w:ascii="Garamond Premr Pro" w:hAnsi="Garamond Premr Pro" w:cs="Times New Roman"/>
                <w:sz w:val="20"/>
                <w:szCs w:val="20"/>
              </w:rPr>
              <w:t>18”</w:t>
            </w:r>
          </w:p>
        </w:tc>
        <w:tc>
          <w:tcPr>
            <w:tcW w:w="42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84CB3C5" w14:textId="76C1CE4A" w:rsidR="00726EBA" w:rsidRPr="00E9147A" w:rsidRDefault="008A5E67" w:rsidP="00EC7749">
            <w:pPr>
              <w:rPr>
                <w:rFonts w:ascii="Artisan12" w:hAnsi="Artisan12" w:cs="Times New Roman"/>
                <w:sz w:val="20"/>
                <w:szCs w:val="20"/>
              </w:rPr>
            </w:pPr>
            <w:r w:rsidRPr="00E9147A">
              <w:rPr>
                <w:rFonts w:ascii="Artisan12" w:hAnsi="Artisan12" w:cs="Times New Roman"/>
                <w:sz w:val="20"/>
                <w:szCs w:val="20"/>
              </w:rPr>
              <w:t>+1 DICE, +1 INJURY DICE, HEAVY, SHOTGUN, SHRAPNEL</w:t>
            </w:r>
          </w:p>
        </w:tc>
      </w:tr>
    </w:tbl>
    <w:p w14:paraId="747C521F" w14:textId="77777777" w:rsidR="008C515B" w:rsidRPr="008C515B" w:rsidRDefault="008C515B" w:rsidP="008C515B">
      <w:pPr>
        <w:spacing w:after="0" w:line="240" w:lineRule="auto"/>
        <w:ind w:left="142" w:hanging="142"/>
        <w:rPr>
          <w:rFonts w:ascii="Segoe UI Symbol" w:hAnsi="Segoe UI Symbol" w:cs="Segoe UI Symbol"/>
          <w:color w:val="C00000"/>
          <w:sz w:val="6"/>
          <w:szCs w:val="6"/>
        </w:rPr>
      </w:pPr>
    </w:p>
    <w:p w14:paraId="1915653A" w14:textId="302B1E0F" w:rsidR="008F2939" w:rsidRPr="004F4AE6" w:rsidRDefault="00F500A6" w:rsidP="004F4AE6">
      <w:pPr>
        <w:pStyle w:val="ListParagraph"/>
        <w:numPr>
          <w:ilvl w:val="0"/>
          <w:numId w:val="9"/>
        </w:numPr>
        <w:ind w:left="567" w:hanging="425"/>
        <w:rPr>
          <w:rStyle w:val="Heading1Char"/>
          <w:rFonts w:ascii="Garamond Premr Pro" w:hAnsi="Garamond Premr Pro" w:cs="Times New Roman"/>
          <w:b/>
          <w:bCs/>
          <w:sz w:val="20"/>
          <w:szCs w:val="20"/>
        </w:rPr>
      </w:pPr>
      <w:r w:rsidRPr="004F4AE6">
        <w:rPr>
          <w:rFonts w:ascii="Segoe UI Symbol" w:hAnsi="Segoe UI Symbol" w:cs="Segoe UI Symbol"/>
          <w:color w:val="C00000"/>
          <w:sz w:val="20"/>
          <w:szCs w:val="20"/>
        </w:rPr>
        <w:t>Overcharge:</w:t>
      </w:r>
      <w:r w:rsidR="00BF5EB1" w:rsidRPr="004F4AE6">
        <w:rPr>
          <w:rFonts w:ascii="Segoe UI Symbol" w:hAnsi="Segoe UI Symbol" w:cs="Segoe UI Symbol"/>
          <w:color w:val="C00000"/>
          <w:sz w:val="20"/>
          <w:szCs w:val="20"/>
        </w:rPr>
        <w:t xml:space="preserve"> </w:t>
      </w:r>
      <w:r w:rsidR="00534A57" w:rsidRPr="004F4AE6">
        <w:rPr>
          <w:rFonts w:ascii="Segoe UI Symbol" w:hAnsi="Segoe UI Symbol" w:cs="Segoe UI Symbol"/>
          <w:sz w:val="20"/>
          <w:szCs w:val="20"/>
        </w:rPr>
        <w:t xml:space="preserve">Before making a Ranged Attack with a model armed with a Punt Gun, you can say that the model will Overcharge the weapon. To do so, the model has to either have the </w:t>
      </w:r>
      <w:r w:rsidR="00534A57" w:rsidRPr="004F4AE6">
        <w:rPr>
          <w:rFonts w:ascii="Segoe UI Symbol" w:hAnsi="Segoe UI Symbol" w:cs="Segoe UI Symbol"/>
          <w:b/>
          <w:bCs/>
          <w:sz w:val="20"/>
          <w:szCs w:val="20"/>
        </w:rPr>
        <w:t xml:space="preserve">STRONG </w:t>
      </w:r>
      <w:r w:rsidR="00534A57" w:rsidRPr="004F4AE6">
        <w:rPr>
          <w:rFonts w:ascii="Segoe UI Symbol" w:hAnsi="Segoe UI Symbol" w:cs="Segoe UI Symbol"/>
          <w:sz w:val="20"/>
          <w:szCs w:val="20"/>
        </w:rPr>
        <w:t xml:space="preserve">Keyword or be in base-to-base contact with a friendly model. An Overcharged Ranged Attack gains the </w:t>
      </w:r>
      <w:r w:rsidR="00534A57" w:rsidRPr="004F4AE6">
        <w:rPr>
          <w:rFonts w:ascii="Segoe UI Symbol" w:hAnsi="Segoe UI Symbol" w:cs="Segoe UI Symbol"/>
          <w:b/>
          <w:bCs/>
          <w:sz w:val="20"/>
          <w:szCs w:val="20"/>
        </w:rPr>
        <w:t xml:space="preserve">BLAST 3" </w:t>
      </w:r>
      <w:r w:rsidR="00534A57" w:rsidRPr="004F4AE6">
        <w:rPr>
          <w:rFonts w:ascii="Segoe UI Symbol" w:hAnsi="Segoe UI Symbol" w:cs="Segoe UI Symbol"/>
          <w:sz w:val="20"/>
          <w:szCs w:val="20"/>
        </w:rPr>
        <w:t xml:space="preserve">and </w:t>
      </w:r>
      <w:r w:rsidR="00534A57" w:rsidRPr="004F4AE6">
        <w:rPr>
          <w:rFonts w:ascii="Segoe UI Symbol" w:hAnsi="Segoe UI Symbol" w:cs="Segoe UI Symbol"/>
          <w:b/>
          <w:bCs/>
          <w:sz w:val="20"/>
          <w:szCs w:val="20"/>
        </w:rPr>
        <w:t xml:space="preserve">RELOAD </w:t>
      </w:r>
      <w:r w:rsidR="00534A57" w:rsidRPr="004F4AE6">
        <w:rPr>
          <w:rFonts w:ascii="Segoe UI Symbol" w:hAnsi="Segoe UI Symbol" w:cs="Segoe UI Symbol"/>
          <w:sz w:val="20"/>
          <w:szCs w:val="20"/>
        </w:rPr>
        <w:t xml:space="preserve">Keywords. After an Overcharged attack has been carried out, place </w:t>
      </w:r>
      <w:r w:rsidR="00534A57" w:rsidRPr="004F4AE6">
        <w:rPr>
          <w:rFonts w:ascii="Segoe UI Symbol" w:hAnsi="Segoe UI Symbol" w:cs="Segoe UI Symbol"/>
          <w:b/>
          <w:bCs/>
          <w:sz w:val="20"/>
          <w:szCs w:val="20"/>
        </w:rPr>
        <w:t>1</w:t>
      </w:r>
      <w:r w:rsidR="00534A57" w:rsidRPr="004F4AE6">
        <w:rPr>
          <w:rFonts w:ascii="Segoe UI Symbol" w:hAnsi="Segoe UI Symbol" w:cs="Segoe UI Symbol"/>
          <w:sz w:val="20"/>
          <w:szCs w:val="20"/>
        </w:rPr>
        <w:t xml:space="preserve"> </w:t>
      </w:r>
      <w:r w:rsidR="00534A57" w:rsidRPr="004F4AE6">
        <w:rPr>
          <w:rFonts w:ascii="Segoe UI Symbol" w:hAnsi="Segoe UI Symbol" w:cs="Segoe UI Symbol"/>
          <w:b/>
          <w:bCs/>
          <w:sz w:val="20"/>
          <w:szCs w:val="20"/>
        </w:rPr>
        <w:t xml:space="preserve">BLOOD MARKER </w:t>
      </w:r>
      <w:r w:rsidR="00534A57" w:rsidRPr="004F4AE6">
        <w:rPr>
          <w:rFonts w:ascii="Segoe UI Symbol" w:hAnsi="Segoe UI Symbol" w:cs="Segoe UI Symbol"/>
          <w:sz w:val="20"/>
          <w:szCs w:val="20"/>
        </w:rPr>
        <w:t>next to the model that made the attack, and its activation immediately ends.</w:t>
      </w:r>
    </w:p>
    <w:p w14:paraId="4C2A3345" w14:textId="79030DB7" w:rsidR="00726EBA" w:rsidRPr="00227E2F" w:rsidRDefault="007011A1" w:rsidP="00BC00E7">
      <w:pPr>
        <w:rPr>
          <w:rStyle w:val="Heading1Char"/>
          <w:rFonts w:ascii="Garamond Premr Pro" w:hAnsi="Garamond Premr Pro" w:cs="Times New Roman"/>
          <w:b/>
          <w:bCs/>
          <w:sz w:val="20"/>
          <w:szCs w:val="20"/>
        </w:rPr>
      </w:pPr>
      <w:r>
        <w:rPr>
          <w:noProof/>
          <w:color w:val="000000"/>
          <w:bdr w:val="none" w:sz="0" w:space="0" w:color="auto" w:frame="1"/>
        </w:rPr>
        <w:drawing>
          <wp:inline distT="0" distB="0" distL="0" distR="0" wp14:anchorId="43769889" wp14:editId="5DDBF21C">
            <wp:extent cx="60671" cy="60671"/>
            <wp:effectExtent l="0" t="0" r="0" b="0"/>
            <wp:docPr id="13449039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63431" cy="63431"/>
                    </a:xfrm>
                    <a:prstGeom prst="rect">
                      <a:avLst/>
                    </a:prstGeom>
                    <a:noFill/>
                    <a:ln>
                      <a:noFill/>
                    </a:ln>
                  </pic:spPr>
                </pic:pic>
              </a:graphicData>
            </a:graphic>
          </wp:inline>
        </w:drawing>
      </w:r>
    </w:p>
    <w:p w14:paraId="183D888D" w14:textId="77777777" w:rsidR="00366419" w:rsidRDefault="00366419">
      <w:pPr>
        <w:rPr>
          <w:rStyle w:val="Heading1Char"/>
          <w:color w:val="C00000"/>
          <w:sz w:val="40"/>
        </w:rPr>
      </w:pPr>
      <w:r>
        <w:rPr>
          <w:rStyle w:val="Heading1Char"/>
          <w:color w:val="C00000"/>
          <w:sz w:val="40"/>
        </w:rPr>
        <w:br w:type="page"/>
      </w:r>
    </w:p>
    <w:p w14:paraId="48E73F42" w14:textId="53069BDD" w:rsidR="009D569A" w:rsidRPr="00DB01BE" w:rsidRDefault="009D569A" w:rsidP="002262F2">
      <w:pPr>
        <w:pStyle w:val="Heading2"/>
        <w:jc w:val="center"/>
        <w:rPr>
          <w:rStyle w:val="Heading1Char"/>
          <w:color w:val="C00000"/>
          <w:sz w:val="40"/>
        </w:rPr>
      </w:pPr>
      <w:bookmarkStart w:id="6" w:name="_Elite_Warband_Entries:"/>
      <w:bookmarkEnd w:id="6"/>
      <w:r w:rsidRPr="00DB01BE">
        <w:rPr>
          <w:rStyle w:val="Heading1Char"/>
          <w:color w:val="C00000"/>
          <w:sz w:val="40"/>
        </w:rPr>
        <w:lastRenderedPageBreak/>
        <w:t>Elite Warband Entries:</w:t>
      </w:r>
      <w:r w:rsidRPr="00DB01BE">
        <w:rPr>
          <w:rStyle w:val="Heading1Char"/>
          <w:color w:val="C00000"/>
          <w:sz w:val="40"/>
        </w:rPr>
        <w:br/>
      </w:r>
      <w:r w:rsidR="008A18AD" w:rsidRPr="008A18AD">
        <w:rPr>
          <w:rStyle w:val="Heading1Char"/>
          <w:noProof/>
          <w:color w:val="C00000"/>
          <w:sz w:val="40"/>
        </w:rPr>
        <w:drawing>
          <wp:inline distT="0" distB="0" distL="0" distR="0" wp14:anchorId="172E7E0F" wp14:editId="3C5BA83D">
            <wp:extent cx="327404" cy="170732"/>
            <wp:effectExtent l="0" t="0" r="0" b="1270"/>
            <wp:docPr id="1619810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10147" name=""/>
                    <pic:cNvPicPr/>
                  </pic:nvPicPr>
                  <pic:blipFill>
                    <a:blip r:embed="rId7"/>
                    <a:stretch>
                      <a:fillRect/>
                    </a:stretch>
                  </pic:blipFill>
                  <pic:spPr>
                    <a:xfrm>
                      <a:off x="0" y="0"/>
                      <a:ext cx="346231" cy="180550"/>
                    </a:xfrm>
                    <a:prstGeom prst="rect">
                      <a:avLst/>
                    </a:prstGeom>
                  </pic:spPr>
                </pic:pic>
              </a:graphicData>
            </a:graphic>
          </wp:inline>
        </w:drawing>
      </w:r>
      <w:r w:rsidR="009D3274">
        <w:rPr>
          <w:rStyle w:val="Heading1Char"/>
          <w:color w:val="C00000"/>
          <w:sz w:val="40"/>
        </w:rPr>
        <w:t>general Elite name</w:t>
      </w:r>
      <w:r w:rsidR="008A18AD" w:rsidRPr="008A18AD">
        <w:rPr>
          <w:rStyle w:val="Heading1Char"/>
          <w:noProof/>
          <w:color w:val="C00000"/>
          <w:sz w:val="40"/>
        </w:rPr>
        <w:drawing>
          <wp:inline distT="0" distB="0" distL="0" distR="0" wp14:anchorId="1A2ABD4A" wp14:editId="74AC89E9">
            <wp:extent cx="327404" cy="170732"/>
            <wp:effectExtent l="0" t="0" r="0" b="1270"/>
            <wp:docPr id="179544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10147" name=""/>
                    <pic:cNvPicPr/>
                  </pic:nvPicPr>
                  <pic:blipFill>
                    <a:blip r:embed="rId7"/>
                    <a:stretch>
                      <a:fillRect/>
                    </a:stretch>
                  </pic:blipFill>
                  <pic:spPr>
                    <a:xfrm rot="10800000">
                      <a:off x="0" y="0"/>
                      <a:ext cx="346231" cy="180550"/>
                    </a:xfrm>
                    <a:prstGeom prst="rect">
                      <a:avLst/>
                    </a:prstGeom>
                  </pic:spPr>
                </pic:pic>
              </a:graphicData>
            </a:graphic>
          </wp:inline>
        </w:drawing>
      </w:r>
    </w:p>
    <w:p w14:paraId="14DA6554" w14:textId="71A1E471" w:rsidR="00263688" w:rsidRPr="00227E2F" w:rsidRDefault="007259FB" w:rsidP="00D1244E">
      <w:pPr>
        <w:rPr>
          <w:rFonts w:ascii="Garamond Premr Pro" w:hAnsi="Garamond Premr Pro" w:cs="Times New Roman"/>
          <w:sz w:val="18"/>
          <w:szCs w:val="18"/>
        </w:rPr>
      </w:pPr>
      <w:r w:rsidRPr="00107EBE">
        <w:rPr>
          <w:rStyle w:val="Heading1Char"/>
        </w:rPr>
        <w:t>0-1</w:t>
      </w:r>
      <w:r w:rsidRPr="007259FB">
        <w:rPr>
          <w:rFonts w:ascii="Carol Gothic" w:hAnsi="Carol Gothic"/>
          <w:sz w:val="28"/>
          <w:szCs w:val="28"/>
        </w:rPr>
        <w:t xml:space="preserve"> </w:t>
      </w:r>
      <w:r w:rsidR="009D3274">
        <w:rPr>
          <w:rStyle w:val="Heading1Char"/>
        </w:rPr>
        <w:t>NAME</w:t>
      </w:r>
      <w:r w:rsidR="005528EA" w:rsidRPr="00107EBE">
        <w:rPr>
          <w:rStyle w:val="Heading1Char"/>
        </w:rPr>
        <w:t xml:space="preserve"> – Cost: </w:t>
      </w:r>
      <w:r w:rsidR="00BF4865" w:rsidRPr="00107EBE">
        <w:rPr>
          <w:rStyle w:val="Heading1Char"/>
        </w:rPr>
        <w:t>5</w:t>
      </w:r>
      <w:r w:rsidR="00BF4865">
        <w:rPr>
          <w:rStyle w:val="Heading1Char"/>
        </w:rPr>
        <w:t>5</w:t>
      </w:r>
      <w:r w:rsidR="00BF4865" w:rsidRPr="00BF4865">
        <w:rPr>
          <w:noProof/>
          <w:sz w:val="20"/>
          <w:szCs w:val="20"/>
        </w:rPr>
        <w:t xml:space="preserve"> </w:t>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13882EEA" wp14:editId="18C13605">
            <wp:extent cx="100426" cy="96980"/>
            <wp:effectExtent l="0" t="0" r="0" b="0"/>
            <wp:docPr id="1080653607" name="Picture 14"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89389" name="Picture 14" descr="A black circle with a white crown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06" cy="106038"/>
                    </a:xfrm>
                    <a:prstGeom prst="rect">
                      <a:avLst/>
                    </a:prstGeom>
                    <a:noFill/>
                    <a:ln>
                      <a:noFill/>
                    </a:ln>
                  </pic:spPr>
                </pic:pic>
              </a:graphicData>
            </a:graphic>
          </wp:inline>
        </w:drawing>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4634248B" wp14:editId="784C0DFA">
            <wp:extent cx="94706" cy="100828"/>
            <wp:effectExtent l="0" t="0" r="635" b="0"/>
            <wp:docPr id="917351704" name="Picture 15"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9287" name="Picture 15" descr="A black star in a circ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755" cy="107268"/>
                    </a:xfrm>
                    <a:prstGeom prst="rect">
                      <a:avLst/>
                    </a:prstGeom>
                    <a:noFill/>
                    <a:ln>
                      <a:noFill/>
                    </a:ln>
                  </pic:spPr>
                </pic:pic>
              </a:graphicData>
            </a:graphic>
          </wp:inline>
        </w:drawing>
      </w:r>
      <w:r w:rsidR="00CE3792">
        <w:rPr>
          <w:rStyle w:val="Heading1Char"/>
        </w:rPr>
        <w:br/>
      </w:r>
      <w:r w:rsidR="00CE3792" w:rsidRPr="008B0FDA">
        <w:rPr>
          <w:color w:val="C00000"/>
          <w:sz w:val="20"/>
          <w:szCs w:val="20"/>
        </w:rPr>
        <w:t>A Trench Pilgrim Warband must include 1 War Prophet</w:t>
      </w:r>
    </w:p>
    <w:p w14:paraId="7BEDFD29" w14:textId="1B695AC3" w:rsidR="00B43571" w:rsidRPr="00227E2F" w:rsidRDefault="00227E2F" w:rsidP="00B43571">
      <w:pPr>
        <w:rPr>
          <w:rFonts w:ascii="Garamond Premr Pro" w:hAnsi="Garamond Premr Pro" w:cs="Times New Roman"/>
          <w:i/>
          <w:iCs/>
          <w:color w:val="747474" w:themeColor="background2" w:themeShade="80"/>
          <w:sz w:val="20"/>
          <w:szCs w:val="20"/>
        </w:rPr>
      </w:pPr>
      <w:r>
        <w:rPr>
          <w:rFonts w:ascii="Garamond Premr Pro" w:hAnsi="Garamond Premr Pro" w:cs="Times New Roman"/>
          <w:i/>
          <w:iCs/>
          <w:color w:val="747474" w:themeColor="background2" w:themeShade="80"/>
          <w:sz w:val="20"/>
          <w:szCs w:val="20"/>
        </w:rPr>
        <w:t xml:space="preserve">The wonderful custom Lore of this Lad. Lore </w:t>
      </w:r>
      <w:r w:rsidR="009D3274">
        <w:rPr>
          <w:rFonts w:ascii="Garamond Premr Pro" w:hAnsi="Garamond Premr Pro" w:cs="Times New Roman"/>
          <w:i/>
          <w:iCs/>
          <w:color w:val="747474" w:themeColor="background2" w:themeShade="80"/>
          <w:sz w:val="20"/>
          <w:szCs w:val="20"/>
        </w:rPr>
        <w:t>titbits</w:t>
      </w:r>
      <w:r>
        <w:rPr>
          <w:rFonts w:ascii="Garamond Premr Pro" w:hAnsi="Garamond Premr Pro" w:cs="Times New Roman"/>
          <w:i/>
          <w:iCs/>
          <w:color w:val="747474" w:themeColor="background2" w:themeShade="80"/>
          <w:sz w:val="20"/>
          <w:szCs w:val="20"/>
        </w:rPr>
        <w:t xml:space="preserve"> are in cursive (ctrl + </w:t>
      </w:r>
      <w:proofErr w:type="spellStart"/>
      <w:r>
        <w:rPr>
          <w:rFonts w:ascii="Garamond Premr Pro" w:hAnsi="Garamond Premr Pro" w:cs="Times New Roman"/>
          <w:i/>
          <w:iCs/>
          <w:color w:val="747474" w:themeColor="background2" w:themeShade="80"/>
          <w:sz w:val="20"/>
          <w:szCs w:val="20"/>
        </w:rPr>
        <w:t>i</w:t>
      </w:r>
      <w:proofErr w:type="spellEnd"/>
      <w:r>
        <w:rPr>
          <w:rFonts w:ascii="Garamond Premr Pro" w:hAnsi="Garamond Premr Pro" w:cs="Times New Roman"/>
          <w:i/>
          <w:iCs/>
          <w:color w:val="747474" w:themeColor="background2" w:themeShade="80"/>
          <w:sz w:val="20"/>
          <w:szCs w:val="20"/>
        </w:rPr>
        <w:t>) and in a greyish colour.</w:t>
      </w:r>
    </w:p>
    <w:tbl>
      <w:tblPr>
        <w:tblStyle w:val="TableGrid"/>
        <w:tblW w:w="7357" w:type="dxa"/>
        <w:shd w:val="clear" w:color="auto" w:fill="BFBFBF" w:themeFill="background1" w:themeFillShade="BF"/>
        <w:tblLook w:val="04A0" w:firstRow="1" w:lastRow="0" w:firstColumn="1" w:lastColumn="0" w:noHBand="0" w:noVBand="1"/>
      </w:tblPr>
      <w:tblGrid>
        <w:gridCol w:w="1471"/>
        <w:gridCol w:w="1471"/>
        <w:gridCol w:w="1471"/>
        <w:gridCol w:w="1472"/>
        <w:gridCol w:w="1472"/>
      </w:tblGrid>
      <w:tr w:rsidR="004536FC" w14:paraId="3E9F01CA" w14:textId="77777777" w:rsidTr="00CA7B73">
        <w:trPr>
          <w:trHeight w:val="301"/>
        </w:trPr>
        <w:tc>
          <w:tcPr>
            <w:tcW w:w="1471" w:type="dxa"/>
            <w:tcBorders>
              <w:top w:val="single" w:sz="8" w:space="0" w:color="FFFFFF" w:themeColor="background1"/>
              <w:left w:val="single" w:sz="8" w:space="0" w:color="FFFFFF" w:themeColor="background1"/>
              <w:right w:val="single" w:sz="8" w:space="0" w:color="FFFFFF" w:themeColor="background1"/>
            </w:tcBorders>
            <w:shd w:val="clear" w:color="auto" w:fill="E2E2E2"/>
          </w:tcPr>
          <w:p w14:paraId="16DBF149" w14:textId="76217D5A" w:rsidR="004536FC" w:rsidRPr="00E80324" w:rsidRDefault="004536FC"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Movement</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0EC44E38" w14:textId="6A7D32BF" w:rsidR="004536FC" w:rsidRPr="00E80324" w:rsidRDefault="004536FC"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Ranged</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1BF985E0" w14:textId="5100E8CE" w:rsidR="004536FC" w:rsidRPr="00E80324" w:rsidRDefault="004536FC"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Melee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4E919972" w14:textId="779D837A" w:rsidR="004536FC" w:rsidRPr="00E80324" w:rsidRDefault="004536FC"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Armour</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42B897A9" w14:textId="55595950" w:rsidR="004536FC" w:rsidRPr="00227E2F" w:rsidRDefault="004536FC" w:rsidP="00B43571">
            <w:pPr>
              <w:rPr>
                <w:rFonts w:ascii="Garamond Premr Pro" w:hAnsi="Garamond Premr Pro" w:cs="Times New Roman"/>
                <w:b/>
                <w:bCs/>
                <w:sz w:val="20"/>
                <w:szCs w:val="20"/>
              </w:rPr>
            </w:pPr>
            <w:r w:rsidRPr="00227E2F">
              <w:rPr>
                <w:rFonts w:ascii="Garamond Premr Pro" w:hAnsi="Garamond Premr Pro" w:cs="Times New Roman"/>
                <w:b/>
                <w:bCs/>
                <w:sz w:val="20"/>
                <w:szCs w:val="20"/>
              </w:rPr>
              <w:t>Base</w:t>
            </w:r>
          </w:p>
        </w:tc>
      </w:tr>
      <w:tr w:rsidR="004536FC" w14:paraId="418B5906" w14:textId="77777777" w:rsidTr="00CA7B73">
        <w:trPr>
          <w:trHeight w:val="312"/>
        </w:trPr>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5148296" w14:textId="544A7B0A" w:rsidR="004536FC" w:rsidRPr="00830B0E" w:rsidRDefault="004536FC" w:rsidP="00B43571">
            <w:pPr>
              <w:rPr>
                <w:rFonts w:ascii="Times New Roman" w:hAnsi="Times New Roman" w:cs="Times New Roman"/>
                <w:sz w:val="20"/>
                <w:szCs w:val="20"/>
              </w:rPr>
            </w:pPr>
            <w:r w:rsidRPr="00227E2F">
              <w:rPr>
                <w:rFonts w:ascii="Garamond Premr Pro" w:hAnsi="Garamond Premr Pro" w:cs="Times New Roman"/>
                <w:sz w:val="20"/>
                <w:szCs w:val="20"/>
              </w:rPr>
              <w:t>6”/Infantry</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EE2BD63" w14:textId="067F4F85" w:rsidR="004536FC" w:rsidRPr="002F73D5" w:rsidRDefault="004536FC"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w:t>
            </w:r>
            <w:r w:rsidR="00830B0E" w:rsidRPr="00227E2F">
              <w:rPr>
                <w:rFonts w:ascii="Garamond Premr Pro" w:hAnsi="Garamond Premr Pro" w:cs="Times New Roman"/>
                <w:b/>
                <w:bCs/>
                <w:sz w:val="20"/>
                <w:szCs w:val="20"/>
              </w:rPr>
              <w:t>2</w:t>
            </w:r>
            <w:r w:rsidR="002F73D5" w:rsidRPr="00227E2F">
              <w:rPr>
                <w:rFonts w:ascii="Garamond Premr Pro" w:hAnsi="Garamond Premr Pro" w:cs="Times New Roman"/>
                <w:b/>
                <w:bCs/>
                <w:sz w:val="20"/>
                <w:szCs w:val="20"/>
              </w:rPr>
              <w:t xml:space="preserve"> </w:t>
            </w:r>
            <w:r w:rsidR="00830B0E" w:rsidRPr="00227E2F">
              <w:rPr>
                <w:rFonts w:ascii="Garamond Premr Pro" w:hAnsi="Garamond Premr Pro" w:cs="Times New Roman"/>
                <w:b/>
                <w:bCs/>
                <w:sz w:val="20"/>
                <w:szCs w:val="20"/>
              </w:rPr>
              <w:t>DICE</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B885369" w14:textId="7FDE1249" w:rsidR="004536FC" w:rsidRPr="002F73D5" w:rsidRDefault="00830B0E"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+2 DICE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7F4B1D2" w14:textId="552A707E" w:rsidR="004536FC" w:rsidRPr="00830B0E" w:rsidRDefault="00830B0E" w:rsidP="00B43571">
            <w:pPr>
              <w:rPr>
                <w:rFonts w:ascii="Times New Roman" w:hAnsi="Times New Roman" w:cs="Times New Roman"/>
                <w:sz w:val="20"/>
                <w:szCs w:val="20"/>
              </w:rPr>
            </w:pPr>
            <w:r w:rsidRPr="00227E2F">
              <w:rPr>
                <w:rFonts w:ascii="Garamond Premr Pro" w:hAnsi="Garamond Premr Pro" w:cs="Times New Roman"/>
                <w:sz w:val="20"/>
                <w:szCs w:val="20"/>
              </w:rPr>
              <w:t>0</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156947E" w14:textId="5B51F912" w:rsidR="00D76A25" w:rsidRPr="00227E2F" w:rsidRDefault="00830B0E" w:rsidP="00B43571">
            <w:pPr>
              <w:rPr>
                <w:rFonts w:ascii="Garamond Premr Pro" w:hAnsi="Garamond Premr Pro" w:cs="Times New Roman"/>
                <w:sz w:val="20"/>
                <w:szCs w:val="20"/>
              </w:rPr>
            </w:pPr>
            <w:r w:rsidRPr="00227E2F">
              <w:rPr>
                <w:rFonts w:ascii="Garamond Premr Pro" w:hAnsi="Garamond Premr Pro" w:cs="Times New Roman"/>
                <w:sz w:val="20"/>
                <w:szCs w:val="20"/>
              </w:rPr>
              <w:t>32 mm</w:t>
            </w:r>
          </w:p>
        </w:tc>
      </w:tr>
    </w:tbl>
    <w:p w14:paraId="174E26BC" w14:textId="4AA3EC37" w:rsidR="00835E9B" w:rsidRPr="00227E2F" w:rsidRDefault="00CE0EDC" w:rsidP="0070387F">
      <w:pPr>
        <w:rPr>
          <w:rFonts w:ascii="Garamond Premr Pro" w:hAnsi="Garamond Premr Pro" w:cs="Times New Roman"/>
          <w:sz w:val="20"/>
          <w:szCs w:val="20"/>
        </w:rPr>
      </w:pPr>
      <w:r>
        <w:rPr>
          <w:rFonts w:ascii="Segoe UI Symbol" w:hAnsi="Segoe UI Symbol" w:cs="Segoe UI Symbol"/>
          <w:sz w:val="20"/>
          <w:szCs w:val="20"/>
        </w:rPr>
        <w:br/>
      </w:r>
    </w:p>
    <w:tbl>
      <w:tblPr>
        <w:tblStyle w:val="TableGrid"/>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099"/>
      </w:tblGrid>
      <w:tr w:rsidR="00835E9B" w14:paraId="1B01142C" w14:textId="77777777" w:rsidTr="00416940">
        <w:trPr>
          <w:trHeight w:val="304"/>
        </w:trPr>
        <w:tc>
          <w:tcPr>
            <w:tcW w:w="1271" w:type="dxa"/>
          </w:tcPr>
          <w:p w14:paraId="45FE84F1" w14:textId="5991EF49" w:rsidR="00835E9B" w:rsidRPr="00307864" w:rsidRDefault="00835E9B"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Battlekit</w:t>
            </w:r>
          </w:p>
        </w:tc>
        <w:tc>
          <w:tcPr>
            <w:tcW w:w="6099" w:type="dxa"/>
          </w:tcPr>
          <w:p w14:paraId="7E2BA4F2" w14:textId="7272DF84" w:rsidR="00835E9B" w:rsidRPr="00227E2F" w:rsidRDefault="00835E9B" w:rsidP="00835E9B">
            <w:pPr>
              <w:rPr>
                <w:rFonts w:ascii="Garamond Premr Pro" w:hAnsi="Garamond Premr Pro" w:cs="Times New Roman"/>
                <w:sz w:val="20"/>
                <w:szCs w:val="20"/>
              </w:rPr>
            </w:pPr>
            <w:r w:rsidRPr="00227E2F">
              <w:rPr>
                <w:rFonts w:ascii="Garamond Premr Pro" w:hAnsi="Garamond Premr Pro" w:cs="Times New Roman"/>
                <w:sz w:val="20"/>
                <w:szCs w:val="20"/>
              </w:rPr>
              <w:t xml:space="preserve">A </w:t>
            </w:r>
            <w:r w:rsidR="009D3274">
              <w:rPr>
                <w:rFonts w:ascii="Garamond Premr Pro" w:hAnsi="Garamond Premr Pro" w:cs="Times New Roman"/>
                <w:sz w:val="20"/>
                <w:szCs w:val="20"/>
              </w:rPr>
              <w:t>*******</w:t>
            </w:r>
            <w:r w:rsidRPr="00227E2F">
              <w:rPr>
                <w:rFonts w:ascii="Garamond Premr Pro" w:hAnsi="Garamond Premr Pro" w:cs="Times New Roman"/>
                <w:sz w:val="20"/>
                <w:szCs w:val="20"/>
              </w:rPr>
              <w:t xml:space="preserve"> can have any Battlekit from the </w:t>
            </w:r>
            <w:r w:rsidR="009D3274">
              <w:rPr>
                <w:rFonts w:ascii="Garamond Premr Pro" w:hAnsi="Garamond Premr Pro" w:cs="Times New Roman"/>
                <w:sz w:val="20"/>
                <w:szCs w:val="20"/>
              </w:rPr>
              <w:t>*******</w:t>
            </w:r>
            <w:r w:rsidRPr="00227E2F">
              <w:rPr>
                <w:rFonts w:ascii="Garamond Premr Pro" w:hAnsi="Garamond Premr Pro" w:cs="Times New Roman"/>
                <w:sz w:val="20"/>
                <w:szCs w:val="20"/>
              </w:rPr>
              <w:t xml:space="preserve"> Armoury Tables.</w:t>
            </w:r>
          </w:p>
          <w:p w14:paraId="503EF9C6" w14:textId="77777777" w:rsidR="00835E9B" w:rsidRPr="00227E2F" w:rsidRDefault="00835E9B" w:rsidP="00B43571">
            <w:pPr>
              <w:rPr>
                <w:rFonts w:ascii="Garamond Premr Pro" w:hAnsi="Garamond Premr Pro" w:cs="Times New Roman"/>
                <w:sz w:val="20"/>
                <w:szCs w:val="20"/>
              </w:rPr>
            </w:pPr>
          </w:p>
        </w:tc>
      </w:tr>
      <w:tr w:rsidR="00835E9B" w14:paraId="6B893E2F" w14:textId="77777777" w:rsidTr="00416940">
        <w:trPr>
          <w:trHeight w:val="315"/>
        </w:trPr>
        <w:tc>
          <w:tcPr>
            <w:tcW w:w="1271" w:type="dxa"/>
          </w:tcPr>
          <w:p w14:paraId="136F9D66" w14:textId="529589CF" w:rsidR="00835E9B" w:rsidRPr="00227E2F" w:rsidRDefault="00307864" w:rsidP="00B43571">
            <w:pPr>
              <w:rPr>
                <w:rFonts w:ascii="Garamond Premr Pro" w:hAnsi="Garamond Premr Pro" w:cs="Times New Roman"/>
                <w:b/>
                <w:bCs/>
                <w:sz w:val="20"/>
                <w:szCs w:val="20"/>
              </w:rPr>
            </w:pPr>
            <w:r w:rsidRPr="00227E2F">
              <w:rPr>
                <w:rFonts w:ascii="Garamond Premr Pro" w:hAnsi="Garamond Premr Pro" w:cs="Times New Roman"/>
                <w:b/>
                <w:bCs/>
                <w:sz w:val="20"/>
                <w:szCs w:val="20"/>
              </w:rPr>
              <w:t>Abilities</w:t>
            </w:r>
          </w:p>
        </w:tc>
        <w:tc>
          <w:tcPr>
            <w:tcW w:w="6099" w:type="dxa"/>
          </w:tcPr>
          <w:p w14:paraId="35C84F35" w14:textId="5A707FA9" w:rsidR="00284A94" w:rsidRPr="004F4AE6" w:rsidRDefault="00227E2F" w:rsidP="004F4AE6">
            <w:pPr>
              <w:pStyle w:val="ListParagraph"/>
              <w:numPr>
                <w:ilvl w:val="0"/>
                <w:numId w:val="8"/>
              </w:numPr>
              <w:ind w:left="466" w:hanging="425"/>
              <w:rPr>
                <w:rFonts w:ascii="Garamond Premr Pro" w:hAnsi="Garamond Premr Pro" w:cs="Times New Roman"/>
                <w:sz w:val="20"/>
                <w:szCs w:val="20"/>
              </w:rPr>
            </w:pPr>
            <w:r w:rsidRPr="004F4AE6">
              <w:rPr>
                <w:rFonts w:ascii="Garamond Premr Pro" w:hAnsi="Garamond Premr Pro" w:cs="Times New Roman"/>
                <w:b/>
                <w:bCs/>
                <w:color w:val="C00000"/>
                <w:sz w:val="20"/>
                <w:szCs w:val="20"/>
              </w:rPr>
              <w:t>Ability Name</w:t>
            </w:r>
            <w:r w:rsidR="00307864" w:rsidRPr="004F4AE6">
              <w:rPr>
                <w:rFonts w:ascii="Garamond Premr Pro" w:hAnsi="Garamond Premr Pro" w:cs="Times New Roman"/>
                <w:color w:val="C00000"/>
                <w:sz w:val="20"/>
                <w:szCs w:val="20"/>
              </w:rPr>
              <w:t xml:space="preserve"> </w:t>
            </w:r>
            <w:r w:rsidR="00307864" w:rsidRPr="004F4AE6">
              <w:rPr>
                <w:rFonts w:ascii="Artisan12" w:hAnsi="Artisan12" w:cs="Segoe UI Symbol"/>
                <w:b/>
                <w:bCs/>
                <w:sz w:val="20"/>
                <w:szCs w:val="20"/>
              </w:rPr>
              <w:t>ACTION</w:t>
            </w:r>
            <w:r w:rsidR="00307864" w:rsidRPr="004F4AE6">
              <w:rPr>
                <w:rFonts w:ascii="Segoe UI Symbol" w:hAnsi="Segoe UI Symbol" w:cs="Segoe UI Symbol"/>
                <w:color w:val="C00000"/>
                <w:sz w:val="20"/>
                <w:szCs w:val="20"/>
              </w:rPr>
              <w:t xml:space="preserve">: </w:t>
            </w:r>
            <w:r w:rsidRPr="004F4AE6">
              <w:rPr>
                <w:rFonts w:ascii="Garamond Premr Pro" w:hAnsi="Garamond Premr Pro" w:cs="Times New Roman"/>
                <w:sz w:val="20"/>
                <w:szCs w:val="20"/>
              </w:rPr>
              <w:t xml:space="preserve">Abilities like this can be </w:t>
            </w:r>
            <w:proofErr w:type="spellStart"/>
            <w:r w:rsidRPr="004F4AE6">
              <w:rPr>
                <w:rFonts w:ascii="Garamond Premr Pro" w:hAnsi="Garamond Premr Pro" w:cs="Times New Roman"/>
                <w:sz w:val="20"/>
                <w:szCs w:val="20"/>
              </w:rPr>
              <w:t>layed</w:t>
            </w:r>
            <w:proofErr w:type="spellEnd"/>
            <w:r w:rsidRPr="004F4AE6">
              <w:rPr>
                <w:rFonts w:ascii="Garamond Premr Pro" w:hAnsi="Garamond Premr Pro" w:cs="Times New Roman"/>
                <w:sz w:val="20"/>
                <w:szCs w:val="20"/>
              </w:rPr>
              <w:t xml:space="preserve"> out in a table with white or without borders. </w:t>
            </w:r>
          </w:p>
          <w:p w14:paraId="3BF61B7C" w14:textId="7445DB89" w:rsidR="00835E9B" w:rsidRPr="004F4AE6" w:rsidRDefault="00284A94" w:rsidP="004F4AE6">
            <w:pPr>
              <w:pStyle w:val="ListParagraph"/>
              <w:numPr>
                <w:ilvl w:val="0"/>
                <w:numId w:val="13"/>
              </w:numPr>
              <w:rPr>
                <w:rFonts w:ascii="Garamond Premr Pro" w:hAnsi="Garamond Premr Pro" w:cs="Times New Roman"/>
                <w:sz w:val="20"/>
                <w:szCs w:val="20"/>
              </w:rPr>
            </w:pPr>
            <w:r w:rsidRPr="004F4AE6">
              <w:rPr>
                <w:rFonts w:ascii="Garamond Premr Pro" w:hAnsi="Garamond Premr Pro" w:cs="Times New Roman"/>
                <w:sz w:val="20"/>
                <w:szCs w:val="20"/>
              </w:rPr>
              <w:t>secondary effect of the ability could be literally anything.</w:t>
            </w:r>
          </w:p>
        </w:tc>
      </w:tr>
      <w:tr w:rsidR="00835E9B" w14:paraId="5B84C996" w14:textId="77777777" w:rsidTr="00416940">
        <w:trPr>
          <w:trHeight w:val="304"/>
        </w:trPr>
        <w:tc>
          <w:tcPr>
            <w:tcW w:w="1271" w:type="dxa"/>
          </w:tcPr>
          <w:p w14:paraId="0B237E9F" w14:textId="77777777" w:rsidR="00835E9B" w:rsidRPr="00227E2F" w:rsidRDefault="00835E9B" w:rsidP="00B43571">
            <w:pPr>
              <w:rPr>
                <w:rFonts w:ascii="Garamond Premr Pro" w:hAnsi="Garamond Premr Pro" w:cs="Times New Roman"/>
                <w:sz w:val="20"/>
                <w:szCs w:val="20"/>
              </w:rPr>
            </w:pPr>
          </w:p>
        </w:tc>
        <w:tc>
          <w:tcPr>
            <w:tcW w:w="6099" w:type="dxa"/>
          </w:tcPr>
          <w:p w14:paraId="6BBD62D1" w14:textId="650A863B" w:rsidR="00835E9B" w:rsidRPr="004F4AE6" w:rsidRDefault="00284A94" w:rsidP="004F4AE6">
            <w:pPr>
              <w:pStyle w:val="ListParagraph"/>
              <w:numPr>
                <w:ilvl w:val="0"/>
                <w:numId w:val="8"/>
              </w:numPr>
              <w:ind w:left="466" w:hanging="425"/>
              <w:rPr>
                <w:rFonts w:ascii="Garamond Premr Pro" w:hAnsi="Garamond Premr Pro" w:cs="Times New Roman"/>
                <w:sz w:val="20"/>
                <w:szCs w:val="20"/>
              </w:rPr>
            </w:pPr>
            <w:r w:rsidRPr="004F4AE6">
              <w:rPr>
                <w:rFonts w:ascii="Garamond Premr Pro" w:hAnsi="Garamond Premr Pro" w:cs="Segoe UI Symbol"/>
                <w:b/>
                <w:bCs/>
                <w:color w:val="C00000"/>
                <w:sz w:val="20"/>
                <w:szCs w:val="20"/>
              </w:rPr>
              <w:t>Ability Name</w:t>
            </w:r>
            <w:r w:rsidR="00A429B7" w:rsidRPr="004F4AE6">
              <w:rPr>
                <w:rFonts w:ascii="Garamond Premr Pro" w:hAnsi="Garamond Premr Pro" w:cs="Segoe UI Symbol"/>
                <w:b/>
                <w:bCs/>
                <w:sz w:val="20"/>
                <w:szCs w:val="20"/>
              </w:rPr>
              <w:t>:</w:t>
            </w:r>
            <w:r w:rsidR="00A429B7" w:rsidRPr="004F4AE6">
              <w:rPr>
                <w:rFonts w:ascii="Garamond Premr Pro" w:hAnsi="Garamond Premr Pro" w:cs="Segoe UI Symbol"/>
                <w:sz w:val="20"/>
                <w:szCs w:val="20"/>
              </w:rPr>
              <w:t xml:space="preserve"> </w:t>
            </w:r>
            <w:r w:rsidRPr="004F4AE6">
              <w:rPr>
                <w:rFonts w:ascii="Garamond Premr Pro" w:hAnsi="Garamond Premr Pro" w:cs="Segoe UI Symbol"/>
                <w:sz w:val="20"/>
                <w:szCs w:val="20"/>
              </w:rPr>
              <w:t xml:space="preserve">Keywords are in all Caps and Bold (ctrl + b). </w:t>
            </w:r>
            <w:r w:rsidRPr="004F4AE6">
              <w:rPr>
                <w:rFonts w:ascii="Garamond Premr Pro" w:hAnsi="Garamond Premr Pro" w:cs="Segoe UI Symbol"/>
                <w:b/>
                <w:bCs/>
                <w:sz w:val="20"/>
                <w:szCs w:val="20"/>
              </w:rPr>
              <w:t xml:space="preserve">DEMONIC, BLACK GRAIL, FIRE. </w:t>
            </w:r>
            <w:proofErr w:type="gramStart"/>
            <w:r w:rsidR="005C54CC" w:rsidRPr="004F4AE6">
              <w:rPr>
                <w:rFonts w:ascii="Garamond Premr Pro" w:hAnsi="Garamond Premr Pro" w:cs="Segoe UI Symbol"/>
                <w:sz w:val="20"/>
                <w:szCs w:val="20"/>
              </w:rPr>
              <w:t>Alternatively</w:t>
            </w:r>
            <w:proofErr w:type="gramEnd"/>
            <w:r w:rsidRPr="004F4AE6">
              <w:rPr>
                <w:rFonts w:ascii="Garamond Premr Pro" w:hAnsi="Garamond Premr Pro" w:cs="Segoe UI Symbol"/>
                <w:sz w:val="20"/>
                <w:szCs w:val="20"/>
              </w:rPr>
              <w:t xml:space="preserve"> you could use Artisan 12 (a font included in the Dropbox) </w:t>
            </w:r>
            <w:r w:rsidRPr="004F4AE6">
              <w:rPr>
                <w:rFonts w:ascii="Artisan12" w:hAnsi="Artisan12" w:cs="Segoe UI Symbol"/>
                <w:sz w:val="20"/>
                <w:szCs w:val="20"/>
              </w:rPr>
              <w:t>DEMONIC, BLACK GRAIL, FIRE</w:t>
            </w:r>
          </w:p>
        </w:tc>
      </w:tr>
      <w:tr w:rsidR="00835E9B" w14:paraId="0F93068E" w14:textId="77777777" w:rsidTr="00416940">
        <w:trPr>
          <w:trHeight w:val="315"/>
        </w:trPr>
        <w:tc>
          <w:tcPr>
            <w:tcW w:w="1271" w:type="dxa"/>
          </w:tcPr>
          <w:p w14:paraId="10365B6F" w14:textId="7BD9757C" w:rsidR="00835E9B" w:rsidRPr="00A429B7" w:rsidRDefault="00A429B7" w:rsidP="00B43571">
            <w:pPr>
              <w:rPr>
                <w:rFonts w:ascii="Times New Roman" w:hAnsi="Times New Roman" w:cs="Times New Roman"/>
                <w:b/>
                <w:bCs/>
                <w:sz w:val="20"/>
                <w:szCs w:val="20"/>
              </w:rPr>
            </w:pPr>
            <w:r w:rsidRPr="00227E2F">
              <w:rPr>
                <w:rFonts w:ascii="Garamond Premr Pro" w:hAnsi="Garamond Premr Pro" w:cs="Times New Roman"/>
                <w:b/>
                <w:bCs/>
                <w:sz w:val="20"/>
                <w:szCs w:val="20"/>
              </w:rPr>
              <w:t>Keywords</w:t>
            </w:r>
          </w:p>
        </w:tc>
        <w:tc>
          <w:tcPr>
            <w:tcW w:w="6099" w:type="dxa"/>
          </w:tcPr>
          <w:p w14:paraId="105E5FEF" w14:textId="3AC0E8B7" w:rsidR="00835E9B" w:rsidRPr="00284A94" w:rsidRDefault="004D40DA" w:rsidP="00B43571">
            <w:pPr>
              <w:rPr>
                <w:rFonts w:ascii="Artisan12" w:hAnsi="Artisan12" w:cs="Times New Roman"/>
                <w:sz w:val="20"/>
                <w:szCs w:val="20"/>
              </w:rPr>
            </w:pPr>
            <w:r w:rsidRPr="00284A94">
              <w:rPr>
                <w:rFonts w:ascii="Artisan12" w:hAnsi="Artisan12" w:cs="Times New Roman"/>
                <w:sz w:val="20"/>
                <w:szCs w:val="20"/>
              </w:rPr>
              <w:t>PILGRIM, ELITE, LEADER</w:t>
            </w:r>
          </w:p>
        </w:tc>
      </w:tr>
    </w:tbl>
    <w:p w14:paraId="3B04E15C" w14:textId="371F664A" w:rsidR="00D30314" w:rsidRPr="00227E2F" w:rsidRDefault="00D30314" w:rsidP="00416940">
      <w:pPr>
        <w:rPr>
          <w:rFonts w:ascii="Garamond Premr Pro" w:hAnsi="Garamond Premr Pro" w:cs="Times New Roman"/>
          <w:sz w:val="20"/>
          <w:szCs w:val="20"/>
        </w:rPr>
      </w:pPr>
    </w:p>
    <w:p w14:paraId="6E0B7215" w14:textId="2B7674D5" w:rsidR="00D30314" w:rsidRPr="00227E2F" w:rsidRDefault="00E9147A">
      <w:pPr>
        <w:rPr>
          <w:rFonts w:ascii="Garamond Premr Pro" w:hAnsi="Garamond Premr Pro" w:cs="Times New Roman"/>
          <w:sz w:val="20"/>
          <w:szCs w:val="20"/>
        </w:rPr>
      </w:pPr>
      <w:r>
        <w:rPr>
          <w:noProof/>
        </w:rPr>
        <w:drawing>
          <wp:anchor distT="0" distB="0" distL="114300" distR="114300" simplePos="0" relativeHeight="251665408" behindDoc="0" locked="0" layoutInCell="1" allowOverlap="1" wp14:anchorId="76745441" wp14:editId="7A6CDDC0">
            <wp:simplePos x="0" y="0"/>
            <wp:positionH relativeFrom="column">
              <wp:posOffset>1234440</wp:posOffset>
            </wp:positionH>
            <wp:positionV relativeFrom="paragraph">
              <wp:posOffset>1252220</wp:posOffset>
            </wp:positionV>
            <wp:extent cx="2046605" cy="3780155"/>
            <wp:effectExtent l="0" t="0" r="0" b="0"/>
            <wp:wrapNone/>
            <wp:docPr id="678100091" name="Picture 17" descr="A person in armor holding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00091" name="Picture 17" descr="A person in armor holding a shield&#10;&#10;AI-generated content may be incorrect."/>
                    <pic:cNvPicPr>
                      <a:picLocks noChangeAspect="1" noChangeArrowheads="1"/>
                    </pic:cNvPicPr>
                  </pic:nvPicPr>
                  <pic:blipFill>
                    <a:blip r:embed="rId12" cstate="print">
                      <a:extLst>
                        <a:ext uri="{BEBA8EAE-BF5A-486C-A8C5-ECC9F3942E4B}">
                          <a14:imgProps xmlns:a14="http://schemas.microsoft.com/office/drawing/2010/main">
                            <a14:imgLayer r:embed="rId13">
                              <a14:imgEffect>
                                <a14:backgroundRemoval t="4871" b="95869" l="9909" r="89636">
                                  <a14:foregroundMark x1="40774" y1="4686" x2="47836" y2="12022"/>
                                  <a14:foregroundMark x1="47836" y1="12022" x2="48519" y2="4932"/>
                                  <a14:foregroundMark x1="48519" y1="4932" x2="47836" y2="4871"/>
                                  <a14:foregroundMark x1="83257" y1="27744" x2="83257" y2="27744"/>
                                  <a14:foregroundMark x1="89408" y1="29223" x2="89066" y2="38348"/>
                                  <a14:foregroundMark x1="74601" y1="28422" x2="74601" y2="28422"/>
                                  <a14:foregroundMark x1="79157" y1="27990" x2="79157" y2="27990"/>
                                  <a14:foregroundMark x1="85194" y1="27559" x2="85194" y2="27559"/>
                                  <a14:foregroundMark x1="72779" y1="91985" x2="72779" y2="91985"/>
                                  <a14:foregroundMark x1="26538" y1="93280" x2="26538" y2="93280"/>
                                  <a14:foregroundMark x1="71640" y1="94020" x2="71640" y2="94020"/>
                                  <a14:foregroundMark x1="24146" y1="95869" x2="24146" y2="9586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046605" cy="378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7E2F">
        <w:rPr>
          <w:rFonts w:ascii="Garamond Premr Pro" w:hAnsi="Garamond Premr Pro" w:cs="Times New Roman"/>
          <w:i/>
          <w:iCs/>
          <w:noProof/>
          <w:sz w:val="20"/>
          <w:szCs w:val="20"/>
        </w:rPr>
        <mc:AlternateContent>
          <mc:Choice Requires="wps">
            <w:drawing>
              <wp:anchor distT="0" distB="0" distL="114300" distR="114300" simplePos="0" relativeHeight="251664384" behindDoc="1" locked="0" layoutInCell="1" allowOverlap="1" wp14:anchorId="65A17DCB" wp14:editId="56F4F94A">
                <wp:simplePos x="0" y="0"/>
                <wp:positionH relativeFrom="column">
                  <wp:posOffset>1590675</wp:posOffset>
                </wp:positionH>
                <wp:positionV relativeFrom="paragraph">
                  <wp:posOffset>1663065</wp:posOffset>
                </wp:positionV>
                <wp:extent cx="1181100" cy="4093210"/>
                <wp:effectExtent l="19050" t="19050" r="57150" b="40640"/>
                <wp:wrapNone/>
                <wp:docPr id="731956670" name="Rectangle 3"/>
                <wp:cNvGraphicFramePr/>
                <a:graphic xmlns:a="http://schemas.openxmlformats.org/drawingml/2006/main">
                  <a:graphicData uri="http://schemas.microsoft.com/office/word/2010/wordprocessingShape">
                    <wps:wsp>
                      <wps:cNvSpPr/>
                      <wps:spPr>
                        <a:xfrm>
                          <a:off x="0" y="0"/>
                          <a:ext cx="1181100" cy="4093210"/>
                        </a:xfrm>
                        <a:custGeom>
                          <a:avLst/>
                          <a:gdLst>
                            <a:gd name="csX0" fmla="*/ 0 w 1181100"/>
                            <a:gd name="csY0" fmla="*/ 0 h 4093210"/>
                            <a:gd name="csX1" fmla="*/ 590550 w 1181100"/>
                            <a:gd name="csY1" fmla="*/ 0 h 4093210"/>
                            <a:gd name="csX2" fmla="*/ 1181100 w 1181100"/>
                            <a:gd name="csY2" fmla="*/ 0 h 4093210"/>
                            <a:gd name="csX3" fmla="*/ 1181100 w 1181100"/>
                            <a:gd name="csY3" fmla="*/ 723134 h 4093210"/>
                            <a:gd name="csX4" fmla="*/ 1181100 w 1181100"/>
                            <a:gd name="csY4" fmla="*/ 1405335 h 4093210"/>
                            <a:gd name="csX5" fmla="*/ 1181100 w 1181100"/>
                            <a:gd name="csY5" fmla="*/ 2005673 h 4093210"/>
                            <a:gd name="csX6" fmla="*/ 1181100 w 1181100"/>
                            <a:gd name="csY6" fmla="*/ 2769739 h 4093210"/>
                            <a:gd name="csX7" fmla="*/ 1181100 w 1181100"/>
                            <a:gd name="csY7" fmla="*/ 3451940 h 4093210"/>
                            <a:gd name="csX8" fmla="*/ 1181100 w 1181100"/>
                            <a:gd name="csY8" fmla="*/ 4093210 h 4093210"/>
                            <a:gd name="csX9" fmla="*/ 614172 w 1181100"/>
                            <a:gd name="csY9" fmla="*/ 4093210 h 4093210"/>
                            <a:gd name="csX10" fmla="*/ 0 w 1181100"/>
                            <a:gd name="csY10" fmla="*/ 4093210 h 4093210"/>
                            <a:gd name="csX11" fmla="*/ 0 w 1181100"/>
                            <a:gd name="csY11" fmla="*/ 3370076 h 4093210"/>
                            <a:gd name="csX12" fmla="*/ 0 w 1181100"/>
                            <a:gd name="csY12" fmla="*/ 2606010 h 4093210"/>
                            <a:gd name="csX13" fmla="*/ 0 w 1181100"/>
                            <a:gd name="csY13" fmla="*/ 2005673 h 4093210"/>
                            <a:gd name="csX14" fmla="*/ 0 w 1181100"/>
                            <a:gd name="csY14" fmla="*/ 1241607 h 4093210"/>
                            <a:gd name="csX15" fmla="*/ 0 w 1181100"/>
                            <a:gd name="csY15" fmla="*/ 682202 h 4093210"/>
                            <a:gd name="csX16" fmla="*/ 0 w 1181100"/>
                            <a:gd name="csY16" fmla="*/ 0 h 40932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1181100" h="4093210" fill="none" extrusionOk="0">
                              <a:moveTo>
                                <a:pt x="0" y="0"/>
                              </a:moveTo>
                              <a:cubicBezTo>
                                <a:pt x="179578" y="25510"/>
                                <a:pt x="346697" y="-8708"/>
                                <a:pt x="590550" y="0"/>
                              </a:cubicBezTo>
                              <a:cubicBezTo>
                                <a:pt x="834403" y="8708"/>
                                <a:pt x="984824" y="-17653"/>
                                <a:pt x="1181100" y="0"/>
                              </a:cubicBezTo>
                              <a:cubicBezTo>
                                <a:pt x="1214599" y="331694"/>
                                <a:pt x="1193576" y="521775"/>
                                <a:pt x="1181100" y="723134"/>
                              </a:cubicBezTo>
                              <a:cubicBezTo>
                                <a:pt x="1168624" y="924493"/>
                                <a:pt x="1147182" y="1164806"/>
                                <a:pt x="1181100" y="1405335"/>
                              </a:cubicBezTo>
                              <a:cubicBezTo>
                                <a:pt x="1215018" y="1645864"/>
                                <a:pt x="1210219" y="1758505"/>
                                <a:pt x="1181100" y="2005673"/>
                              </a:cubicBezTo>
                              <a:cubicBezTo>
                                <a:pt x="1151981" y="2252841"/>
                                <a:pt x="1172919" y="2494421"/>
                                <a:pt x="1181100" y="2769739"/>
                              </a:cubicBezTo>
                              <a:cubicBezTo>
                                <a:pt x="1189281" y="3045057"/>
                                <a:pt x="1191539" y="3134083"/>
                                <a:pt x="1181100" y="3451940"/>
                              </a:cubicBezTo>
                              <a:cubicBezTo>
                                <a:pt x="1170661" y="3769797"/>
                                <a:pt x="1197224" y="3939945"/>
                                <a:pt x="1181100" y="4093210"/>
                              </a:cubicBezTo>
                              <a:cubicBezTo>
                                <a:pt x="906153" y="4119585"/>
                                <a:pt x="807850" y="4107141"/>
                                <a:pt x="614172" y="4093210"/>
                              </a:cubicBezTo>
                              <a:cubicBezTo>
                                <a:pt x="420494" y="4079279"/>
                                <a:pt x="223003" y="4116755"/>
                                <a:pt x="0" y="4093210"/>
                              </a:cubicBezTo>
                              <a:cubicBezTo>
                                <a:pt x="-2313" y="3739197"/>
                                <a:pt x="-28863" y="3522390"/>
                                <a:pt x="0" y="3370076"/>
                              </a:cubicBezTo>
                              <a:cubicBezTo>
                                <a:pt x="28863" y="3217762"/>
                                <a:pt x="1472" y="2897511"/>
                                <a:pt x="0" y="2606010"/>
                              </a:cubicBezTo>
                              <a:cubicBezTo>
                                <a:pt x="-1472" y="2314509"/>
                                <a:pt x="1625" y="2245872"/>
                                <a:pt x="0" y="2005673"/>
                              </a:cubicBezTo>
                              <a:cubicBezTo>
                                <a:pt x="-1625" y="1765474"/>
                                <a:pt x="8635" y="1428861"/>
                                <a:pt x="0" y="1241607"/>
                              </a:cubicBezTo>
                              <a:cubicBezTo>
                                <a:pt x="-8635" y="1054353"/>
                                <a:pt x="-27729" y="894696"/>
                                <a:pt x="0" y="682202"/>
                              </a:cubicBezTo>
                              <a:cubicBezTo>
                                <a:pt x="27729" y="469709"/>
                                <a:pt x="13060" y="334102"/>
                                <a:pt x="0" y="0"/>
                              </a:cubicBezTo>
                              <a:close/>
                            </a:path>
                            <a:path w="1181100" h="4093210" stroke="0" extrusionOk="0">
                              <a:moveTo>
                                <a:pt x="0" y="0"/>
                              </a:moveTo>
                              <a:cubicBezTo>
                                <a:pt x="252530" y="11915"/>
                                <a:pt x="447871" y="-16567"/>
                                <a:pt x="614172" y="0"/>
                              </a:cubicBezTo>
                              <a:cubicBezTo>
                                <a:pt x="780473" y="16567"/>
                                <a:pt x="980425" y="2234"/>
                                <a:pt x="1181100" y="0"/>
                              </a:cubicBezTo>
                              <a:cubicBezTo>
                                <a:pt x="1175666" y="248273"/>
                                <a:pt x="1185011" y="419121"/>
                                <a:pt x="1181100" y="600337"/>
                              </a:cubicBezTo>
                              <a:cubicBezTo>
                                <a:pt x="1177189" y="781553"/>
                                <a:pt x="1190082" y="918303"/>
                                <a:pt x="1181100" y="1159743"/>
                              </a:cubicBezTo>
                              <a:cubicBezTo>
                                <a:pt x="1172118" y="1401183"/>
                                <a:pt x="1193637" y="1585636"/>
                                <a:pt x="1181100" y="1841944"/>
                              </a:cubicBezTo>
                              <a:cubicBezTo>
                                <a:pt x="1168563" y="2098252"/>
                                <a:pt x="1184836" y="2242488"/>
                                <a:pt x="1181100" y="2565078"/>
                              </a:cubicBezTo>
                              <a:cubicBezTo>
                                <a:pt x="1177364" y="2887668"/>
                                <a:pt x="1172344" y="3122429"/>
                                <a:pt x="1181100" y="3288212"/>
                              </a:cubicBezTo>
                              <a:cubicBezTo>
                                <a:pt x="1189856" y="3453995"/>
                                <a:pt x="1189372" y="3882268"/>
                                <a:pt x="1181100" y="4093210"/>
                              </a:cubicBezTo>
                              <a:cubicBezTo>
                                <a:pt x="1055409" y="4069442"/>
                                <a:pt x="859770" y="4095572"/>
                                <a:pt x="625983" y="4093210"/>
                              </a:cubicBezTo>
                              <a:cubicBezTo>
                                <a:pt x="392196" y="4090848"/>
                                <a:pt x="281634" y="4077657"/>
                                <a:pt x="0" y="4093210"/>
                              </a:cubicBezTo>
                              <a:cubicBezTo>
                                <a:pt x="-33568" y="3846093"/>
                                <a:pt x="2602" y="3579436"/>
                                <a:pt x="0" y="3411008"/>
                              </a:cubicBezTo>
                              <a:cubicBezTo>
                                <a:pt x="-2602" y="3242580"/>
                                <a:pt x="-3685" y="2887390"/>
                                <a:pt x="0" y="2728807"/>
                              </a:cubicBezTo>
                              <a:cubicBezTo>
                                <a:pt x="3685" y="2570224"/>
                                <a:pt x="26303" y="2332891"/>
                                <a:pt x="0" y="2087537"/>
                              </a:cubicBezTo>
                              <a:cubicBezTo>
                                <a:pt x="-26303" y="1842183"/>
                                <a:pt x="-3871" y="1660441"/>
                                <a:pt x="0" y="1364403"/>
                              </a:cubicBezTo>
                              <a:cubicBezTo>
                                <a:pt x="3871" y="1068365"/>
                                <a:pt x="-37214" y="853667"/>
                                <a:pt x="0" y="600337"/>
                              </a:cubicBezTo>
                              <a:cubicBezTo>
                                <a:pt x="37214" y="347007"/>
                                <a:pt x="13395" y="217277"/>
                                <a:pt x="0" y="0"/>
                              </a:cubicBezTo>
                              <a:close/>
                            </a:path>
                          </a:pathLst>
                        </a:custGeom>
                        <a:solidFill>
                          <a:schemeClr val="bg1">
                            <a:lumMod val="85000"/>
                          </a:schemeClr>
                        </a:solidFill>
                        <a:ln>
                          <a:solidFill>
                            <a:schemeClr val="tx1">
                              <a:alpha val="0"/>
                            </a:schemeClr>
                          </a:solidFill>
                          <a:extLst>
                            <a:ext uri="{C807C97D-BFC1-408E-A445-0C87EB9F89A2}">
                              <ask:lineSketchStyleProps xmlns:ask="http://schemas.microsoft.com/office/drawing/2018/sketchyshapes" sd="3871379894">
                                <a:prstGeom prst="rect">
                                  <a:avLst/>
                                </a:prstGeom>
                                <ask:type>
                                  <ask:lineSketchFreehan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E64C6" id="Rectangle 3" o:spid="_x0000_s1026" style="position:absolute;margin-left:125.25pt;margin-top:130.95pt;width:93pt;height:32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" fillcolor="#d8d8d8 [2732]" strokecolor="black [3213]" strokeweight="1pt">
                <v:stroke opacity="0"/>
              </v:rect>
            </w:pict>
          </mc:Fallback>
        </mc:AlternateContent>
      </w:r>
      <w:r w:rsidR="00D30314" w:rsidRPr="00227E2F">
        <w:rPr>
          <w:rFonts w:ascii="Garamond Premr Pro" w:hAnsi="Garamond Premr Pro" w:cs="Times New Roman"/>
          <w:sz w:val="20"/>
          <w:szCs w:val="20"/>
        </w:rPr>
        <w:br w:type="page"/>
      </w:r>
    </w:p>
    <w:p w14:paraId="4824789A" w14:textId="46FE937C" w:rsidR="00D30314" w:rsidRPr="00DB01BE" w:rsidRDefault="00D30314" w:rsidP="00D30314">
      <w:pPr>
        <w:pStyle w:val="Heading2"/>
        <w:jc w:val="center"/>
        <w:rPr>
          <w:rStyle w:val="Heading1Char"/>
          <w:color w:val="C00000"/>
          <w:sz w:val="40"/>
        </w:rPr>
      </w:pPr>
      <w:bookmarkStart w:id="7" w:name="_Troop_Warband_Entries:"/>
      <w:bookmarkEnd w:id="7"/>
      <w:r>
        <w:rPr>
          <w:rStyle w:val="Heading1Char"/>
          <w:color w:val="C00000"/>
          <w:sz w:val="40"/>
        </w:rPr>
        <w:lastRenderedPageBreak/>
        <w:t>Troop</w:t>
      </w:r>
      <w:r w:rsidRPr="00DB01BE">
        <w:rPr>
          <w:rStyle w:val="Heading1Char"/>
          <w:color w:val="C00000"/>
          <w:sz w:val="40"/>
        </w:rPr>
        <w:t xml:space="preserve"> Warband Entries:</w:t>
      </w:r>
      <w:r w:rsidRPr="00DB01BE">
        <w:rPr>
          <w:rStyle w:val="Heading1Char"/>
          <w:color w:val="C00000"/>
          <w:sz w:val="40"/>
        </w:rPr>
        <w:br/>
      </w:r>
      <w:r w:rsidRPr="008A18AD">
        <w:rPr>
          <w:rStyle w:val="Heading1Char"/>
          <w:noProof/>
          <w:color w:val="C00000"/>
          <w:sz w:val="40"/>
        </w:rPr>
        <w:drawing>
          <wp:inline distT="0" distB="0" distL="0" distR="0" wp14:anchorId="3A339838" wp14:editId="1F30B713">
            <wp:extent cx="327404" cy="170732"/>
            <wp:effectExtent l="0" t="0" r="0" b="1270"/>
            <wp:docPr id="780046508" name="Picture 1" descr="A red arr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46508" name="Picture 1" descr="A red arrow with a red arrow&#10;&#10;AI-generated content may be incorrect."/>
                    <pic:cNvPicPr/>
                  </pic:nvPicPr>
                  <pic:blipFill>
                    <a:blip r:embed="rId7"/>
                    <a:stretch>
                      <a:fillRect/>
                    </a:stretch>
                  </pic:blipFill>
                  <pic:spPr>
                    <a:xfrm>
                      <a:off x="0" y="0"/>
                      <a:ext cx="346231" cy="180550"/>
                    </a:xfrm>
                    <a:prstGeom prst="rect">
                      <a:avLst/>
                    </a:prstGeom>
                  </pic:spPr>
                </pic:pic>
              </a:graphicData>
            </a:graphic>
          </wp:inline>
        </w:drawing>
      </w:r>
      <w:r w:rsidR="00153A87">
        <w:rPr>
          <w:rStyle w:val="Heading1Char"/>
          <w:color w:val="C00000"/>
          <w:sz w:val="40"/>
        </w:rPr>
        <w:t>The Faithful</w:t>
      </w:r>
      <w:r w:rsidR="00153A87" w:rsidRPr="008A18AD">
        <w:rPr>
          <w:rStyle w:val="Heading1Char"/>
          <w:noProof/>
          <w:color w:val="C00000"/>
          <w:sz w:val="40"/>
        </w:rPr>
        <w:t xml:space="preserve"> </w:t>
      </w:r>
      <w:r w:rsidRPr="008A18AD">
        <w:rPr>
          <w:rStyle w:val="Heading1Char"/>
          <w:noProof/>
          <w:color w:val="C00000"/>
          <w:sz w:val="40"/>
        </w:rPr>
        <w:drawing>
          <wp:inline distT="0" distB="0" distL="0" distR="0" wp14:anchorId="47AEBDCB" wp14:editId="33675B92">
            <wp:extent cx="327404" cy="170732"/>
            <wp:effectExtent l="0" t="0" r="0" b="1270"/>
            <wp:docPr id="2078283507" name="Picture 1" descr="A red arr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83507" name="Picture 1" descr="A red arrow with a red arrow&#10;&#10;AI-generated content may be incorrect."/>
                    <pic:cNvPicPr/>
                  </pic:nvPicPr>
                  <pic:blipFill>
                    <a:blip r:embed="rId7"/>
                    <a:stretch>
                      <a:fillRect/>
                    </a:stretch>
                  </pic:blipFill>
                  <pic:spPr>
                    <a:xfrm rot="10800000">
                      <a:off x="0" y="0"/>
                      <a:ext cx="346231" cy="180550"/>
                    </a:xfrm>
                    <a:prstGeom prst="rect">
                      <a:avLst/>
                    </a:prstGeom>
                  </pic:spPr>
                </pic:pic>
              </a:graphicData>
            </a:graphic>
          </wp:inline>
        </w:drawing>
      </w:r>
    </w:p>
    <w:p w14:paraId="14E427C0" w14:textId="37252F48" w:rsidR="0083611B" w:rsidRPr="00227E2F" w:rsidRDefault="0083611B" w:rsidP="0083611B">
      <w:pPr>
        <w:rPr>
          <w:rFonts w:ascii="Garamond Premr Pro" w:hAnsi="Garamond Premr Pro" w:cs="Times New Roman"/>
          <w:sz w:val="18"/>
          <w:szCs w:val="18"/>
        </w:rPr>
      </w:pPr>
      <w:r w:rsidRPr="00107EBE">
        <w:rPr>
          <w:rStyle w:val="Heading1Char"/>
        </w:rPr>
        <w:t>0-1</w:t>
      </w:r>
      <w:r w:rsidRPr="007259FB">
        <w:rPr>
          <w:rFonts w:ascii="Carol Gothic" w:hAnsi="Carol Gothic"/>
          <w:sz w:val="28"/>
          <w:szCs w:val="28"/>
        </w:rPr>
        <w:t xml:space="preserve"> </w:t>
      </w:r>
      <w:r>
        <w:rPr>
          <w:rStyle w:val="Heading1Char"/>
        </w:rPr>
        <w:t>War Prophet</w:t>
      </w:r>
      <w:r w:rsidRPr="00107EBE">
        <w:rPr>
          <w:rStyle w:val="Heading1Char"/>
        </w:rPr>
        <w:t xml:space="preserve"> – Cost: 5</w:t>
      </w:r>
      <w:r>
        <w:rPr>
          <w:rStyle w:val="Heading1Char"/>
        </w:rPr>
        <w:t>5</w:t>
      </w:r>
      <w:r w:rsidRPr="00107EBE">
        <w:rPr>
          <w:rStyle w:val="Heading1Char"/>
        </w:rPr>
        <w:t xml:space="preserve"> </w:t>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2893B653" wp14:editId="7CC6F904">
            <wp:extent cx="105422" cy="101805"/>
            <wp:effectExtent l="0" t="0" r="8890" b="0"/>
            <wp:docPr id="2141554808" name="Picture 14"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89389" name="Picture 14" descr="A black circle with a white crown in i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453" cy="121149"/>
                    </a:xfrm>
                    <a:prstGeom prst="rect">
                      <a:avLst/>
                    </a:prstGeom>
                    <a:noFill/>
                    <a:ln>
                      <a:noFill/>
                    </a:ln>
                  </pic:spPr>
                </pic:pic>
              </a:graphicData>
            </a:graphic>
          </wp:inline>
        </w:drawing>
      </w:r>
      <w:r w:rsidR="008D0A14" w:rsidRPr="00227E2F">
        <w:rPr>
          <w:rFonts w:ascii="Garamond Premr Pro" w:eastAsiaTheme="majorEastAsia" w:hAnsi="Garamond Premr Pro" w:cs="Times New Roman"/>
          <w:i/>
          <w:iCs/>
          <w:noProof/>
          <w:color w:val="000000" w:themeColor="text1"/>
          <w:sz w:val="20"/>
          <w:szCs w:val="20"/>
        </w:rPr>
        <w:drawing>
          <wp:inline distT="0" distB="0" distL="0" distR="0" wp14:anchorId="62B0C512" wp14:editId="41DAAA60">
            <wp:extent cx="94706" cy="100828"/>
            <wp:effectExtent l="0" t="0" r="635" b="0"/>
            <wp:docPr id="46592271" name="Picture 15"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9287" name="Picture 15" descr="A black star in a circ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755" cy="107268"/>
                    </a:xfrm>
                    <a:prstGeom prst="rect">
                      <a:avLst/>
                    </a:prstGeom>
                    <a:noFill/>
                    <a:ln>
                      <a:noFill/>
                    </a:ln>
                  </pic:spPr>
                </pic:pic>
              </a:graphicData>
            </a:graphic>
          </wp:inline>
        </w:drawing>
      </w:r>
      <w:r>
        <w:rPr>
          <w:rStyle w:val="Heading1Char"/>
        </w:rPr>
        <w:br/>
      </w:r>
      <w:r w:rsidRPr="008B0FDA">
        <w:rPr>
          <w:color w:val="C00000"/>
          <w:sz w:val="20"/>
          <w:szCs w:val="20"/>
        </w:rPr>
        <w:t>A Trench Pilgrim Warband must include 1 War Prophet</w:t>
      </w:r>
    </w:p>
    <w:p w14:paraId="20509B1E" w14:textId="77777777" w:rsidR="00E9147A" w:rsidRPr="00227E2F" w:rsidRDefault="00E9147A" w:rsidP="00E9147A">
      <w:pPr>
        <w:rPr>
          <w:rFonts w:ascii="Garamond Premr Pro" w:hAnsi="Garamond Premr Pro" w:cs="Times New Roman"/>
          <w:i/>
          <w:iCs/>
          <w:color w:val="747474" w:themeColor="background2" w:themeShade="80"/>
          <w:sz w:val="20"/>
          <w:szCs w:val="20"/>
        </w:rPr>
      </w:pPr>
      <w:r>
        <w:rPr>
          <w:rFonts w:ascii="Garamond Premr Pro" w:hAnsi="Garamond Premr Pro" w:cs="Times New Roman"/>
          <w:i/>
          <w:iCs/>
          <w:color w:val="747474" w:themeColor="background2" w:themeShade="80"/>
          <w:sz w:val="20"/>
          <w:szCs w:val="20"/>
        </w:rPr>
        <w:t xml:space="preserve">The wonderful custom Lore of this Lad. Lore titbits are in cursive (ctrl + </w:t>
      </w:r>
      <w:proofErr w:type="spellStart"/>
      <w:r>
        <w:rPr>
          <w:rFonts w:ascii="Garamond Premr Pro" w:hAnsi="Garamond Premr Pro" w:cs="Times New Roman"/>
          <w:i/>
          <w:iCs/>
          <w:color w:val="747474" w:themeColor="background2" w:themeShade="80"/>
          <w:sz w:val="20"/>
          <w:szCs w:val="20"/>
        </w:rPr>
        <w:t>i</w:t>
      </w:r>
      <w:proofErr w:type="spellEnd"/>
      <w:r>
        <w:rPr>
          <w:rFonts w:ascii="Garamond Premr Pro" w:hAnsi="Garamond Premr Pro" w:cs="Times New Roman"/>
          <w:i/>
          <w:iCs/>
          <w:color w:val="747474" w:themeColor="background2" w:themeShade="80"/>
          <w:sz w:val="20"/>
          <w:szCs w:val="20"/>
        </w:rPr>
        <w:t>) and in a greyish colour.</w:t>
      </w:r>
    </w:p>
    <w:p w14:paraId="47134AAF" w14:textId="1D7EE495" w:rsidR="00D67360" w:rsidRPr="00227E2F" w:rsidRDefault="00D67360" w:rsidP="000B16AC">
      <w:pPr>
        <w:spacing w:before="240"/>
        <w:rPr>
          <w:rFonts w:ascii="Garamond Premr Pro" w:hAnsi="Garamond Premr Pro" w:cs="Times New Roman"/>
          <w:b/>
          <w:bCs/>
          <w:sz w:val="20"/>
          <w:szCs w:val="20"/>
        </w:rPr>
      </w:pPr>
      <w:r w:rsidRPr="00227E2F">
        <w:rPr>
          <w:rFonts w:ascii="Garamond Premr Pro" w:hAnsi="Garamond Premr Pro" w:cs="Times New Roman"/>
          <w:b/>
          <w:bCs/>
          <w:sz w:val="20"/>
          <w:szCs w:val="20"/>
        </w:rPr>
        <w:t>Trench Pilgrim Profile</w:t>
      </w:r>
    </w:p>
    <w:tbl>
      <w:tblPr>
        <w:tblStyle w:val="TableGrid"/>
        <w:tblW w:w="7357" w:type="dxa"/>
        <w:shd w:val="clear" w:color="auto" w:fill="BFBFBF" w:themeFill="background1" w:themeFillShade="BF"/>
        <w:tblLook w:val="04A0" w:firstRow="1" w:lastRow="0" w:firstColumn="1" w:lastColumn="0" w:noHBand="0" w:noVBand="1"/>
      </w:tblPr>
      <w:tblGrid>
        <w:gridCol w:w="1471"/>
        <w:gridCol w:w="1471"/>
        <w:gridCol w:w="1471"/>
        <w:gridCol w:w="1472"/>
        <w:gridCol w:w="1472"/>
      </w:tblGrid>
      <w:tr w:rsidR="0083611B" w14:paraId="3070C73A" w14:textId="77777777" w:rsidTr="00D67360">
        <w:trPr>
          <w:trHeight w:val="301"/>
        </w:trPr>
        <w:tc>
          <w:tcPr>
            <w:tcW w:w="1471" w:type="dxa"/>
            <w:tcBorders>
              <w:top w:val="single" w:sz="8" w:space="0" w:color="FFFFFF" w:themeColor="background1"/>
              <w:left w:val="single" w:sz="8" w:space="0" w:color="FFFFFF" w:themeColor="background1"/>
              <w:right w:val="single" w:sz="8" w:space="0" w:color="FFFFFF" w:themeColor="background1"/>
            </w:tcBorders>
            <w:shd w:val="clear" w:color="auto" w:fill="E2E2E2"/>
          </w:tcPr>
          <w:p w14:paraId="1396C4E6" w14:textId="77777777" w:rsidR="0083611B" w:rsidRDefault="0083611B" w:rsidP="0079516F">
            <w:pPr>
              <w:rPr>
                <w:rFonts w:ascii="Times New Roman" w:hAnsi="Times New Roman" w:cs="Times New Roman"/>
                <w:sz w:val="20"/>
                <w:szCs w:val="20"/>
              </w:rPr>
            </w:pPr>
            <w:r w:rsidRPr="00227E2F">
              <w:rPr>
                <w:rFonts w:ascii="Garamond Premr Pro" w:hAnsi="Garamond Premr Pro" w:cs="Times New Roman"/>
                <w:sz w:val="20"/>
                <w:szCs w:val="20"/>
              </w:rPr>
              <w:t>Movement</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1A0C6554" w14:textId="77777777" w:rsidR="0083611B" w:rsidRDefault="0083611B" w:rsidP="0079516F">
            <w:pPr>
              <w:rPr>
                <w:rFonts w:ascii="Times New Roman" w:hAnsi="Times New Roman" w:cs="Times New Roman"/>
                <w:sz w:val="20"/>
                <w:szCs w:val="20"/>
              </w:rPr>
            </w:pPr>
            <w:r w:rsidRPr="00227E2F">
              <w:rPr>
                <w:rFonts w:ascii="Garamond Premr Pro" w:hAnsi="Garamond Premr Pro" w:cs="Times New Roman"/>
                <w:sz w:val="20"/>
                <w:szCs w:val="20"/>
              </w:rPr>
              <w:t>Ranged</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6897FCB6" w14:textId="77777777" w:rsidR="0083611B" w:rsidRDefault="0083611B" w:rsidP="0079516F">
            <w:pPr>
              <w:rPr>
                <w:rFonts w:ascii="Times New Roman" w:hAnsi="Times New Roman" w:cs="Times New Roman"/>
                <w:sz w:val="20"/>
                <w:szCs w:val="20"/>
              </w:rPr>
            </w:pPr>
            <w:r w:rsidRPr="00227E2F">
              <w:rPr>
                <w:rFonts w:ascii="Garamond Premr Pro" w:hAnsi="Garamond Premr Pro" w:cs="Times New Roman"/>
                <w:sz w:val="20"/>
                <w:szCs w:val="20"/>
              </w:rPr>
              <w:t>Melee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29C6D0F9" w14:textId="77777777" w:rsidR="0083611B" w:rsidRDefault="0083611B" w:rsidP="0079516F">
            <w:pPr>
              <w:rPr>
                <w:rFonts w:ascii="Times New Roman" w:hAnsi="Times New Roman" w:cs="Times New Roman"/>
                <w:sz w:val="20"/>
                <w:szCs w:val="20"/>
              </w:rPr>
            </w:pPr>
            <w:r w:rsidRPr="00227E2F">
              <w:rPr>
                <w:rFonts w:ascii="Garamond Premr Pro" w:hAnsi="Garamond Premr Pro" w:cs="Times New Roman"/>
                <w:sz w:val="20"/>
                <w:szCs w:val="20"/>
              </w:rPr>
              <w:t>Armour</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4B4BA7CA" w14:textId="77777777" w:rsidR="0083611B" w:rsidRPr="00227E2F" w:rsidRDefault="0083611B" w:rsidP="0079516F">
            <w:pPr>
              <w:rPr>
                <w:rFonts w:ascii="Garamond Premr Pro" w:hAnsi="Garamond Premr Pro" w:cs="Times New Roman"/>
                <w:sz w:val="20"/>
                <w:szCs w:val="20"/>
              </w:rPr>
            </w:pPr>
            <w:r w:rsidRPr="00227E2F">
              <w:rPr>
                <w:rFonts w:ascii="Garamond Premr Pro" w:hAnsi="Garamond Premr Pro" w:cs="Times New Roman"/>
                <w:sz w:val="20"/>
                <w:szCs w:val="20"/>
              </w:rPr>
              <w:t>Base</w:t>
            </w:r>
          </w:p>
        </w:tc>
      </w:tr>
      <w:tr w:rsidR="0083611B" w14:paraId="4ED061D6" w14:textId="77777777" w:rsidTr="00D67360">
        <w:trPr>
          <w:trHeight w:val="312"/>
        </w:trPr>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197C38D" w14:textId="77777777" w:rsidR="0083611B" w:rsidRPr="00830B0E" w:rsidRDefault="0083611B" w:rsidP="0079516F">
            <w:pPr>
              <w:rPr>
                <w:rFonts w:ascii="Times New Roman" w:hAnsi="Times New Roman" w:cs="Times New Roman"/>
                <w:sz w:val="20"/>
                <w:szCs w:val="20"/>
              </w:rPr>
            </w:pPr>
            <w:r w:rsidRPr="00227E2F">
              <w:rPr>
                <w:rFonts w:ascii="Garamond Premr Pro" w:hAnsi="Garamond Premr Pro" w:cs="Times New Roman"/>
                <w:sz w:val="20"/>
                <w:szCs w:val="20"/>
              </w:rPr>
              <w:t>6”/Infantry</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635DD00" w14:textId="77777777" w:rsidR="0083611B" w:rsidRPr="002F73D5" w:rsidRDefault="0083611B" w:rsidP="0079516F">
            <w:pPr>
              <w:rPr>
                <w:rFonts w:ascii="Times New Roman" w:hAnsi="Times New Roman" w:cs="Times New Roman"/>
                <w:b/>
                <w:bCs/>
                <w:sz w:val="20"/>
                <w:szCs w:val="20"/>
              </w:rPr>
            </w:pPr>
            <w:r w:rsidRPr="00227E2F">
              <w:rPr>
                <w:rFonts w:ascii="Garamond Premr Pro" w:hAnsi="Garamond Premr Pro" w:cs="Times New Roman"/>
                <w:b/>
                <w:bCs/>
                <w:sz w:val="20"/>
                <w:szCs w:val="20"/>
              </w:rPr>
              <w:t>+2 DICE</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B6C2EAE" w14:textId="77777777" w:rsidR="0083611B" w:rsidRPr="002F73D5" w:rsidRDefault="0083611B" w:rsidP="0079516F">
            <w:pPr>
              <w:rPr>
                <w:rFonts w:ascii="Times New Roman" w:hAnsi="Times New Roman" w:cs="Times New Roman"/>
                <w:b/>
                <w:bCs/>
                <w:sz w:val="20"/>
                <w:szCs w:val="20"/>
              </w:rPr>
            </w:pPr>
            <w:r w:rsidRPr="00227E2F">
              <w:rPr>
                <w:rFonts w:ascii="Garamond Premr Pro" w:hAnsi="Garamond Premr Pro" w:cs="Times New Roman"/>
                <w:b/>
                <w:bCs/>
                <w:sz w:val="20"/>
                <w:szCs w:val="20"/>
              </w:rPr>
              <w:t>+2 DICE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0478F58" w14:textId="77777777" w:rsidR="0083611B" w:rsidRPr="00830B0E" w:rsidRDefault="0083611B" w:rsidP="0079516F">
            <w:pPr>
              <w:rPr>
                <w:rFonts w:ascii="Times New Roman" w:hAnsi="Times New Roman" w:cs="Times New Roman"/>
                <w:sz w:val="20"/>
                <w:szCs w:val="20"/>
              </w:rPr>
            </w:pPr>
            <w:r w:rsidRPr="00227E2F">
              <w:rPr>
                <w:rFonts w:ascii="Garamond Premr Pro" w:hAnsi="Garamond Premr Pro" w:cs="Times New Roman"/>
                <w:sz w:val="20"/>
                <w:szCs w:val="20"/>
              </w:rPr>
              <w:t>0</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452FD69" w14:textId="77777777" w:rsidR="0083611B" w:rsidRPr="00227E2F" w:rsidRDefault="0083611B" w:rsidP="0079516F">
            <w:pPr>
              <w:rPr>
                <w:rFonts w:ascii="Garamond Premr Pro" w:hAnsi="Garamond Premr Pro" w:cs="Times New Roman"/>
                <w:sz w:val="20"/>
                <w:szCs w:val="20"/>
              </w:rPr>
            </w:pPr>
            <w:r w:rsidRPr="00227E2F">
              <w:rPr>
                <w:rFonts w:ascii="Garamond Premr Pro" w:hAnsi="Garamond Premr Pro" w:cs="Times New Roman"/>
                <w:sz w:val="20"/>
                <w:szCs w:val="20"/>
              </w:rPr>
              <w:t>32 mm</w:t>
            </w:r>
          </w:p>
        </w:tc>
      </w:tr>
    </w:tbl>
    <w:p w14:paraId="3B06B995" w14:textId="3AA064BE" w:rsidR="00D67360" w:rsidRPr="00227E2F" w:rsidRDefault="000B16AC" w:rsidP="000B16AC">
      <w:pPr>
        <w:spacing w:before="240"/>
        <w:rPr>
          <w:rFonts w:ascii="Garamond Premr Pro" w:hAnsi="Garamond Premr Pro" w:cs="Times New Roman"/>
          <w:b/>
          <w:bCs/>
          <w:sz w:val="20"/>
          <w:szCs w:val="20"/>
        </w:rPr>
      </w:pPr>
      <w:r w:rsidRPr="00227E2F">
        <w:rPr>
          <w:rFonts w:ascii="Garamond Premr Pro" w:hAnsi="Garamond Premr Pro" w:cs="Times New Roman"/>
          <w:b/>
          <w:bCs/>
          <w:sz w:val="20"/>
          <w:szCs w:val="20"/>
        </w:rPr>
        <w:t xml:space="preserve">Martyr Penitent </w:t>
      </w:r>
      <w:r w:rsidR="00D67360" w:rsidRPr="00227E2F">
        <w:rPr>
          <w:rFonts w:ascii="Garamond Premr Pro" w:hAnsi="Garamond Premr Pro" w:cs="Times New Roman"/>
          <w:b/>
          <w:bCs/>
          <w:sz w:val="20"/>
          <w:szCs w:val="20"/>
        </w:rPr>
        <w:t>Profile</w:t>
      </w:r>
    </w:p>
    <w:tbl>
      <w:tblPr>
        <w:tblStyle w:val="TableGrid"/>
        <w:tblW w:w="0" w:type="dxa"/>
        <w:shd w:val="clear" w:color="auto" w:fill="BFBFBF" w:themeFill="background1" w:themeFillShade="BF"/>
        <w:tblLook w:val="04A0" w:firstRow="1" w:lastRow="0" w:firstColumn="1" w:lastColumn="0" w:noHBand="0" w:noVBand="1"/>
      </w:tblPr>
      <w:tblGrid>
        <w:gridCol w:w="1471"/>
        <w:gridCol w:w="1471"/>
        <w:gridCol w:w="1471"/>
        <w:gridCol w:w="1472"/>
        <w:gridCol w:w="1472"/>
      </w:tblGrid>
      <w:tr w:rsidR="00D67360" w14:paraId="34AA71ED" w14:textId="77777777" w:rsidTr="0079516F">
        <w:trPr>
          <w:trHeight w:val="301"/>
        </w:trPr>
        <w:tc>
          <w:tcPr>
            <w:tcW w:w="1471" w:type="dxa"/>
            <w:tcBorders>
              <w:top w:val="single" w:sz="8" w:space="0" w:color="FFFFFF" w:themeColor="background1"/>
              <w:left w:val="single" w:sz="8" w:space="0" w:color="FFFFFF" w:themeColor="background1"/>
              <w:right w:val="single" w:sz="8" w:space="0" w:color="FFFFFF" w:themeColor="background1"/>
            </w:tcBorders>
            <w:shd w:val="clear" w:color="auto" w:fill="E2E2E2"/>
          </w:tcPr>
          <w:p w14:paraId="0C0A5C4E" w14:textId="77777777" w:rsidR="00D67360" w:rsidRDefault="00D67360" w:rsidP="0079516F">
            <w:pPr>
              <w:rPr>
                <w:rFonts w:ascii="Times New Roman" w:hAnsi="Times New Roman" w:cs="Times New Roman"/>
                <w:sz w:val="20"/>
                <w:szCs w:val="20"/>
              </w:rPr>
            </w:pPr>
            <w:r w:rsidRPr="00227E2F">
              <w:rPr>
                <w:rFonts w:ascii="Garamond Premr Pro" w:hAnsi="Garamond Premr Pro" w:cs="Times New Roman"/>
                <w:sz w:val="20"/>
                <w:szCs w:val="20"/>
              </w:rPr>
              <w:t>Movement</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0483C148" w14:textId="77777777" w:rsidR="00D67360" w:rsidRDefault="00D67360" w:rsidP="0079516F">
            <w:pPr>
              <w:rPr>
                <w:rFonts w:ascii="Times New Roman" w:hAnsi="Times New Roman" w:cs="Times New Roman"/>
                <w:sz w:val="20"/>
                <w:szCs w:val="20"/>
              </w:rPr>
            </w:pPr>
            <w:r w:rsidRPr="00227E2F">
              <w:rPr>
                <w:rFonts w:ascii="Garamond Premr Pro" w:hAnsi="Garamond Premr Pro" w:cs="Times New Roman"/>
                <w:sz w:val="20"/>
                <w:szCs w:val="20"/>
              </w:rPr>
              <w:t>Ranged</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4D9A8953" w14:textId="77777777" w:rsidR="00D67360" w:rsidRDefault="00D67360" w:rsidP="0079516F">
            <w:pPr>
              <w:rPr>
                <w:rFonts w:ascii="Times New Roman" w:hAnsi="Times New Roman" w:cs="Times New Roman"/>
                <w:sz w:val="20"/>
                <w:szCs w:val="20"/>
              </w:rPr>
            </w:pPr>
            <w:r w:rsidRPr="00227E2F">
              <w:rPr>
                <w:rFonts w:ascii="Garamond Premr Pro" w:hAnsi="Garamond Premr Pro" w:cs="Times New Roman"/>
                <w:sz w:val="20"/>
                <w:szCs w:val="20"/>
              </w:rPr>
              <w:t>Melee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3C930866" w14:textId="77777777" w:rsidR="00D67360" w:rsidRDefault="00D67360" w:rsidP="0079516F">
            <w:pPr>
              <w:rPr>
                <w:rFonts w:ascii="Times New Roman" w:hAnsi="Times New Roman" w:cs="Times New Roman"/>
                <w:sz w:val="20"/>
                <w:szCs w:val="20"/>
              </w:rPr>
            </w:pPr>
            <w:r w:rsidRPr="00227E2F">
              <w:rPr>
                <w:rFonts w:ascii="Garamond Premr Pro" w:hAnsi="Garamond Premr Pro" w:cs="Times New Roman"/>
                <w:sz w:val="20"/>
                <w:szCs w:val="20"/>
              </w:rPr>
              <w:t>Armour</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6FB60353" w14:textId="77777777" w:rsidR="00D67360" w:rsidRPr="00227E2F" w:rsidRDefault="00D67360" w:rsidP="0079516F">
            <w:pPr>
              <w:rPr>
                <w:rFonts w:ascii="Garamond Premr Pro" w:hAnsi="Garamond Premr Pro" w:cs="Times New Roman"/>
                <w:sz w:val="20"/>
                <w:szCs w:val="20"/>
              </w:rPr>
            </w:pPr>
            <w:r w:rsidRPr="00227E2F">
              <w:rPr>
                <w:rFonts w:ascii="Garamond Premr Pro" w:hAnsi="Garamond Premr Pro" w:cs="Times New Roman"/>
                <w:sz w:val="20"/>
                <w:szCs w:val="20"/>
              </w:rPr>
              <w:t>Base</w:t>
            </w:r>
          </w:p>
        </w:tc>
      </w:tr>
      <w:tr w:rsidR="00D67360" w14:paraId="7BF2C6F0" w14:textId="77777777" w:rsidTr="0079516F">
        <w:trPr>
          <w:trHeight w:val="312"/>
        </w:trPr>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9E164CC" w14:textId="77777777" w:rsidR="00D67360" w:rsidRPr="00830B0E" w:rsidRDefault="00D67360" w:rsidP="0079516F">
            <w:pPr>
              <w:rPr>
                <w:rFonts w:ascii="Times New Roman" w:hAnsi="Times New Roman" w:cs="Times New Roman"/>
                <w:sz w:val="20"/>
                <w:szCs w:val="20"/>
              </w:rPr>
            </w:pPr>
            <w:r w:rsidRPr="00227E2F">
              <w:rPr>
                <w:rFonts w:ascii="Garamond Premr Pro" w:hAnsi="Garamond Premr Pro" w:cs="Times New Roman"/>
                <w:sz w:val="20"/>
                <w:szCs w:val="20"/>
              </w:rPr>
              <w:t>6”/Infantry</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6E49577" w14:textId="77777777" w:rsidR="00D67360" w:rsidRPr="002F73D5" w:rsidRDefault="00D67360" w:rsidP="0079516F">
            <w:pPr>
              <w:rPr>
                <w:rFonts w:ascii="Times New Roman" w:hAnsi="Times New Roman" w:cs="Times New Roman"/>
                <w:b/>
                <w:bCs/>
                <w:sz w:val="20"/>
                <w:szCs w:val="20"/>
              </w:rPr>
            </w:pPr>
            <w:r w:rsidRPr="00227E2F">
              <w:rPr>
                <w:rFonts w:ascii="Garamond Premr Pro" w:hAnsi="Garamond Premr Pro" w:cs="Times New Roman"/>
                <w:b/>
                <w:bCs/>
                <w:sz w:val="20"/>
                <w:szCs w:val="20"/>
              </w:rPr>
              <w:t>+2 DICE</w:t>
            </w:r>
          </w:p>
        </w:tc>
        <w:tc>
          <w:tcPr>
            <w:tcW w:w="14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A46C847" w14:textId="77777777" w:rsidR="00D67360" w:rsidRPr="002F73D5" w:rsidRDefault="00D67360" w:rsidP="0079516F">
            <w:pPr>
              <w:rPr>
                <w:rFonts w:ascii="Times New Roman" w:hAnsi="Times New Roman" w:cs="Times New Roman"/>
                <w:b/>
                <w:bCs/>
                <w:sz w:val="20"/>
                <w:szCs w:val="20"/>
              </w:rPr>
            </w:pPr>
            <w:r w:rsidRPr="00227E2F">
              <w:rPr>
                <w:rFonts w:ascii="Garamond Premr Pro" w:hAnsi="Garamond Premr Pro" w:cs="Times New Roman"/>
                <w:b/>
                <w:bCs/>
                <w:sz w:val="20"/>
                <w:szCs w:val="20"/>
              </w:rPr>
              <w:t>+2 DICE</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87E21A8" w14:textId="77777777" w:rsidR="00D67360" w:rsidRPr="00830B0E" w:rsidRDefault="00D67360" w:rsidP="0079516F">
            <w:pPr>
              <w:rPr>
                <w:rFonts w:ascii="Times New Roman" w:hAnsi="Times New Roman" w:cs="Times New Roman"/>
                <w:sz w:val="20"/>
                <w:szCs w:val="20"/>
              </w:rPr>
            </w:pPr>
            <w:r w:rsidRPr="00227E2F">
              <w:rPr>
                <w:rFonts w:ascii="Garamond Premr Pro" w:hAnsi="Garamond Premr Pro" w:cs="Times New Roman"/>
                <w:sz w:val="20"/>
                <w:szCs w:val="20"/>
              </w:rPr>
              <w:t>0</w:t>
            </w:r>
          </w:p>
        </w:tc>
        <w:tc>
          <w:tcPr>
            <w:tcW w:w="147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9DE3061" w14:textId="77777777" w:rsidR="00D67360" w:rsidRPr="00227E2F" w:rsidRDefault="00D67360" w:rsidP="0079516F">
            <w:pPr>
              <w:rPr>
                <w:rFonts w:ascii="Garamond Premr Pro" w:hAnsi="Garamond Premr Pro" w:cs="Times New Roman"/>
                <w:sz w:val="20"/>
                <w:szCs w:val="20"/>
              </w:rPr>
            </w:pPr>
            <w:r w:rsidRPr="00227E2F">
              <w:rPr>
                <w:rFonts w:ascii="Garamond Premr Pro" w:hAnsi="Garamond Premr Pro" w:cs="Times New Roman"/>
                <w:sz w:val="20"/>
                <w:szCs w:val="20"/>
              </w:rPr>
              <w:t>32 mm</w:t>
            </w:r>
          </w:p>
        </w:tc>
      </w:tr>
    </w:tbl>
    <w:p w14:paraId="2B462D87" w14:textId="09B88B6A" w:rsidR="0083611B" w:rsidRPr="00227E2F" w:rsidRDefault="0083611B" w:rsidP="0083611B">
      <w:pPr>
        <w:rPr>
          <w:rFonts w:ascii="Garamond Premr Pro" w:hAnsi="Garamond Premr Pro" w:cs="Times New Roman"/>
          <w:sz w:val="6"/>
          <w:szCs w:val="6"/>
        </w:rPr>
      </w:pPr>
    </w:p>
    <w:tbl>
      <w:tblPr>
        <w:tblStyle w:val="TableGrid"/>
        <w:tblW w:w="7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236"/>
      </w:tblGrid>
      <w:tr w:rsidR="0083611B" w14:paraId="3986E9B2" w14:textId="77777777" w:rsidTr="004F4AE6">
        <w:trPr>
          <w:trHeight w:val="304"/>
        </w:trPr>
        <w:tc>
          <w:tcPr>
            <w:tcW w:w="1134" w:type="dxa"/>
          </w:tcPr>
          <w:p w14:paraId="3E4D6544" w14:textId="77777777" w:rsidR="0083611B" w:rsidRPr="00307864" w:rsidRDefault="0083611B" w:rsidP="0079516F">
            <w:pPr>
              <w:rPr>
                <w:rFonts w:ascii="Times New Roman" w:hAnsi="Times New Roman" w:cs="Times New Roman"/>
                <w:b/>
                <w:bCs/>
                <w:sz w:val="20"/>
                <w:szCs w:val="20"/>
              </w:rPr>
            </w:pPr>
            <w:r w:rsidRPr="00227E2F">
              <w:rPr>
                <w:rFonts w:ascii="Garamond Premr Pro" w:hAnsi="Garamond Premr Pro" w:cs="Times New Roman"/>
                <w:b/>
                <w:bCs/>
                <w:sz w:val="20"/>
                <w:szCs w:val="20"/>
              </w:rPr>
              <w:t>Battlekit</w:t>
            </w:r>
          </w:p>
        </w:tc>
        <w:tc>
          <w:tcPr>
            <w:tcW w:w="6236" w:type="dxa"/>
          </w:tcPr>
          <w:p w14:paraId="3A32B7A6" w14:textId="77777777" w:rsidR="0083611B" w:rsidRPr="00227E2F" w:rsidRDefault="0083611B" w:rsidP="0079516F">
            <w:pPr>
              <w:rPr>
                <w:rFonts w:ascii="Garamond Premr Pro" w:hAnsi="Garamond Premr Pro" w:cs="Times New Roman"/>
                <w:sz w:val="20"/>
                <w:szCs w:val="20"/>
              </w:rPr>
            </w:pPr>
            <w:r w:rsidRPr="00227E2F">
              <w:rPr>
                <w:rFonts w:ascii="Garamond Premr Pro" w:hAnsi="Garamond Premr Pro" w:cs="Times New Roman"/>
                <w:sz w:val="20"/>
                <w:szCs w:val="20"/>
              </w:rPr>
              <w:t>A War Prophet can have any Battlekit from the Trench Pilgrims Armoury Tables.</w:t>
            </w:r>
          </w:p>
          <w:p w14:paraId="46BC1BE5" w14:textId="77777777" w:rsidR="0083611B" w:rsidRPr="00227E2F" w:rsidRDefault="0083611B" w:rsidP="0079516F">
            <w:pPr>
              <w:rPr>
                <w:rFonts w:ascii="Garamond Premr Pro" w:hAnsi="Garamond Premr Pro" w:cs="Times New Roman"/>
                <w:sz w:val="20"/>
                <w:szCs w:val="20"/>
              </w:rPr>
            </w:pPr>
          </w:p>
        </w:tc>
      </w:tr>
      <w:tr w:rsidR="0083611B" w14:paraId="0EC2118F" w14:textId="77777777" w:rsidTr="004F4AE6">
        <w:trPr>
          <w:trHeight w:val="315"/>
        </w:trPr>
        <w:tc>
          <w:tcPr>
            <w:tcW w:w="1134" w:type="dxa"/>
          </w:tcPr>
          <w:p w14:paraId="07C032C6" w14:textId="77777777" w:rsidR="0083611B" w:rsidRPr="00227E2F" w:rsidRDefault="0083611B" w:rsidP="0079516F">
            <w:pPr>
              <w:rPr>
                <w:rFonts w:ascii="Garamond Premr Pro" w:hAnsi="Garamond Premr Pro" w:cs="Times New Roman"/>
                <w:b/>
                <w:bCs/>
                <w:sz w:val="20"/>
                <w:szCs w:val="20"/>
              </w:rPr>
            </w:pPr>
            <w:r w:rsidRPr="00227E2F">
              <w:rPr>
                <w:rFonts w:ascii="Garamond Premr Pro" w:hAnsi="Garamond Premr Pro" w:cs="Times New Roman"/>
                <w:b/>
                <w:bCs/>
                <w:sz w:val="20"/>
                <w:szCs w:val="20"/>
              </w:rPr>
              <w:t>Abilities</w:t>
            </w:r>
          </w:p>
        </w:tc>
        <w:tc>
          <w:tcPr>
            <w:tcW w:w="6236" w:type="dxa"/>
          </w:tcPr>
          <w:p w14:paraId="736898FD" w14:textId="554419AE" w:rsidR="0083611B" w:rsidRPr="004F4AE6" w:rsidRDefault="0083611B" w:rsidP="004F4AE6">
            <w:pPr>
              <w:pStyle w:val="ListParagraph"/>
              <w:numPr>
                <w:ilvl w:val="0"/>
                <w:numId w:val="5"/>
              </w:numPr>
              <w:rPr>
                <w:rFonts w:ascii="Garamond Premr Pro" w:hAnsi="Garamond Premr Pro" w:cs="Times New Roman"/>
                <w:sz w:val="20"/>
                <w:szCs w:val="20"/>
              </w:rPr>
            </w:pPr>
            <w:r w:rsidRPr="004F4AE6">
              <w:rPr>
                <w:rFonts w:ascii="Segoe UI Symbol" w:hAnsi="Segoe UI Symbol" w:cs="Segoe UI Symbol"/>
                <w:color w:val="C00000"/>
                <w:sz w:val="20"/>
                <w:szCs w:val="20"/>
              </w:rPr>
              <w:t xml:space="preserve">Loudspeakers </w:t>
            </w:r>
            <w:r w:rsidRPr="004F4AE6">
              <w:rPr>
                <w:rFonts w:ascii="Segoe UI Symbol" w:hAnsi="Segoe UI Symbol" w:cs="Segoe UI Symbol"/>
                <w:b/>
                <w:bCs/>
                <w:sz w:val="20"/>
                <w:szCs w:val="20"/>
              </w:rPr>
              <w:t>ACTION</w:t>
            </w:r>
            <w:r w:rsidRPr="004F4AE6">
              <w:rPr>
                <w:rFonts w:ascii="Segoe UI Symbol" w:hAnsi="Segoe UI Symbol" w:cs="Segoe UI Symbol"/>
                <w:color w:val="C00000"/>
                <w:sz w:val="20"/>
                <w:szCs w:val="20"/>
              </w:rPr>
              <w:t xml:space="preserve">: </w:t>
            </w:r>
            <w:r w:rsidRPr="004F4AE6">
              <w:rPr>
                <w:rFonts w:ascii="Segoe UI Symbol" w:hAnsi="Segoe UI Symbol" w:cs="Segoe UI Symbol"/>
                <w:sz w:val="20"/>
                <w:szCs w:val="20"/>
              </w:rPr>
              <w:t>A War Prophet can take a Loudspeakers ACTION. If they do so, take a Risky Success Roll for the model and add +2 DICE to the roll. If the roll is a Failure, the War Prophet’s Activation ends immediately. If the roll is a Success or Critical Success, you can move all friendly models within 8" of the War Prophet (including the War Prophet) up to 3". They must end the move as close as possible to the nearest enemy model that was visible to them at the start of the move. If no enemy models are visible, they can move normally</w:t>
            </w:r>
          </w:p>
        </w:tc>
      </w:tr>
      <w:tr w:rsidR="0083611B" w14:paraId="7D7390C1" w14:textId="77777777" w:rsidTr="004F4AE6">
        <w:trPr>
          <w:trHeight w:val="315"/>
        </w:trPr>
        <w:tc>
          <w:tcPr>
            <w:tcW w:w="1134" w:type="dxa"/>
          </w:tcPr>
          <w:p w14:paraId="206A873C" w14:textId="77777777" w:rsidR="0083611B" w:rsidRPr="00A429B7" w:rsidRDefault="0083611B" w:rsidP="0079516F">
            <w:pPr>
              <w:rPr>
                <w:rFonts w:ascii="Times New Roman" w:hAnsi="Times New Roman" w:cs="Times New Roman"/>
                <w:b/>
                <w:bCs/>
                <w:sz w:val="20"/>
                <w:szCs w:val="20"/>
              </w:rPr>
            </w:pPr>
            <w:r w:rsidRPr="00227E2F">
              <w:rPr>
                <w:rFonts w:ascii="Garamond Premr Pro" w:hAnsi="Garamond Premr Pro" w:cs="Times New Roman"/>
                <w:b/>
                <w:bCs/>
                <w:sz w:val="20"/>
                <w:szCs w:val="20"/>
              </w:rPr>
              <w:t>Keywords</w:t>
            </w:r>
          </w:p>
        </w:tc>
        <w:tc>
          <w:tcPr>
            <w:tcW w:w="6236" w:type="dxa"/>
          </w:tcPr>
          <w:p w14:paraId="31D2C245" w14:textId="77777777" w:rsidR="0083611B" w:rsidRPr="00227E2F" w:rsidRDefault="0083611B" w:rsidP="0079516F">
            <w:pPr>
              <w:rPr>
                <w:rFonts w:ascii="Garamond Premr Pro" w:hAnsi="Garamond Premr Pro" w:cs="Times New Roman"/>
                <w:b/>
                <w:bCs/>
                <w:sz w:val="20"/>
                <w:szCs w:val="20"/>
              </w:rPr>
            </w:pPr>
            <w:r w:rsidRPr="00227E2F">
              <w:rPr>
                <w:rFonts w:ascii="Garamond Premr Pro" w:hAnsi="Garamond Premr Pro" w:cs="Times New Roman"/>
                <w:b/>
                <w:bCs/>
                <w:sz w:val="20"/>
                <w:szCs w:val="20"/>
              </w:rPr>
              <w:t>PILGRIM, ELITE, LEADER</w:t>
            </w:r>
          </w:p>
        </w:tc>
      </w:tr>
    </w:tbl>
    <w:p w14:paraId="5B41FC80" w14:textId="5AE101E1" w:rsidR="002B666D" w:rsidRPr="00227E2F" w:rsidRDefault="008A65EA" w:rsidP="00416940">
      <w:pPr>
        <w:rPr>
          <w:rFonts w:ascii="Garamond Premr Pro" w:hAnsi="Garamond Premr Pro" w:cs="Times New Roman"/>
          <w:sz w:val="20"/>
          <w:szCs w:val="20"/>
        </w:rPr>
      </w:pPr>
      <w:r w:rsidRPr="008A65EA">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496FC80E" wp14:editId="1FF77BE5">
                <wp:simplePos x="0" y="0"/>
                <wp:positionH relativeFrom="column">
                  <wp:posOffset>130175</wp:posOffset>
                </wp:positionH>
                <wp:positionV relativeFrom="paragraph">
                  <wp:posOffset>86995</wp:posOffset>
                </wp:positionV>
                <wp:extent cx="4536831" cy="2698750"/>
                <wp:effectExtent l="0" t="0" r="16510" b="25400"/>
                <wp:wrapNone/>
                <wp:docPr id="710801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831" cy="2698750"/>
                        </a:xfrm>
                        <a:prstGeom prst="rect">
                          <a:avLst/>
                        </a:prstGeom>
                        <a:solidFill>
                          <a:schemeClr val="bg1">
                            <a:lumMod val="95000"/>
                          </a:schemeClr>
                        </a:solidFill>
                        <a:ln w="9525">
                          <a:solidFill>
                            <a:srgbClr val="C00000"/>
                          </a:solidFill>
                          <a:miter lim="800000"/>
                          <a:headEnd/>
                          <a:tailEnd/>
                        </a:ln>
                      </wps:spPr>
                      <wps:txbx>
                        <w:txbxContent>
                          <w:p w14:paraId="1EA91724" w14:textId="7A342428" w:rsidR="00957BAC" w:rsidRPr="00E9147A" w:rsidRDefault="00957BAC" w:rsidP="00957BAC">
                            <w:pPr>
                              <w:rPr>
                                <w:rFonts w:ascii="Garamond Premr Pro" w:eastAsiaTheme="majorEastAsia" w:hAnsi="Garamond Premr Pro" w:cs="Times New Roman"/>
                                <w:b/>
                                <w:bCs/>
                                <w:color w:val="C00000"/>
                                <w:sz w:val="20"/>
                                <w:szCs w:val="20"/>
                              </w:rPr>
                            </w:pPr>
                            <w:r w:rsidRPr="00E9147A">
                              <w:rPr>
                                <w:rFonts w:ascii="Garamond Premr Pro" w:eastAsiaTheme="majorEastAsia" w:hAnsi="Garamond Premr Pro" w:cs="Times New Roman"/>
                                <w:b/>
                                <w:bCs/>
                                <w:color w:val="C00000"/>
                                <w:sz w:val="20"/>
                                <w:szCs w:val="20"/>
                              </w:rPr>
                              <w:t>Punt Gun</w:t>
                            </w:r>
                          </w:p>
                          <w:p w14:paraId="30AE655E" w14:textId="77777777" w:rsidR="00E9147A" w:rsidRPr="00227E2F" w:rsidRDefault="00E9147A" w:rsidP="00E9147A">
                            <w:pPr>
                              <w:rPr>
                                <w:rFonts w:ascii="Garamond Premr Pro" w:hAnsi="Garamond Premr Pro" w:cs="Times New Roman"/>
                                <w:i/>
                                <w:iCs/>
                                <w:color w:val="747474" w:themeColor="background2" w:themeShade="80"/>
                                <w:sz w:val="20"/>
                                <w:szCs w:val="20"/>
                              </w:rPr>
                            </w:pPr>
                            <w:r>
                              <w:rPr>
                                <w:rFonts w:ascii="Garamond Premr Pro" w:hAnsi="Garamond Premr Pro" w:cs="Times New Roman"/>
                                <w:i/>
                                <w:iCs/>
                                <w:color w:val="747474" w:themeColor="background2" w:themeShade="80"/>
                                <w:sz w:val="20"/>
                                <w:szCs w:val="20"/>
                              </w:rPr>
                              <w:t xml:space="preserve">The wonderful custom Lore of this Lad. Lore titbits are in cursive (ctrl + </w:t>
                            </w:r>
                            <w:proofErr w:type="spellStart"/>
                            <w:r>
                              <w:rPr>
                                <w:rFonts w:ascii="Garamond Premr Pro" w:hAnsi="Garamond Premr Pro" w:cs="Times New Roman"/>
                                <w:i/>
                                <w:iCs/>
                                <w:color w:val="747474" w:themeColor="background2" w:themeShade="80"/>
                                <w:sz w:val="20"/>
                                <w:szCs w:val="20"/>
                              </w:rPr>
                              <w:t>i</w:t>
                            </w:r>
                            <w:proofErr w:type="spellEnd"/>
                            <w:r>
                              <w:rPr>
                                <w:rFonts w:ascii="Garamond Premr Pro" w:hAnsi="Garamond Premr Pro" w:cs="Times New Roman"/>
                                <w:i/>
                                <w:iCs/>
                                <w:color w:val="747474" w:themeColor="background2" w:themeShade="80"/>
                                <w:sz w:val="20"/>
                                <w:szCs w:val="20"/>
                              </w:rPr>
                              <w:t>) and in a greyish colour.</w:t>
                            </w:r>
                          </w:p>
                          <w:tbl>
                            <w:tblPr>
                              <w:tblStyle w:val="TableGrid"/>
                              <w:tblW w:w="7004" w:type="dxa"/>
                              <w:tblBorders>
                                <w:top w:val="none" w:sz="0" w:space="0" w:color="auto"/>
                                <w:left w:val="none" w:sz="0" w:space="0" w:color="auto"/>
                                <w:bottom w:val="none" w:sz="0" w:space="0" w:color="auto"/>
                                <w:right w:val="none" w:sz="0" w:space="0" w:color="auto"/>
                                <w:insideH w:val="single" w:sz="8" w:space="0" w:color="FFFFFF" w:themeColor="background1"/>
                                <w:insideV w:val="single" w:sz="8" w:space="0" w:color="FFFFFF" w:themeColor="background1"/>
                              </w:tblBorders>
                              <w:shd w:val="clear" w:color="auto" w:fill="BFBFBF" w:themeFill="background1" w:themeFillShade="BF"/>
                              <w:tblLook w:val="04A0" w:firstRow="1" w:lastRow="0" w:firstColumn="1" w:lastColumn="0" w:noHBand="0" w:noVBand="1"/>
                            </w:tblPr>
                            <w:tblGrid>
                              <w:gridCol w:w="1299"/>
                              <w:gridCol w:w="1438"/>
                              <w:gridCol w:w="4267"/>
                            </w:tblGrid>
                            <w:tr w:rsidR="00957BAC" w14:paraId="0EAFB331" w14:textId="77777777" w:rsidTr="00957BAC">
                              <w:trPr>
                                <w:trHeight w:val="287"/>
                              </w:trPr>
                              <w:tc>
                                <w:tcPr>
                                  <w:tcW w:w="1299" w:type="dxa"/>
                                  <w:shd w:val="clear" w:color="auto" w:fill="747474" w:themeFill="background2" w:themeFillShade="80"/>
                                </w:tcPr>
                                <w:p w14:paraId="31A9C445" w14:textId="77777777" w:rsidR="00957BAC" w:rsidRPr="00957BAC" w:rsidRDefault="00957BAC" w:rsidP="00957BAC">
                                  <w:pPr>
                                    <w:rPr>
                                      <w:rFonts w:ascii="Times New Roman" w:hAnsi="Times New Roman" w:cs="Times New Roman"/>
                                      <w:b/>
                                      <w:bCs/>
                                      <w:color w:val="FFFFFF" w:themeColor="background1"/>
                                      <w:sz w:val="20"/>
                                      <w:szCs w:val="20"/>
                                    </w:rPr>
                                  </w:pPr>
                                  <w:r w:rsidRPr="00227E2F">
                                    <w:rPr>
                                      <w:rFonts w:ascii="Garamond Premr Pro" w:hAnsi="Garamond Premr Pro" w:cs="Times New Roman"/>
                                      <w:b/>
                                      <w:bCs/>
                                      <w:color w:val="FFFFFF" w:themeColor="background1"/>
                                      <w:sz w:val="20"/>
                                      <w:szCs w:val="20"/>
                                    </w:rPr>
                                    <w:t>Type</w:t>
                                  </w:r>
                                </w:p>
                              </w:tc>
                              <w:tc>
                                <w:tcPr>
                                  <w:tcW w:w="1438" w:type="dxa"/>
                                  <w:shd w:val="clear" w:color="auto" w:fill="747474" w:themeFill="background2" w:themeFillShade="80"/>
                                </w:tcPr>
                                <w:p w14:paraId="58DB4AC1" w14:textId="77777777" w:rsidR="00957BAC" w:rsidRPr="00957BAC" w:rsidRDefault="00957BAC" w:rsidP="00957BAC">
                                  <w:pPr>
                                    <w:rPr>
                                      <w:rFonts w:ascii="Times New Roman" w:hAnsi="Times New Roman" w:cs="Times New Roman"/>
                                      <w:b/>
                                      <w:bCs/>
                                      <w:color w:val="FFFFFF" w:themeColor="background1"/>
                                      <w:sz w:val="20"/>
                                      <w:szCs w:val="20"/>
                                    </w:rPr>
                                  </w:pPr>
                                  <w:r w:rsidRPr="00227E2F">
                                    <w:rPr>
                                      <w:rFonts w:ascii="Garamond Premr Pro" w:hAnsi="Garamond Premr Pro" w:cs="Times New Roman"/>
                                      <w:b/>
                                      <w:bCs/>
                                      <w:color w:val="FFFFFF" w:themeColor="background1"/>
                                      <w:sz w:val="20"/>
                                      <w:szCs w:val="20"/>
                                    </w:rPr>
                                    <w:t>Range</w:t>
                                  </w:r>
                                </w:p>
                              </w:tc>
                              <w:tc>
                                <w:tcPr>
                                  <w:tcW w:w="4267" w:type="dxa"/>
                                  <w:shd w:val="clear" w:color="auto" w:fill="747474" w:themeFill="background2" w:themeFillShade="80"/>
                                </w:tcPr>
                                <w:p w14:paraId="6FCFB716" w14:textId="77777777" w:rsidR="00957BAC" w:rsidRPr="00227E2F" w:rsidRDefault="00957BAC" w:rsidP="00957BAC">
                                  <w:pPr>
                                    <w:rPr>
                                      <w:rFonts w:ascii="Garamond Premr Pro" w:hAnsi="Garamond Premr Pro" w:cs="Times New Roman"/>
                                      <w:b/>
                                      <w:bCs/>
                                      <w:color w:val="FFFFFF" w:themeColor="background1"/>
                                      <w:sz w:val="20"/>
                                      <w:szCs w:val="20"/>
                                    </w:rPr>
                                  </w:pPr>
                                  <w:r w:rsidRPr="00227E2F">
                                    <w:rPr>
                                      <w:rFonts w:ascii="Garamond Premr Pro" w:hAnsi="Garamond Premr Pro" w:cs="Times New Roman"/>
                                      <w:b/>
                                      <w:bCs/>
                                      <w:color w:val="FFFFFF" w:themeColor="background1"/>
                                      <w:sz w:val="20"/>
                                      <w:szCs w:val="20"/>
                                    </w:rPr>
                                    <w:t>Keywords</w:t>
                                  </w:r>
                                </w:p>
                              </w:tc>
                            </w:tr>
                            <w:tr w:rsidR="00957BAC" w14:paraId="1C7A6D00" w14:textId="77777777" w:rsidTr="00957BAC">
                              <w:trPr>
                                <w:trHeight w:val="299"/>
                              </w:trPr>
                              <w:tc>
                                <w:tcPr>
                                  <w:tcW w:w="1299" w:type="dxa"/>
                                  <w:shd w:val="clear" w:color="auto" w:fill="F2F2F2" w:themeFill="background1" w:themeFillShade="F2"/>
                                </w:tcPr>
                                <w:p w14:paraId="057A1D5F" w14:textId="77777777" w:rsidR="00957BAC" w:rsidRPr="00CF2EF7" w:rsidRDefault="00957BAC" w:rsidP="00957BAC">
                                  <w:pPr>
                                    <w:rPr>
                                      <w:rFonts w:ascii="Times New Roman" w:hAnsi="Times New Roman" w:cs="Times New Roman"/>
                                      <w:sz w:val="20"/>
                                      <w:szCs w:val="20"/>
                                    </w:rPr>
                                  </w:pPr>
                                  <w:r w:rsidRPr="00227E2F">
                                    <w:rPr>
                                      <w:rFonts w:ascii="Garamond Premr Pro" w:hAnsi="Garamond Premr Pro" w:cs="Times New Roman"/>
                                      <w:sz w:val="20"/>
                                      <w:szCs w:val="20"/>
                                    </w:rPr>
                                    <w:t>2-Handed</w:t>
                                  </w:r>
                                </w:p>
                              </w:tc>
                              <w:tc>
                                <w:tcPr>
                                  <w:tcW w:w="1438" w:type="dxa"/>
                                  <w:shd w:val="clear" w:color="auto" w:fill="F2F2F2" w:themeFill="background1" w:themeFillShade="F2"/>
                                </w:tcPr>
                                <w:p w14:paraId="38C56C53" w14:textId="77777777" w:rsidR="00957BAC" w:rsidRPr="00CF2EF7" w:rsidRDefault="00957BAC" w:rsidP="00957BAC">
                                  <w:pPr>
                                    <w:rPr>
                                      <w:rFonts w:ascii="Times New Roman" w:hAnsi="Times New Roman" w:cs="Times New Roman"/>
                                      <w:sz w:val="20"/>
                                      <w:szCs w:val="20"/>
                                    </w:rPr>
                                  </w:pPr>
                                  <w:r w:rsidRPr="00227E2F">
                                    <w:rPr>
                                      <w:rFonts w:ascii="Garamond Premr Pro" w:hAnsi="Garamond Premr Pro" w:cs="Times New Roman"/>
                                      <w:sz w:val="20"/>
                                      <w:szCs w:val="20"/>
                                    </w:rPr>
                                    <w:t>18”</w:t>
                                  </w:r>
                                </w:p>
                              </w:tc>
                              <w:tc>
                                <w:tcPr>
                                  <w:tcW w:w="4267" w:type="dxa"/>
                                  <w:shd w:val="clear" w:color="auto" w:fill="F2F2F2" w:themeFill="background1" w:themeFillShade="F2"/>
                                </w:tcPr>
                                <w:p w14:paraId="08D98971" w14:textId="77777777" w:rsidR="00957BAC" w:rsidRPr="009D3274" w:rsidRDefault="00957BAC" w:rsidP="00957BAC">
                                  <w:pPr>
                                    <w:rPr>
                                      <w:rFonts w:ascii="Artisan12" w:hAnsi="Artisan12" w:cs="Times New Roman"/>
                                      <w:sz w:val="20"/>
                                      <w:szCs w:val="20"/>
                                    </w:rPr>
                                  </w:pPr>
                                  <w:r w:rsidRPr="009D3274">
                                    <w:rPr>
                                      <w:rFonts w:ascii="Artisan12" w:hAnsi="Artisan12" w:cs="Times New Roman"/>
                                      <w:sz w:val="20"/>
                                      <w:szCs w:val="20"/>
                                    </w:rPr>
                                    <w:t>+1 DICE, +1 INJURY DICE, HEAVY, SHOTGUN, SHRAPNEL</w:t>
                                  </w:r>
                                </w:p>
                              </w:tc>
                            </w:tr>
                          </w:tbl>
                          <w:p w14:paraId="632BB2E3" w14:textId="710A3C9C" w:rsidR="00957BAC" w:rsidRPr="004F4AE6" w:rsidRDefault="00957BAC" w:rsidP="004F4AE6">
                            <w:pPr>
                              <w:pStyle w:val="ListParagraph"/>
                              <w:numPr>
                                <w:ilvl w:val="0"/>
                                <w:numId w:val="7"/>
                              </w:numPr>
                              <w:rPr>
                                <w:rStyle w:val="Heading1Char"/>
                                <w:rFonts w:ascii="Garamond Premr Pro" w:hAnsi="Garamond Premr Pro" w:cs="Times New Roman"/>
                                <w:b/>
                                <w:bCs/>
                                <w:sz w:val="20"/>
                                <w:szCs w:val="20"/>
                              </w:rPr>
                            </w:pPr>
                            <w:r w:rsidRPr="004F4AE6">
                              <w:rPr>
                                <w:rFonts w:ascii="Segoe UI Symbol" w:hAnsi="Segoe UI Symbol" w:cs="Segoe UI Symbol"/>
                                <w:b/>
                                <w:bCs/>
                                <w:color w:val="C00000"/>
                                <w:sz w:val="20"/>
                                <w:szCs w:val="20"/>
                              </w:rPr>
                              <w:t>Overcharge</w:t>
                            </w:r>
                            <w:r w:rsidRPr="004F4AE6">
                              <w:rPr>
                                <w:rFonts w:ascii="Segoe UI Symbol" w:hAnsi="Segoe UI Symbol" w:cs="Segoe UI Symbol"/>
                                <w:b/>
                                <w:bCs/>
                                <w:sz w:val="20"/>
                                <w:szCs w:val="20"/>
                              </w:rPr>
                              <w:t>:</w:t>
                            </w:r>
                            <w:r w:rsidRPr="004F4AE6">
                              <w:rPr>
                                <w:rFonts w:ascii="Segoe UI Symbol" w:hAnsi="Segoe UI Symbol" w:cs="Segoe UI Symbol"/>
                                <w:sz w:val="20"/>
                                <w:szCs w:val="20"/>
                              </w:rPr>
                              <w:t xml:space="preserve"> </w:t>
                            </w:r>
                            <w:r w:rsidR="00CA7B73" w:rsidRPr="00CA7B73">
                              <w:rPr>
                                <w:noProof/>
                              </w:rPr>
                              <w:drawing>
                                <wp:inline distT="0" distB="0" distL="0" distR="0" wp14:anchorId="195819BB" wp14:editId="2792DBE2">
                                  <wp:extent cx="109182" cy="114829"/>
                                  <wp:effectExtent l="0" t="0" r="5715" b="0"/>
                                  <wp:docPr id="1751830877" name="Picture 1"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30877" name="Picture 1" descr="A black circle with a white crown in it&#10;&#10;AI-generated content may be incorrect."/>
                                          <pic:cNvPicPr/>
                                        </pic:nvPicPr>
                                        <pic:blipFill>
                                          <a:blip r:embed="rId19"/>
                                          <a:stretch>
                                            <a:fillRect/>
                                          </a:stretch>
                                        </pic:blipFill>
                                        <pic:spPr>
                                          <a:xfrm flipH="1">
                                            <a:off x="0" y="0"/>
                                            <a:ext cx="114964" cy="120910"/>
                                          </a:xfrm>
                                          <a:prstGeom prst="rect">
                                            <a:avLst/>
                                          </a:prstGeom>
                                        </pic:spPr>
                                      </pic:pic>
                                    </a:graphicData>
                                  </a:graphic>
                                </wp:inline>
                              </w:drawing>
                            </w:r>
                            <w:r w:rsidR="00CA7B73" w:rsidRPr="004F4AE6">
                              <w:rPr>
                                <w:rFonts w:ascii="Segoe UI Symbol" w:hAnsi="Segoe UI Symbol" w:cs="Segoe UI Symbol"/>
                                <w:sz w:val="20"/>
                                <w:szCs w:val="20"/>
                              </w:rPr>
                              <w:t xml:space="preserve"> Ducats </w:t>
                            </w:r>
                            <w:r w:rsidR="00CA7B73" w:rsidRPr="00CA7B73">
                              <w:rPr>
                                <w:noProof/>
                              </w:rPr>
                              <w:drawing>
                                <wp:inline distT="0" distB="0" distL="0" distR="0" wp14:anchorId="34E87C9A" wp14:editId="27EAAA5C">
                                  <wp:extent cx="126869" cy="118411"/>
                                  <wp:effectExtent l="0" t="0" r="6985" b="0"/>
                                  <wp:docPr id="77018907" name="Picture 1"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8907" name="Picture 1" descr="A black star in a circle&#10;&#10;AI-generated content may be incorrect."/>
                                          <pic:cNvPicPr/>
                                        </pic:nvPicPr>
                                        <pic:blipFill>
                                          <a:blip r:embed="rId20"/>
                                          <a:stretch>
                                            <a:fillRect/>
                                          </a:stretch>
                                        </pic:blipFill>
                                        <pic:spPr>
                                          <a:xfrm>
                                            <a:off x="0" y="0"/>
                                            <a:ext cx="137328" cy="128172"/>
                                          </a:xfrm>
                                          <a:prstGeom prst="rect">
                                            <a:avLst/>
                                          </a:prstGeom>
                                        </pic:spPr>
                                      </pic:pic>
                                    </a:graphicData>
                                  </a:graphic>
                                </wp:inline>
                              </w:drawing>
                            </w:r>
                            <w:r w:rsidR="00CA7B73" w:rsidRPr="004F4AE6">
                              <w:rPr>
                                <w:rFonts w:ascii="Segoe UI Symbol" w:hAnsi="Segoe UI Symbol" w:cs="Segoe UI Symbol"/>
                                <w:sz w:val="20"/>
                                <w:szCs w:val="20"/>
                              </w:rPr>
                              <w:t xml:space="preserve"> Glory </w:t>
                            </w:r>
                            <w:r w:rsidRPr="004F4AE6">
                              <w:rPr>
                                <w:rFonts w:ascii="Segoe UI Symbol" w:hAnsi="Segoe UI Symbol" w:cs="Segoe UI Symbol"/>
                                <w:sz w:val="20"/>
                                <w:szCs w:val="20"/>
                              </w:rPr>
                              <w:t xml:space="preserve">Before making a Ranged Attack with a model armed with a Punt Gun, you can say that the model will Overcharge the weapon. To do so, the model has to either have the </w:t>
                            </w:r>
                            <w:r w:rsidRPr="004F4AE6">
                              <w:rPr>
                                <w:rFonts w:ascii="Artisan12" w:hAnsi="Artisan12" w:cs="Segoe UI Symbol"/>
                                <w:b/>
                                <w:bCs/>
                                <w:sz w:val="20"/>
                                <w:szCs w:val="20"/>
                              </w:rPr>
                              <w:t xml:space="preserve">STRONG </w:t>
                            </w:r>
                            <w:r w:rsidRPr="004F4AE6">
                              <w:rPr>
                                <w:rFonts w:ascii="Segoe UI Symbol" w:hAnsi="Segoe UI Symbol" w:cs="Segoe UI Symbol"/>
                                <w:sz w:val="20"/>
                                <w:szCs w:val="20"/>
                              </w:rPr>
                              <w:t xml:space="preserve">Keyword or be in base-to-base contact with a friendly model. An Overcharged Ranged Attack gains the </w:t>
                            </w:r>
                            <w:r w:rsidRPr="004F4AE6">
                              <w:rPr>
                                <w:rFonts w:ascii="Artisan12" w:hAnsi="Artisan12" w:cs="Segoe UI Symbol"/>
                                <w:b/>
                                <w:bCs/>
                                <w:sz w:val="20"/>
                                <w:szCs w:val="20"/>
                              </w:rPr>
                              <w:t xml:space="preserve">BLAST 3" </w:t>
                            </w:r>
                            <w:r w:rsidRPr="004F4AE6">
                              <w:rPr>
                                <w:rFonts w:ascii="Segoe UI Symbol" w:hAnsi="Segoe UI Symbol" w:cs="Segoe UI Symbol"/>
                                <w:sz w:val="20"/>
                                <w:szCs w:val="20"/>
                              </w:rPr>
                              <w:t xml:space="preserve">and </w:t>
                            </w:r>
                            <w:r w:rsidRPr="004F4AE6">
                              <w:rPr>
                                <w:rFonts w:ascii="Artisan12" w:hAnsi="Artisan12" w:cs="Segoe UI Symbol"/>
                                <w:b/>
                                <w:bCs/>
                                <w:sz w:val="20"/>
                                <w:szCs w:val="20"/>
                              </w:rPr>
                              <w:t xml:space="preserve">RELOAD </w:t>
                            </w:r>
                            <w:r w:rsidRPr="004F4AE6">
                              <w:rPr>
                                <w:rFonts w:ascii="Segoe UI Symbol" w:hAnsi="Segoe UI Symbol" w:cs="Segoe UI Symbol"/>
                                <w:sz w:val="20"/>
                                <w:szCs w:val="20"/>
                              </w:rPr>
                              <w:t xml:space="preserve">Keywords. After an Overcharged attack has been carried out, place </w:t>
                            </w:r>
                            <w:r w:rsidRPr="004F4AE6">
                              <w:rPr>
                                <w:rFonts w:ascii="Artisan12" w:hAnsi="Artisan12" w:cs="Segoe UI Symbol"/>
                                <w:b/>
                                <w:bCs/>
                                <w:sz w:val="20"/>
                                <w:szCs w:val="20"/>
                              </w:rPr>
                              <w:t>1</w:t>
                            </w:r>
                            <w:r w:rsidRPr="004F4AE6">
                              <w:rPr>
                                <w:rFonts w:ascii="Artisan12" w:hAnsi="Artisan12" w:cs="Segoe UI Symbol"/>
                                <w:sz w:val="20"/>
                                <w:szCs w:val="20"/>
                              </w:rPr>
                              <w:t xml:space="preserve"> </w:t>
                            </w:r>
                            <w:r w:rsidRPr="004F4AE6">
                              <w:rPr>
                                <w:rFonts w:ascii="Artisan12" w:hAnsi="Artisan12" w:cs="Segoe UI Symbol"/>
                                <w:b/>
                                <w:bCs/>
                                <w:sz w:val="20"/>
                                <w:szCs w:val="20"/>
                              </w:rPr>
                              <w:t xml:space="preserve">BLOOD MARKER </w:t>
                            </w:r>
                            <w:r w:rsidRPr="004F4AE6">
                              <w:rPr>
                                <w:rFonts w:ascii="Segoe UI Symbol" w:hAnsi="Segoe UI Symbol" w:cs="Segoe UI Symbol"/>
                                <w:sz w:val="20"/>
                                <w:szCs w:val="20"/>
                              </w:rPr>
                              <w:t>next to the model that made the attack, and its activation immediately ends.</w:t>
                            </w:r>
                          </w:p>
                          <w:p w14:paraId="7ECCA5A8" w14:textId="4BF1A2F0" w:rsidR="008A65EA" w:rsidRDefault="008A65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FC80E" id="_x0000_s1034" type="#_x0000_t202" style="position:absolute;margin-left:10.25pt;margin-top:6.85pt;width:357.25pt;height: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" fillcolor="#f2f2f2 [3052]" strokecolor="#c00000">
                <v:textbox>
                  <w:txbxContent>
                    <w:p w14:paraId="1EA91724" w14:textId="7A342428" w:rsidR="00957BAC" w:rsidRPr="00E9147A" w:rsidRDefault="00957BAC" w:rsidP="00957BAC">
                      <w:pPr>
                        <w:rPr>
                          <w:rFonts w:ascii="Garamond Premr Pro" w:eastAsiaTheme="majorEastAsia" w:hAnsi="Garamond Premr Pro" w:cs="Times New Roman"/>
                          <w:b/>
                          <w:bCs/>
                          <w:color w:val="C00000"/>
                          <w:sz w:val="20"/>
                          <w:szCs w:val="20"/>
                        </w:rPr>
                      </w:pPr>
                      <w:r w:rsidRPr="00E9147A">
                        <w:rPr>
                          <w:rFonts w:ascii="Garamond Premr Pro" w:eastAsiaTheme="majorEastAsia" w:hAnsi="Garamond Premr Pro" w:cs="Times New Roman"/>
                          <w:b/>
                          <w:bCs/>
                          <w:color w:val="C00000"/>
                          <w:sz w:val="20"/>
                          <w:szCs w:val="20"/>
                        </w:rPr>
                        <w:t>Punt Gun</w:t>
                      </w:r>
                    </w:p>
                    <w:p w14:paraId="30AE655E" w14:textId="77777777" w:rsidR="00E9147A" w:rsidRPr="00227E2F" w:rsidRDefault="00E9147A" w:rsidP="00E9147A">
                      <w:pPr>
                        <w:rPr>
                          <w:rFonts w:ascii="Garamond Premr Pro" w:hAnsi="Garamond Premr Pro" w:cs="Times New Roman"/>
                          <w:i/>
                          <w:iCs/>
                          <w:color w:val="747474" w:themeColor="background2" w:themeShade="80"/>
                          <w:sz w:val="20"/>
                          <w:szCs w:val="20"/>
                        </w:rPr>
                      </w:pPr>
                      <w:r>
                        <w:rPr>
                          <w:rFonts w:ascii="Garamond Premr Pro" w:hAnsi="Garamond Premr Pro" w:cs="Times New Roman"/>
                          <w:i/>
                          <w:iCs/>
                          <w:color w:val="747474" w:themeColor="background2" w:themeShade="80"/>
                          <w:sz w:val="20"/>
                          <w:szCs w:val="20"/>
                        </w:rPr>
                        <w:t xml:space="preserve">The wonderful custom Lore of this Lad. Lore titbits are in cursive (ctrl + </w:t>
                      </w:r>
                      <w:proofErr w:type="spellStart"/>
                      <w:r>
                        <w:rPr>
                          <w:rFonts w:ascii="Garamond Premr Pro" w:hAnsi="Garamond Premr Pro" w:cs="Times New Roman"/>
                          <w:i/>
                          <w:iCs/>
                          <w:color w:val="747474" w:themeColor="background2" w:themeShade="80"/>
                          <w:sz w:val="20"/>
                          <w:szCs w:val="20"/>
                        </w:rPr>
                        <w:t>i</w:t>
                      </w:r>
                      <w:proofErr w:type="spellEnd"/>
                      <w:r>
                        <w:rPr>
                          <w:rFonts w:ascii="Garamond Premr Pro" w:hAnsi="Garamond Premr Pro" w:cs="Times New Roman"/>
                          <w:i/>
                          <w:iCs/>
                          <w:color w:val="747474" w:themeColor="background2" w:themeShade="80"/>
                          <w:sz w:val="20"/>
                          <w:szCs w:val="20"/>
                        </w:rPr>
                        <w:t>) and in a greyish colour.</w:t>
                      </w:r>
                    </w:p>
                    <w:tbl>
                      <w:tblPr>
                        <w:tblStyle w:val="TableGrid"/>
                        <w:tblW w:w="7004" w:type="dxa"/>
                        <w:tblBorders>
                          <w:top w:val="none" w:sz="0" w:space="0" w:color="auto"/>
                          <w:left w:val="none" w:sz="0" w:space="0" w:color="auto"/>
                          <w:bottom w:val="none" w:sz="0" w:space="0" w:color="auto"/>
                          <w:right w:val="none" w:sz="0" w:space="0" w:color="auto"/>
                          <w:insideH w:val="single" w:sz="8" w:space="0" w:color="FFFFFF" w:themeColor="background1"/>
                          <w:insideV w:val="single" w:sz="8" w:space="0" w:color="FFFFFF" w:themeColor="background1"/>
                        </w:tblBorders>
                        <w:shd w:val="clear" w:color="auto" w:fill="BFBFBF" w:themeFill="background1" w:themeFillShade="BF"/>
                        <w:tblLook w:val="04A0" w:firstRow="1" w:lastRow="0" w:firstColumn="1" w:lastColumn="0" w:noHBand="0" w:noVBand="1"/>
                      </w:tblPr>
                      <w:tblGrid>
                        <w:gridCol w:w="1299"/>
                        <w:gridCol w:w="1438"/>
                        <w:gridCol w:w="4267"/>
                      </w:tblGrid>
                      <w:tr w:rsidR="00957BAC" w14:paraId="0EAFB331" w14:textId="77777777" w:rsidTr="00957BAC">
                        <w:trPr>
                          <w:trHeight w:val="287"/>
                        </w:trPr>
                        <w:tc>
                          <w:tcPr>
                            <w:tcW w:w="1299" w:type="dxa"/>
                            <w:shd w:val="clear" w:color="auto" w:fill="747474" w:themeFill="background2" w:themeFillShade="80"/>
                          </w:tcPr>
                          <w:p w14:paraId="31A9C445" w14:textId="77777777" w:rsidR="00957BAC" w:rsidRPr="00957BAC" w:rsidRDefault="00957BAC" w:rsidP="00957BAC">
                            <w:pPr>
                              <w:rPr>
                                <w:rFonts w:ascii="Times New Roman" w:hAnsi="Times New Roman" w:cs="Times New Roman"/>
                                <w:b/>
                                <w:bCs/>
                                <w:color w:val="FFFFFF" w:themeColor="background1"/>
                                <w:sz w:val="20"/>
                                <w:szCs w:val="20"/>
                              </w:rPr>
                            </w:pPr>
                            <w:r w:rsidRPr="00227E2F">
                              <w:rPr>
                                <w:rFonts w:ascii="Garamond Premr Pro" w:hAnsi="Garamond Premr Pro" w:cs="Times New Roman"/>
                                <w:b/>
                                <w:bCs/>
                                <w:color w:val="FFFFFF" w:themeColor="background1"/>
                                <w:sz w:val="20"/>
                                <w:szCs w:val="20"/>
                              </w:rPr>
                              <w:t>Type</w:t>
                            </w:r>
                          </w:p>
                        </w:tc>
                        <w:tc>
                          <w:tcPr>
                            <w:tcW w:w="1438" w:type="dxa"/>
                            <w:shd w:val="clear" w:color="auto" w:fill="747474" w:themeFill="background2" w:themeFillShade="80"/>
                          </w:tcPr>
                          <w:p w14:paraId="58DB4AC1" w14:textId="77777777" w:rsidR="00957BAC" w:rsidRPr="00957BAC" w:rsidRDefault="00957BAC" w:rsidP="00957BAC">
                            <w:pPr>
                              <w:rPr>
                                <w:rFonts w:ascii="Times New Roman" w:hAnsi="Times New Roman" w:cs="Times New Roman"/>
                                <w:b/>
                                <w:bCs/>
                                <w:color w:val="FFFFFF" w:themeColor="background1"/>
                                <w:sz w:val="20"/>
                                <w:szCs w:val="20"/>
                              </w:rPr>
                            </w:pPr>
                            <w:r w:rsidRPr="00227E2F">
                              <w:rPr>
                                <w:rFonts w:ascii="Garamond Premr Pro" w:hAnsi="Garamond Premr Pro" w:cs="Times New Roman"/>
                                <w:b/>
                                <w:bCs/>
                                <w:color w:val="FFFFFF" w:themeColor="background1"/>
                                <w:sz w:val="20"/>
                                <w:szCs w:val="20"/>
                              </w:rPr>
                              <w:t>Range</w:t>
                            </w:r>
                          </w:p>
                        </w:tc>
                        <w:tc>
                          <w:tcPr>
                            <w:tcW w:w="4267" w:type="dxa"/>
                            <w:shd w:val="clear" w:color="auto" w:fill="747474" w:themeFill="background2" w:themeFillShade="80"/>
                          </w:tcPr>
                          <w:p w14:paraId="6FCFB716" w14:textId="77777777" w:rsidR="00957BAC" w:rsidRPr="00227E2F" w:rsidRDefault="00957BAC" w:rsidP="00957BAC">
                            <w:pPr>
                              <w:rPr>
                                <w:rFonts w:ascii="Garamond Premr Pro" w:hAnsi="Garamond Premr Pro" w:cs="Times New Roman"/>
                                <w:b/>
                                <w:bCs/>
                                <w:color w:val="FFFFFF" w:themeColor="background1"/>
                                <w:sz w:val="20"/>
                                <w:szCs w:val="20"/>
                              </w:rPr>
                            </w:pPr>
                            <w:r w:rsidRPr="00227E2F">
                              <w:rPr>
                                <w:rFonts w:ascii="Garamond Premr Pro" w:hAnsi="Garamond Premr Pro" w:cs="Times New Roman"/>
                                <w:b/>
                                <w:bCs/>
                                <w:color w:val="FFFFFF" w:themeColor="background1"/>
                                <w:sz w:val="20"/>
                                <w:szCs w:val="20"/>
                              </w:rPr>
                              <w:t>Keywords</w:t>
                            </w:r>
                          </w:p>
                        </w:tc>
                      </w:tr>
                      <w:tr w:rsidR="00957BAC" w14:paraId="1C7A6D00" w14:textId="77777777" w:rsidTr="00957BAC">
                        <w:trPr>
                          <w:trHeight w:val="299"/>
                        </w:trPr>
                        <w:tc>
                          <w:tcPr>
                            <w:tcW w:w="1299" w:type="dxa"/>
                            <w:shd w:val="clear" w:color="auto" w:fill="F2F2F2" w:themeFill="background1" w:themeFillShade="F2"/>
                          </w:tcPr>
                          <w:p w14:paraId="057A1D5F" w14:textId="77777777" w:rsidR="00957BAC" w:rsidRPr="00CF2EF7" w:rsidRDefault="00957BAC" w:rsidP="00957BAC">
                            <w:pPr>
                              <w:rPr>
                                <w:rFonts w:ascii="Times New Roman" w:hAnsi="Times New Roman" w:cs="Times New Roman"/>
                                <w:sz w:val="20"/>
                                <w:szCs w:val="20"/>
                              </w:rPr>
                            </w:pPr>
                            <w:r w:rsidRPr="00227E2F">
                              <w:rPr>
                                <w:rFonts w:ascii="Garamond Premr Pro" w:hAnsi="Garamond Premr Pro" w:cs="Times New Roman"/>
                                <w:sz w:val="20"/>
                                <w:szCs w:val="20"/>
                              </w:rPr>
                              <w:t>2-Handed</w:t>
                            </w:r>
                          </w:p>
                        </w:tc>
                        <w:tc>
                          <w:tcPr>
                            <w:tcW w:w="1438" w:type="dxa"/>
                            <w:shd w:val="clear" w:color="auto" w:fill="F2F2F2" w:themeFill="background1" w:themeFillShade="F2"/>
                          </w:tcPr>
                          <w:p w14:paraId="38C56C53" w14:textId="77777777" w:rsidR="00957BAC" w:rsidRPr="00CF2EF7" w:rsidRDefault="00957BAC" w:rsidP="00957BAC">
                            <w:pPr>
                              <w:rPr>
                                <w:rFonts w:ascii="Times New Roman" w:hAnsi="Times New Roman" w:cs="Times New Roman"/>
                                <w:sz w:val="20"/>
                                <w:szCs w:val="20"/>
                              </w:rPr>
                            </w:pPr>
                            <w:r w:rsidRPr="00227E2F">
                              <w:rPr>
                                <w:rFonts w:ascii="Garamond Premr Pro" w:hAnsi="Garamond Premr Pro" w:cs="Times New Roman"/>
                                <w:sz w:val="20"/>
                                <w:szCs w:val="20"/>
                              </w:rPr>
                              <w:t>18”</w:t>
                            </w:r>
                          </w:p>
                        </w:tc>
                        <w:tc>
                          <w:tcPr>
                            <w:tcW w:w="4267" w:type="dxa"/>
                            <w:shd w:val="clear" w:color="auto" w:fill="F2F2F2" w:themeFill="background1" w:themeFillShade="F2"/>
                          </w:tcPr>
                          <w:p w14:paraId="08D98971" w14:textId="77777777" w:rsidR="00957BAC" w:rsidRPr="009D3274" w:rsidRDefault="00957BAC" w:rsidP="00957BAC">
                            <w:pPr>
                              <w:rPr>
                                <w:rFonts w:ascii="Artisan12" w:hAnsi="Artisan12" w:cs="Times New Roman"/>
                                <w:sz w:val="20"/>
                                <w:szCs w:val="20"/>
                              </w:rPr>
                            </w:pPr>
                            <w:r w:rsidRPr="009D3274">
                              <w:rPr>
                                <w:rFonts w:ascii="Artisan12" w:hAnsi="Artisan12" w:cs="Times New Roman"/>
                                <w:sz w:val="20"/>
                                <w:szCs w:val="20"/>
                              </w:rPr>
                              <w:t>+1 DICE, +1 INJURY DICE, HEAVY, SHOTGUN, SHRAPNEL</w:t>
                            </w:r>
                          </w:p>
                        </w:tc>
                      </w:tr>
                    </w:tbl>
                    <w:p w14:paraId="632BB2E3" w14:textId="710A3C9C" w:rsidR="00957BAC" w:rsidRPr="004F4AE6" w:rsidRDefault="00957BAC" w:rsidP="004F4AE6">
                      <w:pPr>
                        <w:pStyle w:val="ListParagraph"/>
                        <w:numPr>
                          <w:ilvl w:val="0"/>
                          <w:numId w:val="7"/>
                        </w:numPr>
                        <w:rPr>
                          <w:rStyle w:val="Heading1Char"/>
                          <w:rFonts w:ascii="Garamond Premr Pro" w:hAnsi="Garamond Premr Pro" w:cs="Times New Roman"/>
                          <w:b/>
                          <w:bCs/>
                          <w:sz w:val="20"/>
                          <w:szCs w:val="20"/>
                        </w:rPr>
                      </w:pPr>
                      <w:r w:rsidRPr="004F4AE6">
                        <w:rPr>
                          <w:rFonts w:ascii="Segoe UI Symbol" w:hAnsi="Segoe UI Symbol" w:cs="Segoe UI Symbol"/>
                          <w:b/>
                          <w:bCs/>
                          <w:color w:val="C00000"/>
                          <w:sz w:val="20"/>
                          <w:szCs w:val="20"/>
                        </w:rPr>
                        <w:t>Overcharge</w:t>
                      </w:r>
                      <w:r w:rsidRPr="004F4AE6">
                        <w:rPr>
                          <w:rFonts w:ascii="Segoe UI Symbol" w:hAnsi="Segoe UI Symbol" w:cs="Segoe UI Symbol"/>
                          <w:b/>
                          <w:bCs/>
                          <w:sz w:val="20"/>
                          <w:szCs w:val="20"/>
                        </w:rPr>
                        <w:t>:</w:t>
                      </w:r>
                      <w:r w:rsidRPr="004F4AE6">
                        <w:rPr>
                          <w:rFonts w:ascii="Segoe UI Symbol" w:hAnsi="Segoe UI Symbol" w:cs="Segoe UI Symbol"/>
                          <w:sz w:val="20"/>
                          <w:szCs w:val="20"/>
                        </w:rPr>
                        <w:t xml:space="preserve"> </w:t>
                      </w:r>
                      <w:r w:rsidR="00CA7B73" w:rsidRPr="00CA7B73">
                        <w:rPr>
                          <w:noProof/>
                        </w:rPr>
                        <w:drawing>
                          <wp:inline distT="0" distB="0" distL="0" distR="0" wp14:anchorId="195819BB" wp14:editId="2792DBE2">
                            <wp:extent cx="109182" cy="114829"/>
                            <wp:effectExtent l="0" t="0" r="5715" b="0"/>
                            <wp:docPr id="1751830877" name="Picture 1"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30877" name="Picture 1" descr="A black circle with a white crown in it&#10;&#10;AI-generated content may be incorrect."/>
                                    <pic:cNvPicPr/>
                                  </pic:nvPicPr>
                                  <pic:blipFill>
                                    <a:blip r:embed="rId19"/>
                                    <a:stretch>
                                      <a:fillRect/>
                                    </a:stretch>
                                  </pic:blipFill>
                                  <pic:spPr>
                                    <a:xfrm flipH="1">
                                      <a:off x="0" y="0"/>
                                      <a:ext cx="114964" cy="120910"/>
                                    </a:xfrm>
                                    <a:prstGeom prst="rect">
                                      <a:avLst/>
                                    </a:prstGeom>
                                  </pic:spPr>
                                </pic:pic>
                              </a:graphicData>
                            </a:graphic>
                          </wp:inline>
                        </w:drawing>
                      </w:r>
                      <w:r w:rsidR="00CA7B73" w:rsidRPr="004F4AE6">
                        <w:rPr>
                          <w:rFonts w:ascii="Segoe UI Symbol" w:hAnsi="Segoe UI Symbol" w:cs="Segoe UI Symbol"/>
                          <w:sz w:val="20"/>
                          <w:szCs w:val="20"/>
                        </w:rPr>
                        <w:t xml:space="preserve"> Ducats </w:t>
                      </w:r>
                      <w:r w:rsidR="00CA7B73" w:rsidRPr="00CA7B73">
                        <w:rPr>
                          <w:noProof/>
                        </w:rPr>
                        <w:drawing>
                          <wp:inline distT="0" distB="0" distL="0" distR="0" wp14:anchorId="34E87C9A" wp14:editId="27EAAA5C">
                            <wp:extent cx="126869" cy="118411"/>
                            <wp:effectExtent l="0" t="0" r="6985" b="0"/>
                            <wp:docPr id="77018907" name="Picture 1"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8907" name="Picture 1" descr="A black star in a circle&#10;&#10;AI-generated content may be incorrect."/>
                                    <pic:cNvPicPr/>
                                  </pic:nvPicPr>
                                  <pic:blipFill>
                                    <a:blip r:embed="rId20"/>
                                    <a:stretch>
                                      <a:fillRect/>
                                    </a:stretch>
                                  </pic:blipFill>
                                  <pic:spPr>
                                    <a:xfrm>
                                      <a:off x="0" y="0"/>
                                      <a:ext cx="137328" cy="128172"/>
                                    </a:xfrm>
                                    <a:prstGeom prst="rect">
                                      <a:avLst/>
                                    </a:prstGeom>
                                  </pic:spPr>
                                </pic:pic>
                              </a:graphicData>
                            </a:graphic>
                          </wp:inline>
                        </w:drawing>
                      </w:r>
                      <w:r w:rsidR="00CA7B73" w:rsidRPr="004F4AE6">
                        <w:rPr>
                          <w:rFonts w:ascii="Segoe UI Symbol" w:hAnsi="Segoe UI Symbol" w:cs="Segoe UI Symbol"/>
                          <w:sz w:val="20"/>
                          <w:szCs w:val="20"/>
                        </w:rPr>
                        <w:t xml:space="preserve"> Glory </w:t>
                      </w:r>
                      <w:r w:rsidRPr="004F4AE6">
                        <w:rPr>
                          <w:rFonts w:ascii="Segoe UI Symbol" w:hAnsi="Segoe UI Symbol" w:cs="Segoe UI Symbol"/>
                          <w:sz w:val="20"/>
                          <w:szCs w:val="20"/>
                        </w:rPr>
                        <w:t xml:space="preserve">Before making a Ranged Attack with a model armed with a Punt Gun, you can say that the model will Overcharge the weapon. To do so, the model has to either have the </w:t>
                      </w:r>
                      <w:r w:rsidRPr="004F4AE6">
                        <w:rPr>
                          <w:rFonts w:ascii="Artisan12" w:hAnsi="Artisan12" w:cs="Segoe UI Symbol"/>
                          <w:b/>
                          <w:bCs/>
                          <w:sz w:val="20"/>
                          <w:szCs w:val="20"/>
                        </w:rPr>
                        <w:t xml:space="preserve">STRONG </w:t>
                      </w:r>
                      <w:r w:rsidRPr="004F4AE6">
                        <w:rPr>
                          <w:rFonts w:ascii="Segoe UI Symbol" w:hAnsi="Segoe UI Symbol" w:cs="Segoe UI Symbol"/>
                          <w:sz w:val="20"/>
                          <w:szCs w:val="20"/>
                        </w:rPr>
                        <w:t xml:space="preserve">Keyword or be in base-to-base contact with a friendly model. An Overcharged Ranged Attack gains the </w:t>
                      </w:r>
                      <w:r w:rsidRPr="004F4AE6">
                        <w:rPr>
                          <w:rFonts w:ascii="Artisan12" w:hAnsi="Artisan12" w:cs="Segoe UI Symbol"/>
                          <w:b/>
                          <w:bCs/>
                          <w:sz w:val="20"/>
                          <w:szCs w:val="20"/>
                        </w:rPr>
                        <w:t xml:space="preserve">BLAST 3" </w:t>
                      </w:r>
                      <w:r w:rsidRPr="004F4AE6">
                        <w:rPr>
                          <w:rFonts w:ascii="Segoe UI Symbol" w:hAnsi="Segoe UI Symbol" w:cs="Segoe UI Symbol"/>
                          <w:sz w:val="20"/>
                          <w:szCs w:val="20"/>
                        </w:rPr>
                        <w:t xml:space="preserve">and </w:t>
                      </w:r>
                      <w:r w:rsidRPr="004F4AE6">
                        <w:rPr>
                          <w:rFonts w:ascii="Artisan12" w:hAnsi="Artisan12" w:cs="Segoe UI Symbol"/>
                          <w:b/>
                          <w:bCs/>
                          <w:sz w:val="20"/>
                          <w:szCs w:val="20"/>
                        </w:rPr>
                        <w:t xml:space="preserve">RELOAD </w:t>
                      </w:r>
                      <w:r w:rsidRPr="004F4AE6">
                        <w:rPr>
                          <w:rFonts w:ascii="Segoe UI Symbol" w:hAnsi="Segoe UI Symbol" w:cs="Segoe UI Symbol"/>
                          <w:sz w:val="20"/>
                          <w:szCs w:val="20"/>
                        </w:rPr>
                        <w:t xml:space="preserve">Keywords. After an Overcharged attack has been carried out, place </w:t>
                      </w:r>
                      <w:r w:rsidRPr="004F4AE6">
                        <w:rPr>
                          <w:rFonts w:ascii="Artisan12" w:hAnsi="Artisan12" w:cs="Segoe UI Symbol"/>
                          <w:b/>
                          <w:bCs/>
                          <w:sz w:val="20"/>
                          <w:szCs w:val="20"/>
                        </w:rPr>
                        <w:t>1</w:t>
                      </w:r>
                      <w:r w:rsidRPr="004F4AE6">
                        <w:rPr>
                          <w:rFonts w:ascii="Artisan12" w:hAnsi="Artisan12" w:cs="Segoe UI Symbol"/>
                          <w:sz w:val="20"/>
                          <w:szCs w:val="20"/>
                        </w:rPr>
                        <w:t xml:space="preserve"> </w:t>
                      </w:r>
                      <w:r w:rsidRPr="004F4AE6">
                        <w:rPr>
                          <w:rFonts w:ascii="Artisan12" w:hAnsi="Artisan12" w:cs="Segoe UI Symbol"/>
                          <w:b/>
                          <w:bCs/>
                          <w:sz w:val="20"/>
                          <w:szCs w:val="20"/>
                        </w:rPr>
                        <w:t xml:space="preserve">BLOOD MARKER </w:t>
                      </w:r>
                      <w:r w:rsidRPr="004F4AE6">
                        <w:rPr>
                          <w:rFonts w:ascii="Segoe UI Symbol" w:hAnsi="Segoe UI Symbol" w:cs="Segoe UI Symbol"/>
                          <w:sz w:val="20"/>
                          <w:szCs w:val="20"/>
                        </w:rPr>
                        <w:t>next to the model that made the attack, and its activation immediately ends.</w:t>
                      </w:r>
                    </w:p>
                    <w:p w14:paraId="7ECCA5A8" w14:textId="4BF1A2F0" w:rsidR="008A65EA" w:rsidRDefault="008A65EA"/>
                  </w:txbxContent>
                </v:textbox>
              </v:shape>
            </w:pict>
          </mc:Fallback>
        </mc:AlternateContent>
      </w:r>
    </w:p>
    <w:p w14:paraId="1DE60D56" w14:textId="52888848" w:rsidR="002B666D" w:rsidRPr="00227E2F" w:rsidRDefault="002B666D">
      <w:pPr>
        <w:rPr>
          <w:rFonts w:ascii="Garamond Premr Pro" w:hAnsi="Garamond Premr Pro" w:cs="Times New Roman"/>
          <w:sz w:val="20"/>
          <w:szCs w:val="20"/>
        </w:rPr>
      </w:pPr>
      <w:r w:rsidRPr="00227E2F">
        <w:rPr>
          <w:rFonts w:ascii="Garamond Premr Pro" w:hAnsi="Garamond Premr Pro" w:cs="Times New Roman"/>
          <w:sz w:val="20"/>
          <w:szCs w:val="20"/>
        </w:rPr>
        <w:br w:type="page"/>
      </w:r>
    </w:p>
    <w:p w14:paraId="1D9A5052" w14:textId="54000B92" w:rsidR="002B666D" w:rsidRPr="00BF6EB9" w:rsidRDefault="002B666D" w:rsidP="002B666D">
      <w:pPr>
        <w:pStyle w:val="Heading2"/>
        <w:jc w:val="center"/>
        <w:rPr>
          <w:rStyle w:val="Heading1Char"/>
          <w:color w:val="C00000"/>
          <w:sz w:val="48"/>
          <w:szCs w:val="48"/>
        </w:rPr>
      </w:pPr>
      <w:bookmarkStart w:id="8" w:name="_Warband_Variant"/>
      <w:bookmarkEnd w:id="8"/>
      <w:r w:rsidRPr="00BF6EB9">
        <w:rPr>
          <w:rStyle w:val="Heading1Char"/>
          <w:noProof/>
          <w:color w:val="C00000"/>
          <w:sz w:val="48"/>
          <w:szCs w:val="48"/>
        </w:rPr>
        <w:lastRenderedPageBreak/>
        <w:drawing>
          <wp:inline distT="0" distB="0" distL="0" distR="0" wp14:anchorId="4408167B" wp14:editId="05534B79">
            <wp:extent cx="327404" cy="170732"/>
            <wp:effectExtent l="0" t="0" r="0" b="1270"/>
            <wp:docPr id="315254900" name="Picture 1" descr="A red arr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46508" name="Picture 1" descr="A red arrow with a red arrow&#10;&#10;AI-generated content may be incorrect."/>
                    <pic:cNvPicPr/>
                  </pic:nvPicPr>
                  <pic:blipFill>
                    <a:blip r:embed="rId7"/>
                    <a:stretch>
                      <a:fillRect/>
                    </a:stretch>
                  </pic:blipFill>
                  <pic:spPr>
                    <a:xfrm>
                      <a:off x="0" y="0"/>
                      <a:ext cx="346231" cy="180550"/>
                    </a:xfrm>
                    <a:prstGeom prst="rect">
                      <a:avLst/>
                    </a:prstGeom>
                  </pic:spPr>
                </pic:pic>
              </a:graphicData>
            </a:graphic>
          </wp:inline>
        </w:drawing>
      </w:r>
      <w:r w:rsidRPr="00BF6EB9">
        <w:rPr>
          <w:rStyle w:val="Heading1Char"/>
          <w:color w:val="C00000"/>
          <w:sz w:val="48"/>
          <w:szCs w:val="48"/>
        </w:rPr>
        <w:t>Warband Variant</w:t>
      </w:r>
      <w:r w:rsidRPr="00BF6EB9">
        <w:rPr>
          <w:rStyle w:val="Heading1Char"/>
          <w:noProof/>
          <w:color w:val="C00000"/>
          <w:sz w:val="48"/>
          <w:szCs w:val="48"/>
        </w:rPr>
        <w:drawing>
          <wp:inline distT="0" distB="0" distL="0" distR="0" wp14:anchorId="67830BD0" wp14:editId="296926DF">
            <wp:extent cx="327404" cy="170732"/>
            <wp:effectExtent l="0" t="0" r="0" b="1270"/>
            <wp:docPr id="193073042" name="Picture 1" descr="A red arrow with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83507" name="Picture 1" descr="A red arrow with a red arrow&#10;&#10;AI-generated content may be incorrect."/>
                    <pic:cNvPicPr/>
                  </pic:nvPicPr>
                  <pic:blipFill>
                    <a:blip r:embed="rId7"/>
                    <a:stretch>
                      <a:fillRect/>
                    </a:stretch>
                  </pic:blipFill>
                  <pic:spPr>
                    <a:xfrm rot="10800000">
                      <a:off x="0" y="0"/>
                      <a:ext cx="346231" cy="180550"/>
                    </a:xfrm>
                    <a:prstGeom prst="rect">
                      <a:avLst/>
                    </a:prstGeom>
                  </pic:spPr>
                </pic:pic>
              </a:graphicData>
            </a:graphic>
          </wp:inline>
        </w:drawing>
      </w:r>
    </w:p>
    <w:p w14:paraId="4DE83654" w14:textId="77777777" w:rsidR="00BF6EB9" w:rsidRPr="00957BAC" w:rsidRDefault="00BF6EB9" w:rsidP="00957BAC">
      <w:pPr>
        <w:spacing w:after="0"/>
        <w:rPr>
          <w:rFonts w:ascii="Cloister Black" w:hAnsi="Cloister Black" w:cs="Times New Roman"/>
          <w:sz w:val="20"/>
          <w:szCs w:val="20"/>
        </w:rPr>
      </w:pPr>
    </w:p>
    <w:p w14:paraId="38F6A596" w14:textId="123D1F58" w:rsidR="00533969" w:rsidRDefault="00BF6EB9" w:rsidP="00416940">
      <w:pPr>
        <w:rPr>
          <w:rFonts w:ascii="Cloister Black" w:hAnsi="Cloister Black" w:cs="Times New Roman"/>
          <w:sz w:val="40"/>
          <w:szCs w:val="40"/>
        </w:rPr>
      </w:pPr>
      <w:r w:rsidRPr="00BF6EB9">
        <w:rPr>
          <w:rFonts w:ascii="Cloister Black" w:hAnsi="Cloister Black" w:cs="Times New Roman"/>
          <w:sz w:val="40"/>
          <w:szCs w:val="40"/>
        </w:rPr>
        <w:t>Procession of the Sacred Affliction</w:t>
      </w:r>
    </w:p>
    <w:p w14:paraId="0B3A395A" w14:textId="15E767F2" w:rsidR="00B17B01" w:rsidRPr="00227E2F" w:rsidRDefault="00B17B01" w:rsidP="00416940">
      <w:pPr>
        <w:rPr>
          <w:rFonts w:ascii="Garamond Premr Pro" w:hAnsi="Garamond Premr Pro" w:cs="Times New Roman"/>
          <w:i/>
          <w:iCs/>
          <w:sz w:val="20"/>
          <w:szCs w:val="20"/>
        </w:rPr>
      </w:pPr>
      <w:r w:rsidRPr="00227E2F">
        <w:rPr>
          <w:rFonts w:ascii="Garamond Premr Pro" w:hAnsi="Garamond Premr Pro" w:cs="Times New Roman"/>
          <w:i/>
          <w:iCs/>
          <w:sz w:val="20"/>
          <w:szCs w:val="20"/>
        </w:rPr>
        <w:t xml:space="preserve">Trench Pilgrims of the Procession of the Sacred Affliction are known for their zeal in close-quarter combat, their armour decorated with icons and shields adorned with the depictions of the Saints, which, despite appearances, can withstand machine gun bullets. The millstones they carry upon their backs are used to tie about the necks of sinners before drowning them in the mud and blood of No Man’s Land. They spurn the use of the iron </w:t>
      </w:r>
      <w:proofErr w:type="spellStart"/>
      <w:r w:rsidRPr="00227E2F">
        <w:rPr>
          <w:rFonts w:ascii="Garamond Premr Pro" w:hAnsi="Garamond Premr Pro" w:cs="Times New Roman"/>
          <w:i/>
          <w:iCs/>
          <w:sz w:val="20"/>
          <w:szCs w:val="20"/>
        </w:rPr>
        <w:t>capirotes</w:t>
      </w:r>
      <w:proofErr w:type="spellEnd"/>
      <w:r w:rsidRPr="00227E2F">
        <w:rPr>
          <w:rFonts w:ascii="Garamond Premr Pro" w:hAnsi="Garamond Premr Pro" w:cs="Times New Roman"/>
          <w:i/>
          <w:iCs/>
          <w:sz w:val="20"/>
          <w:szCs w:val="20"/>
        </w:rPr>
        <w:t>, believing firmly that faith alone is enough to withstand the horrors of Hell.</w:t>
      </w:r>
    </w:p>
    <w:p w14:paraId="4DB6ED3A" w14:textId="7E515384" w:rsidR="00156D54" w:rsidRPr="00227E2F" w:rsidRDefault="004C0EE9" w:rsidP="00EB4176">
      <w:pPr>
        <w:spacing w:line="360" w:lineRule="auto"/>
        <w:rPr>
          <w:rFonts w:ascii="Garamond Premr Pro" w:hAnsi="Garamond Premr Pro" w:cs="Times New Roman"/>
          <w:sz w:val="20"/>
          <w:szCs w:val="20"/>
        </w:rPr>
      </w:pPr>
      <w:r w:rsidRPr="00A16862">
        <w:rPr>
          <w:noProof/>
        </w:rPr>
        <mc:AlternateContent>
          <mc:Choice Requires="wps">
            <w:drawing>
              <wp:anchor distT="0" distB="0" distL="114300" distR="114300" simplePos="0" relativeHeight="251659264" behindDoc="0" locked="0" layoutInCell="1" allowOverlap="1" wp14:anchorId="7E831D48" wp14:editId="3594EED9">
                <wp:simplePos x="0" y="0"/>
                <wp:positionH relativeFrom="column">
                  <wp:posOffset>-686</wp:posOffset>
                </wp:positionH>
                <wp:positionV relativeFrom="paragraph">
                  <wp:posOffset>165633</wp:posOffset>
                </wp:positionV>
                <wp:extent cx="4923130" cy="483"/>
                <wp:effectExtent l="0" t="0" r="0" b="0"/>
                <wp:wrapNone/>
                <wp:docPr id="491398345" name="Straight Connector 11"/>
                <wp:cNvGraphicFramePr/>
                <a:graphic xmlns:a="http://schemas.openxmlformats.org/drawingml/2006/main">
                  <a:graphicData uri="http://schemas.microsoft.com/office/word/2010/wordprocessingShape">
                    <wps:wsp>
                      <wps:cNvCnPr/>
                      <wps:spPr>
                        <a:xfrm>
                          <a:off x="0" y="0"/>
                          <a:ext cx="4923130" cy="483"/>
                        </a:xfrm>
                        <a:prstGeom prst="line">
                          <a:avLst/>
                        </a:prstGeom>
                        <a:ln w="9525">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CCE270" id="Straight Connector 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3.05pt" to="387.6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" strokecolor="#c00000">
                <v:stroke joinstyle="miter"/>
              </v:line>
            </w:pict>
          </mc:Fallback>
        </mc:AlternateContent>
      </w:r>
      <w:r w:rsidR="00B17B01" w:rsidRPr="00A16862">
        <w:t>PROCESSION OF THE SACRED AFFLICTION SPECIAL RULES</w:t>
      </w:r>
      <w:r w:rsidR="00F63AAA" w:rsidRPr="00227E2F">
        <w:rPr>
          <w:rFonts w:ascii="Garamond Premr Pro" w:hAnsi="Garamond Premr Pro" w:cs="Times New Roman"/>
          <w:sz w:val="20"/>
          <w:szCs w:val="20"/>
        </w:rPr>
        <w:br/>
      </w:r>
      <w:r w:rsidR="00567FD2" w:rsidRPr="00227E2F">
        <w:rPr>
          <w:rFonts w:ascii="Garamond Premr Pro" w:hAnsi="Garamond Premr Pro" w:cs="Times New Roman"/>
          <w:sz w:val="20"/>
          <w:szCs w:val="20"/>
        </w:rPr>
        <w:t xml:space="preserve">The following special rules </w:t>
      </w:r>
      <w:r w:rsidR="00EB4176" w:rsidRPr="00227E2F">
        <w:rPr>
          <w:rFonts w:ascii="Garamond Premr Pro" w:hAnsi="Garamond Premr Pro" w:cs="Times New Roman"/>
          <w:sz w:val="20"/>
          <w:szCs w:val="20"/>
        </w:rPr>
        <w:t>apply</w:t>
      </w:r>
      <w:r w:rsidR="00567FD2" w:rsidRPr="00227E2F">
        <w:rPr>
          <w:rFonts w:ascii="Garamond Premr Pro" w:hAnsi="Garamond Premr Pro" w:cs="Times New Roman"/>
          <w:sz w:val="20"/>
          <w:szCs w:val="20"/>
        </w:rPr>
        <w:t xml:space="preserve"> to a Procession of the Sacred Affliction Warband</w:t>
      </w:r>
    </w:p>
    <w:p w14:paraId="1F0B0AA4" w14:textId="6C58FA4F" w:rsidR="005C54CC" w:rsidRPr="005C54CC" w:rsidRDefault="005C54CC" w:rsidP="005C54CC">
      <w:pPr>
        <w:pStyle w:val="ListParagraph"/>
        <w:numPr>
          <w:ilvl w:val="0"/>
          <w:numId w:val="3"/>
        </w:numPr>
        <w:spacing w:after="0"/>
        <w:rPr>
          <w:rFonts w:ascii="Garamond Premr Pro" w:hAnsi="Garamond Premr Pro" w:cs="Times New Roman"/>
          <w:sz w:val="20"/>
          <w:szCs w:val="20"/>
        </w:rPr>
      </w:pPr>
      <w:r w:rsidRPr="005C54CC">
        <w:rPr>
          <w:rFonts w:ascii="Garamond Premr Pro" w:hAnsi="Garamond Premr Pro" w:cs="Times New Roman"/>
          <w:color w:val="C00000"/>
          <w:sz w:val="20"/>
          <w:szCs w:val="20"/>
        </w:rPr>
        <w:t>Hammer and the Anvil</w:t>
      </w:r>
      <w:r w:rsidRPr="005C54CC">
        <w:rPr>
          <w:rFonts w:ascii="Garamond Premr Pro" w:hAnsi="Garamond Premr Pro" w:cs="Times New Roman"/>
          <w:sz w:val="20"/>
          <w:szCs w:val="20"/>
        </w:rPr>
        <w:t>: Anti-Tank Hammers taken for a Procession of the Sacred Affliction Warband do not have the (</w:t>
      </w:r>
      <w:r w:rsidRPr="005C54CC">
        <w:rPr>
          <w:rFonts w:ascii="Artisan12" w:hAnsi="Artisan12" w:cs="Times New Roman"/>
          <w:b/>
          <w:bCs/>
          <w:sz w:val="20"/>
          <w:szCs w:val="20"/>
        </w:rPr>
        <w:t>ELITE</w:t>
      </w:r>
      <w:r w:rsidRPr="005C54CC">
        <w:rPr>
          <w:rFonts w:ascii="Garamond Premr Pro" w:hAnsi="Garamond Premr Pro" w:cs="Times New Roman"/>
          <w:sz w:val="20"/>
          <w:szCs w:val="20"/>
        </w:rPr>
        <w:t xml:space="preserve"> only) restriction</w:t>
      </w:r>
    </w:p>
    <w:p w14:paraId="040F6F3D" w14:textId="58438AFE" w:rsidR="005C54CC" w:rsidRDefault="005C54CC" w:rsidP="005C54CC">
      <w:pPr>
        <w:pStyle w:val="ListParagraph"/>
        <w:numPr>
          <w:ilvl w:val="0"/>
          <w:numId w:val="3"/>
        </w:numPr>
        <w:spacing w:after="0"/>
        <w:rPr>
          <w:rFonts w:ascii="Garamond Premr Pro" w:hAnsi="Garamond Premr Pro" w:cs="Times New Roman"/>
          <w:sz w:val="20"/>
          <w:szCs w:val="20"/>
        </w:rPr>
      </w:pPr>
      <w:r w:rsidRPr="005C54CC">
        <w:rPr>
          <w:rFonts w:ascii="Garamond Premr Pro" w:hAnsi="Garamond Premr Pro" w:cs="Times New Roman"/>
          <w:color w:val="C00000"/>
          <w:sz w:val="20"/>
          <w:szCs w:val="20"/>
        </w:rPr>
        <w:t xml:space="preserve">Face thy Fears: </w:t>
      </w:r>
      <w:r w:rsidRPr="005C54CC">
        <w:rPr>
          <w:rFonts w:ascii="Garamond Premr Pro" w:hAnsi="Garamond Premr Pro" w:cs="Times New Roman"/>
          <w:sz w:val="20"/>
          <w:szCs w:val="20"/>
        </w:rPr>
        <w:t xml:space="preserve">Models in a Procession of the Sacred Affliction Warband cannot have Iron </w:t>
      </w:r>
      <w:proofErr w:type="spellStart"/>
      <w:r w:rsidRPr="005C54CC">
        <w:rPr>
          <w:rFonts w:ascii="Garamond Premr Pro" w:hAnsi="Garamond Premr Pro" w:cs="Times New Roman"/>
          <w:sz w:val="20"/>
          <w:szCs w:val="20"/>
        </w:rPr>
        <w:t>Capirotes</w:t>
      </w:r>
      <w:proofErr w:type="spellEnd"/>
      <w:r w:rsidRPr="005C54CC">
        <w:rPr>
          <w:rFonts w:ascii="Garamond Premr Pro" w:hAnsi="Garamond Premr Pro" w:cs="Times New Roman"/>
          <w:sz w:val="20"/>
          <w:szCs w:val="20"/>
        </w:rPr>
        <w:t xml:space="preserve">. Ecclesiastic Prisoners in a Procession of the Sacred Affliction Warband do not have Iron </w:t>
      </w:r>
      <w:proofErr w:type="spellStart"/>
      <w:r w:rsidRPr="005C54CC">
        <w:rPr>
          <w:rFonts w:ascii="Garamond Premr Pro" w:hAnsi="Garamond Premr Pro" w:cs="Times New Roman"/>
          <w:sz w:val="20"/>
          <w:szCs w:val="20"/>
        </w:rPr>
        <w:t>Capirotes</w:t>
      </w:r>
      <w:proofErr w:type="spellEnd"/>
      <w:r w:rsidRPr="005C54CC">
        <w:rPr>
          <w:rFonts w:ascii="Garamond Premr Pro" w:hAnsi="Garamond Premr Pro" w:cs="Times New Roman"/>
          <w:sz w:val="20"/>
          <w:szCs w:val="20"/>
        </w:rPr>
        <w:t>, but their cost remains the same.</w:t>
      </w:r>
    </w:p>
    <w:p w14:paraId="1A2A8A6B" w14:textId="5BDF0011" w:rsidR="00957BAC" w:rsidRPr="00227E2F" w:rsidRDefault="00957BAC">
      <w:pPr>
        <w:rPr>
          <w:rFonts w:ascii="Garamond Premr Pro" w:hAnsi="Garamond Premr Pro" w:cs="Times New Roman"/>
          <w:sz w:val="20"/>
          <w:szCs w:val="20"/>
        </w:rPr>
      </w:pPr>
      <w:r w:rsidRPr="00227E2F">
        <w:rPr>
          <w:rFonts w:ascii="Garamond Premr Pro" w:hAnsi="Garamond Premr Pro" w:cs="Times New Roman"/>
          <w:sz w:val="20"/>
          <w:szCs w:val="20"/>
        </w:rPr>
        <w:br w:type="page"/>
      </w:r>
    </w:p>
    <w:p w14:paraId="32E63BA7" w14:textId="42761ACE" w:rsidR="00957BAC" w:rsidRPr="00227E2F" w:rsidRDefault="00957BAC" w:rsidP="00A16862">
      <w:pPr>
        <w:pStyle w:val="Heading1"/>
        <w:spacing w:before="0" w:after="0"/>
        <w:rPr>
          <w:rFonts w:ascii="Garamond Premr Pro" w:hAnsi="Garamond Premr Pro" w:cs="Times New Roman"/>
          <w:sz w:val="20"/>
          <w:szCs w:val="24"/>
        </w:rPr>
      </w:pPr>
      <w:bookmarkStart w:id="9" w:name="_PROCESSION_OF_THE"/>
      <w:bookmarkEnd w:id="9"/>
      <w:r w:rsidRPr="00227E2F">
        <w:rPr>
          <w:rFonts w:ascii="Garamond Premr Pro" w:hAnsi="Garamond Premr Pro" w:cs="Times New Roman"/>
          <w:sz w:val="20"/>
          <w:szCs w:val="24"/>
        </w:rPr>
        <w:lastRenderedPageBreak/>
        <w:t>PROCESSION OF THE SACRED AFFLICTION</w:t>
      </w:r>
    </w:p>
    <w:bookmarkStart w:id="10" w:name="_ARMOURY_ß_BATTLEKIT"/>
    <w:bookmarkEnd w:id="10"/>
    <w:p w14:paraId="7A2D9ED3" w14:textId="47EF2A73" w:rsidR="00957BAC" w:rsidRPr="00227E2F" w:rsidRDefault="00957BAC" w:rsidP="00A16862">
      <w:pPr>
        <w:pStyle w:val="Heading1"/>
        <w:spacing w:before="0" w:after="0"/>
        <w:rPr>
          <w:rFonts w:ascii="Garamond Premr Pro" w:hAnsi="Garamond Premr Pro" w:cs="Times New Roman"/>
          <w:sz w:val="20"/>
          <w:szCs w:val="24"/>
        </w:rPr>
      </w:pPr>
      <w:r w:rsidRPr="00227E2F">
        <w:rPr>
          <w:rFonts w:ascii="Garamond Premr Pro" w:hAnsi="Garamond Premr Pro" w:cs="Times New Roman"/>
          <w:noProof/>
          <w:sz w:val="20"/>
          <w:szCs w:val="24"/>
        </w:rPr>
        <mc:AlternateContent>
          <mc:Choice Requires="wps">
            <w:drawing>
              <wp:anchor distT="0" distB="0" distL="114300" distR="114300" simplePos="0" relativeHeight="251662336" behindDoc="0" locked="0" layoutInCell="1" allowOverlap="1" wp14:anchorId="1E913CE1" wp14:editId="1770963D">
                <wp:simplePos x="0" y="0"/>
                <wp:positionH relativeFrom="column">
                  <wp:posOffset>-34290</wp:posOffset>
                </wp:positionH>
                <wp:positionV relativeFrom="paragraph">
                  <wp:posOffset>147955</wp:posOffset>
                </wp:positionV>
                <wp:extent cx="4923130" cy="483"/>
                <wp:effectExtent l="0" t="0" r="0" b="0"/>
                <wp:wrapNone/>
                <wp:docPr id="313217724" name="Straight Connector 11"/>
                <wp:cNvGraphicFramePr/>
                <a:graphic xmlns:a="http://schemas.openxmlformats.org/drawingml/2006/main">
                  <a:graphicData uri="http://schemas.microsoft.com/office/word/2010/wordprocessingShape">
                    <wps:wsp>
                      <wps:cNvCnPr/>
                      <wps:spPr>
                        <a:xfrm>
                          <a:off x="0" y="0"/>
                          <a:ext cx="4923130" cy="483"/>
                        </a:xfrm>
                        <a:prstGeom prst="line">
                          <a:avLst/>
                        </a:prstGeom>
                        <a:ln w="9525">
                          <a:solidFill>
                            <a:srgbClr val="C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882D8B" id="Straight Connector 1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11.65pt" to="384.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" strokecolor="#c00000">
                <v:stroke joinstyle="miter"/>
              </v:line>
            </w:pict>
          </mc:Fallback>
        </mc:AlternateContent>
      </w:r>
      <w:r w:rsidRPr="00227E2F">
        <w:rPr>
          <w:rFonts w:ascii="Garamond Premr Pro" w:hAnsi="Garamond Premr Pro" w:cs="Times New Roman"/>
          <w:sz w:val="20"/>
          <w:szCs w:val="24"/>
        </w:rPr>
        <w:t>ARMOURY ß BATTLEKIT</w:t>
      </w:r>
    </w:p>
    <w:p w14:paraId="6FE77C1C" w14:textId="4332ED2D" w:rsidR="00957BAC" w:rsidRPr="00227E2F" w:rsidRDefault="00957BAC" w:rsidP="00957BAC">
      <w:pPr>
        <w:spacing w:after="0" w:line="240" w:lineRule="auto"/>
        <w:rPr>
          <w:rFonts w:ascii="Garamond Premr Pro" w:hAnsi="Garamond Premr Pro" w:cs="Times New Roman"/>
          <w:sz w:val="20"/>
          <w:szCs w:val="20"/>
        </w:rPr>
      </w:pPr>
      <w:r w:rsidRPr="00227E2F">
        <w:rPr>
          <w:rFonts w:ascii="Garamond Premr Pro" w:hAnsi="Garamond Premr Pro" w:cs="Times New Roman"/>
          <w:sz w:val="20"/>
          <w:szCs w:val="20"/>
        </w:rPr>
        <w:t xml:space="preserve"> The following special rules apply to a Procession of the Sacred Affliction Warband</w:t>
      </w:r>
    </w:p>
    <w:p w14:paraId="312FF8B8" w14:textId="77777777" w:rsidR="004A705B" w:rsidRPr="00227E2F" w:rsidRDefault="004A705B" w:rsidP="00957BAC">
      <w:pPr>
        <w:rPr>
          <w:rFonts w:ascii="Garamond Premr Pro" w:eastAsiaTheme="majorEastAsia" w:hAnsi="Garamond Premr Pro" w:cs="Times New Roman"/>
          <w:b/>
          <w:bCs/>
          <w:color w:val="000000" w:themeColor="text1"/>
          <w:sz w:val="20"/>
          <w:szCs w:val="20"/>
        </w:rPr>
      </w:pPr>
    </w:p>
    <w:p w14:paraId="0EFF19D6" w14:textId="43AF251F" w:rsidR="00957BAC" w:rsidRPr="00227E2F" w:rsidRDefault="00957BAC" w:rsidP="00957BAC">
      <w:pPr>
        <w:rPr>
          <w:rFonts w:ascii="Garamond Premr Pro" w:eastAsiaTheme="majorEastAsia" w:hAnsi="Garamond Premr Pro" w:cs="Times New Roman"/>
          <w:b/>
          <w:bCs/>
          <w:color w:val="000000" w:themeColor="text1"/>
          <w:sz w:val="20"/>
          <w:szCs w:val="20"/>
        </w:rPr>
      </w:pPr>
      <w:r w:rsidRPr="00227E2F">
        <w:rPr>
          <w:rFonts w:ascii="Garamond Premr Pro" w:eastAsiaTheme="majorEastAsia" w:hAnsi="Garamond Premr Pro" w:cs="Times New Roman"/>
          <w:b/>
          <w:bCs/>
          <w:color w:val="000000" w:themeColor="text1"/>
          <w:sz w:val="20"/>
          <w:szCs w:val="20"/>
        </w:rPr>
        <w:t xml:space="preserve">Holy Icon Armour | </w:t>
      </w:r>
      <w:r w:rsidR="004A705B" w:rsidRPr="00227E2F">
        <w:rPr>
          <w:rFonts w:ascii="Garamond Premr Pro" w:eastAsiaTheme="majorEastAsia" w:hAnsi="Garamond Premr Pro" w:cs="Times New Roman"/>
          <w:b/>
          <w:bCs/>
          <w:color w:val="000000" w:themeColor="text1"/>
          <w:sz w:val="20"/>
          <w:szCs w:val="20"/>
        </w:rPr>
        <w:t>30</w:t>
      </w:r>
      <w:r w:rsidRPr="00227E2F">
        <w:rPr>
          <w:rFonts w:ascii="Garamond Premr Pro" w:eastAsiaTheme="majorEastAsia" w:hAnsi="Garamond Premr Pro" w:cs="Times New Roman"/>
          <w:b/>
          <w:bCs/>
          <w:color w:val="000000" w:themeColor="text1"/>
          <w:sz w:val="20"/>
          <w:szCs w:val="20"/>
        </w:rPr>
        <w:t xml:space="preserve"> </w:t>
      </w:r>
      <w:r w:rsidRPr="00227E2F">
        <w:rPr>
          <w:rFonts w:ascii="Garamond Premr Pro" w:eastAsiaTheme="majorEastAsia" w:hAnsi="Garamond Premr Pro" w:cs="Times New Roman"/>
          <w:i/>
          <w:iCs/>
          <w:noProof/>
          <w:color w:val="000000" w:themeColor="text1"/>
          <w:sz w:val="20"/>
          <w:szCs w:val="20"/>
        </w:rPr>
        <w:drawing>
          <wp:inline distT="0" distB="0" distL="0" distR="0" wp14:anchorId="6C268F2E" wp14:editId="5D33B692">
            <wp:extent cx="68536" cy="66184"/>
            <wp:effectExtent l="0" t="0" r="8255" b="0"/>
            <wp:docPr id="1066932444" name="Picture 14" descr="A black circle with a white crown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89389" name="Picture 14" descr="A black circle with a white crown in it&#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677" cy="75011"/>
                    </a:xfrm>
                    <a:prstGeom prst="rect">
                      <a:avLst/>
                    </a:prstGeom>
                    <a:noFill/>
                    <a:ln>
                      <a:noFill/>
                    </a:ln>
                  </pic:spPr>
                </pic:pic>
              </a:graphicData>
            </a:graphic>
          </wp:inline>
        </w:drawing>
      </w:r>
      <w:r w:rsidRPr="00227E2F">
        <w:rPr>
          <w:rFonts w:ascii="Garamond Premr Pro" w:eastAsiaTheme="majorEastAsia" w:hAnsi="Garamond Premr Pro" w:cs="Times New Roman"/>
          <w:i/>
          <w:iCs/>
          <w:noProof/>
          <w:color w:val="000000" w:themeColor="text1"/>
          <w:sz w:val="20"/>
          <w:szCs w:val="20"/>
        </w:rPr>
        <w:drawing>
          <wp:inline distT="0" distB="0" distL="0" distR="0" wp14:anchorId="73C28FBA" wp14:editId="781A2527">
            <wp:extent cx="61674" cy="65661"/>
            <wp:effectExtent l="0" t="0" r="0" b="0"/>
            <wp:docPr id="1802484362" name="Picture 15" descr="A black star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9287" name="Picture 15" descr="A black star in a circle&#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9107" cy="73575"/>
                    </a:xfrm>
                    <a:prstGeom prst="rect">
                      <a:avLst/>
                    </a:prstGeom>
                    <a:noFill/>
                    <a:ln>
                      <a:noFill/>
                    </a:ln>
                  </pic:spPr>
                </pic:pic>
              </a:graphicData>
            </a:graphic>
          </wp:inline>
        </w:drawing>
      </w:r>
    </w:p>
    <w:p w14:paraId="6B8EEB60" w14:textId="77777777" w:rsidR="00957BAC" w:rsidRPr="00227E2F" w:rsidRDefault="00957BAC" w:rsidP="00957BAC">
      <w:pPr>
        <w:rPr>
          <w:rFonts w:ascii="Garamond Premr Pro" w:eastAsiaTheme="majorEastAsia" w:hAnsi="Garamond Premr Pro" w:cs="Times New Roman"/>
          <w:i/>
          <w:iCs/>
          <w:color w:val="000000" w:themeColor="text1"/>
          <w:sz w:val="20"/>
          <w:szCs w:val="20"/>
        </w:rPr>
      </w:pPr>
      <w:r w:rsidRPr="00227E2F">
        <w:rPr>
          <w:rFonts w:ascii="Garamond Premr Pro" w:eastAsiaTheme="majorEastAsia" w:hAnsi="Garamond Premr Pro" w:cs="Times New Roman"/>
          <w:i/>
          <w:iCs/>
          <w:color w:val="000000" w:themeColor="text1"/>
          <w:sz w:val="20"/>
          <w:szCs w:val="20"/>
        </w:rPr>
        <w:t>These shields are made from icons that have performed miracles. Mounted on blessed wood, they are harder than any steel and virtually indestructible. Only the most revered fighters in the service of the Church carry one</w:t>
      </w:r>
    </w:p>
    <w:tbl>
      <w:tblPr>
        <w:tblStyle w:val="TableGrid"/>
        <w:tblW w:w="7049" w:type="dxa"/>
        <w:shd w:val="clear" w:color="auto" w:fill="BFBFBF" w:themeFill="background1" w:themeFillShade="BF"/>
        <w:tblLook w:val="04A0" w:firstRow="1" w:lastRow="0" w:firstColumn="1" w:lastColumn="0" w:noHBand="0" w:noVBand="1"/>
      </w:tblPr>
      <w:tblGrid>
        <w:gridCol w:w="1307"/>
        <w:gridCol w:w="1448"/>
        <w:gridCol w:w="4294"/>
      </w:tblGrid>
      <w:tr w:rsidR="00957BAC" w14:paraId="68E80FCE" w14:textId="77777777" w:rsidTr="001505B6">
        <w:trPr>
          <w:trHeight w:val="303"/>
        </w:trPr>
        <w:tc>
          <w:tcPr>
            <w:tcW w:w="1307" w:type="dxa"/>
            <w:tcBorders>
              <w:top w:val="single" w:sz="8" w:space="0" w:color="FFFFFF" w:themeColor="background1"/>
              <w:left w:val="single" w:sz="8" w:space="0" w:color="FFFFFF" w:themeColor="background1"/>
              <w:right w:val="single" w:sz="8" w:space="0" w:color="FFFFFF" w:themeColor="background1"/>
            </w:tcBorders>
            <w:shd w:val="clear" w:color="auto" w:fill="E2E2E2"/>
          </w:tcPr>
          <w:p w14:paraId="64E8AA66" w14:textId="77777777" w:rsidR="00957BAC" w:rsidRPr="00726EBA" w:rsidRDefault="00957BAC" w:rsidP="001505B6">
            <w:pPr>
              <w:rPr>
                <w:rFonts w:ascii="Times New Roman" w:hAnsi="Times New Roman" w:cs="Times New Roman"/>
                <w:b/>
                <w:bCs/>
                <w:color w:val="C00000"/>
                <w:sz w:val="20"/>
                <w:szCs w:val="20"/>
              </w:rPr>
            </w:pPr>
            <w:r w:rsidRPr="00227E2F">
              <w:rPr>
                <w:rFonts w:ascii="Garamond Premr Pro" w:hAnsi="Garamond Premr Pro" w:cs="Times New Roman"/>
                <w:b/>
                <w:bCs/>
                <w:color w:val="C00000"/>
                <w:sz w:val="20"/>
                <w:szCs w:val="20"/>
              </w:rPr>
              <w:t>Type</w:t>
            </w:r>
          </w:p>
        </w:tc>
        <w:tc>
          <w:tcPr>
            <w:tcW w:w="14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4CDDF3E1" w14:textId="77777777" w:rsidR="00957BAC" w:rsidRPr="00726EBA" w:rsidRDefault="00957BAC" w:rsidP="001505B6">
            <w:pPr>
              <w:rPr>
                <w:rFonts w:ascii="Times New Roman" w:hAnsi="Times New Roman" w:cs="Times New Roman"/>
                <w:b/>
                <w:bCs/>
                <w:color w:val="C00000"/>
                <w:sz w:val="20"/>
                <w:szCs w:val="20"/>
              </w:rPr>
            </w:pPr>
            <w:r w:rsidRPr="00227E2F">
              <w:rPr>
                <w:rFonts w:ascii="Garamond Premr Pro" w:hAnsi="Garamond Premr Pro" w:cs="Times New Roman"/>
                <w:b/>
                <w:bCs/>
                <w:color w:val="C00000"/>
                <w:sz w:val="20"/>
                <w:szCs w:val="20"/>
              </w:rPr>
              <w:t>Range</w:t>
            </w:r>
          </w:p>
        </w:tc>
        <w:tc>
          <w:tcPr>
            <w:tcW w:w="429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2E2"/>
          </w:tcPr>
          <w:p w14:paraId="79E1DCFF" w14:textId="77777777" w:rsidR="00957BAC" w:rsidRPr="00227E2F" w:rsidRDefault="00957BAC" w:rsidP="001505B6">
            <w:pPr>
              <w:rPr>
                <w:rFonts w:ascii="Garamond Premr Pro" w:hAnsi="Garamond Premr Pro" w:cs="Times New Roman"/>
                <w:b/>
                <w:bCs/>
                <w:color w:val="C00000"/>
                <w:sz w:val="20"/>
                <w:szCs w:val="20"/>
              </w:rPr>
            </w:pPr>
            <w:r w:rsidRPr="00227E2F">
              <w:rPr>
                <w:rFonts w:ascii="Garamond Premr Pro" w:hAnsi="Garamond Premr Pro" w:cs="Times New Roman"/>
                <w:b/>
                <w:bCs/>
                <w:color w:val="C00000"/>
                <w:sz w:val="20"/>
                <w:szCs w:val="20"/>
              </w:rPr>
              <w:t>Keywords</w:t>
            </w:r>
          </w:p>
        </w:tc>
      </w:tr>
      <w:tr w:rsidR="00957BAC" w14:paraId="09F3E1B5" w14:textId="77777777" w:rsidTr="001505B6">
        <w:trPr>
          <w:trHeight w:val="315"/>
        </w:trPr>
        <w:tc>
          <w:tcPr>
            <w:tcW w:w="13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9B344B4" w14:textId="454A0503" w:rsidR="00957BAC" w:rsidRPr="00CF2EF7" w:rsidRDefault="004A705B" w:rsidP="001505B6">
            <w:pPr>
              <w:rPr>
                <w:rFonts w:ascii="Times New Roman" w:hAnsi="Times New Roman" w:cs="Times New Roman"/>
                <w:sz w:val="20"/>
                <w:szCs w:val="20"/>
              </w:rPr>
            </w:pPr>
            <w:r w:rsidRPr="00227E2F">
              <w:rPr>
                <w:rFonts w:ascii="Garamond Premr Pro" w:hAnsi="Garamond Premr Pro" w:cs="Times New Roman"/>
                <w:sz w:val="20"/>
                <w:szCs w:val="20"/>
              </w:rPr>
              <w:t>Armour</w:t>
            </w:r>
          </w:p>
        </w:tc>
        <w:tc>
          <w:tcPr>
            <w:tcW w:w="14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D5F7253" w14:textId="77777777" w:rsidR="00957BAC" w:rsidRPr="00CF2EF7" w:rsidRDefault="00957BAC" w:rsidP="001505B6">
            <w:pPr>
              <w:rPr>
                <w:rFonts w:ascii="Times New Roman" w:hAnsi="Times New Roman" w:cs="Times New Roman"/>
                <w:sz w:val="20"/>
                <w:szCs w:val="20"/>
              </w:rPr>
            </w:pPr>
            <w:r w:rsidRPr="00227E2F">
              <w:rPr>
                <w:rFonts w:ascii="Garamond Premr Pro" w:hAnsi="Garamond Premr Pro" w:cs="Times New Roman"/>
                <w:sz w:val="20"/>
                <w:szCs w:val="20"/>
              </w:rPr>
              <w:t>-</w:t>
            </w:r>
          </w:p>
        </w:tc>
        <w:tc>
          <w:tcPr>
            <w:tcW w:w="429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1B1B830" w14:textId="77777777" w:rsidR="00957BAC" w:rsidRPr="00227E2F" w:rsidRDefault="00957BAC" w:rsidP="001505B6">
            <w:pPr>
              <w:rPr>
                <w:rFonts w:ascii="Garamond Premr Pro" w:hAnsi="Garamond Premr Pro" w:cs="Times New Roman"/>
                <w:sz w:val="20"/>
                <w:szCs w:val="20"/>
              </w:rPr>
            </w:pPr>
            <w:r w:rsidRPr="00227E2F">
              <w:rPr>
                <w:rFonts w:ascii="Garamond Premr Pro" w:hAnsi="Garamond Premr Pro" w:cs="Times New Roman"/>
                <w:sz w:val="20"/>
                <w:szCs w:val="20"/>
              </w:rPr>
              <w:t>-1 INJURY MODIFIER, IMPERVIOUS</w:t>
            </w:r>
          </w:p>
        </w:tc>
      </w:tr>
    </w:tbl>
    <w:p w14:paraId="0845032A" w14:textId="37041387" w:rsidR="004F4AE6" w:rsidRPr="004F4AE6" w:rsidRDefault="004F4AE6" w:rsidP="004F4AE6">
      <w:pPr>
        <w:spacing w:before="120"/>
        <w:rPr>
          <w:rFonts w:ascii="Garamond Premr Pro" w:hAnsi="Garamond Premr Pro" w:cs="Times New Roman"/>
          <w:sz w:val="20"/>
          <w:szCs w:val="20"/>
        </w:rPr>
      </w:pPr>
    </w:p>
    <w:sectPr w:rsidR="004F4AE6" w:rsidRPr="004F4AE6" w:rsidSect="00957BAC">
      <w:type w:val="continuous"/>
      <w:pgSz w:w="11906" w:h="16838"/>
      <w:pgMar w:top="1276" w:right="1417" w:bottom="1134" w:left="2835"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19B5" w14:textId="77777777" w:rsidR="00B95890" w:rsidRDefault="00B95890" w:rsidP="00577BD8">
      <w:pPr>
        <w:spacing w:after="0" w:line="240" w:lineRule="auto"/>
      </w:pPr>
      <w:r>
        <w:separator/>
      </w:r>
    </w:p>
  </w:endnote>
  <w:endnote w:type="continuationSeparator" w:id="0">
    <w:p w14:paraId="020C59D5" w14:textId="77777777" w:rsidR="00B95890" w:rsidRDefault="00B95890" w:rsidP="00577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rol Gothic">
    <w:panose1 w:val="03020602040609040205"/>
    <w:charset w:val="00"/>
    <w:family w:val="script"/>
    <w:pitch w:val="variable"/>
    <w:sig w:usb0="00000207" w:usb1="10000000" w:usb2="00000000" w:usb3="00000000" w:csb0="00000097" w:csb1="00000000"/>
  </w:font>
  <w:font w:name="Aptos Display">
    <w:charset w:val="00"/>
    <w:family w:val="swiss"/>
    <w:pitch w:val="variable"/>
    <w:sig w:usb0="20000287" w:usb1="00000003" w:usb2="00000000" w:usb3="00000000" w:csb0="0000019F" w:csb1="00000000"/>
  </w:font>
  <w:font w:name="Garamond Premr Pro">
    <w:panose1 w:val="02020402060506020403"/>
    <w:charset w:val="00"/>
    <w:family w:val="roman"/>
    <w:notTrueType/>
    <w:pitch w:val="variable"/>
    <w:sig w:usb0="E00002BF" w:usb1="5000E07B" w:usb2="00000000" w:usb3="00000000" w:csb0="0000019F" w:csb1="00000000"/>
  </w:font>
  <w:font w:name="Artisan12">
    <w:panose1 w:val="02000000000000000000"/>
    <w:charset w:val="00"/>
    <w:family w:val="modern"/>
    <w:notTrueType/>
    <w:pitch w:val="variable"/>
    <w:sig w:usb0="A000002F" w:usb1="0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loister Black">
    <w:altName w:val="Calibri"/>
    <w:panose1 w:val="00000400000000000000"/>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7408" w14:textId="2F31327F" w:rsidR="00905CB8" w:rsidRDefault="002274DB" w:rsidP="00905CB8">
    <w:pPr>
      <w:pStyle w:val="Footer"/>
      <w:ind w:left="5812" w:right="-687"/>
      <w:jc w:val="center"/>
      <w:rPr>
        <w:rFonts w:ascii="Carol Gothic" w:hAnsi="Carol Gothic"/>
        <w:noProof/>
        <w:sz w:val="18"/>
        <w:szCs w:val="18"/>
      </w:rPr>
    </w:pPr>
    <w:r w:rsidRPr="002354CF">
      <w:rPr>
        <w:rFonts w:ascii="Carol Gothic" w:hAnsi="Carol Gothic"/>
        <w:noProof/>
      </w:rPr>
      <mc:AlternateContent>
        <mc:Choice Requires="wps">
          <w:drawing>
            <wp:anchor distT="45720" distB="45720" distL="114300" distR="114300" simplePos="0" relativeHeight="251663360" behindDoc="1" locked="0" layoutInCell="1" allowOverlap="1" wp14:anchorId="60616E60" wp14:editId="3DF4DC3F">
              <wp:simplePos x="0" y="0"/>
              <wp:positionH relativeFrom="column">
                <wp:posOffset>-1649316</wp:posOffset>
              </wp:positionH>
              <wp:positionV relativeFrom="paragraph">
                <wp:posOffset>35560</wp:posOffset>
              </wp:positionV>
              <wp:extent cx="831850" cy="596900"/>
              <wp:effectExtent l="0" t="0" r="0" b="0"/>
              <wp:wrapNone/>
              <wp:docPr id="1355486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596900"/>
                      </a:xfrm>
                      <a:prstGeom prst="rect">
                        <a:avLst/>
                      </a:prstGeom>
                      <a:noFill/>
                      <a:ln w="9525">
                        <a:noFill/>
                        <a:miter lim="800000"/>
                        <a:headEnd/>
                        <a:tailEnd/>
                      </a:ln>
                    </wps:spPr>
                    <wps:txbx>
                      <w:txbxContent>
                        <w:sdt>
                          <w:sdtPr>
                            <w:rPr>
                              <w:sz w:val="48"/>
                              <w:szCs w:val="48"/>
                            </w:rPr>
                            <w:id w:val="-1298147898"/>
                            <w:docPartObj>
                              <w:docPartGallery w:val="Page Numbers (Bottom of Page)"/>
                              <w:docPartUnique/>
                            </w:docPartObj>
                          </w:sdtPr>
                          <w:sdtEndPr>
                            <w:rPr>
                              <w:rFonts w:ascii="Garamond Premr Pro" w:hAnsi="Garamond Premr Pro"/>
                              <w:noProof/>
                            </w:rPr>
                          </w:sdtEndPr>
                          <w:sdtContent>
                            <w:p w14:paraId="3F20669D" w14:textId="1E45DF9F" w:rsidR="00B2309F" w:rsidRPr="004F4AE6" w:rsidRDefault="002274DB" w:rsidP="004F4AE6">
                              <w:pPr>
                                <w:pStyle w:val="Footer"/>
                                <w:jc w:val="center"/>
                                <w:rPr>
                                  <w:rFonts w:ascii="Garamond Premr Pro" w:hAnsi="Garamond Premr Pro"/>
                                  <w:sz w:val="48"/>
                                  <w:szCs w:val="48"/>
                                </w:rPr>
                              </w:pPr>
                              <w:r w:rsidRPr="004F4AE6">
                                <w:rPr>
                                  <w:rFonts w:ascii="Garamond Premr Pro" w:hAnsi="Garamond Premr Pro"/>
                                  <w:sz w:val="48"/>
                                  <w:szCs w:val="48"/>
                                </w:rPr>
                                <w:fldChar w:fldCharType="begin"/>
                              </w:r>
                              <w:r w:rsidRPr="004F4AE6">
                                <w:rPr>
                                  <w:rFonts w:ascii="Garamond Premr Pro" w:hAnsi="Garamond Premr Pro"/>
                                  <w:sz w:val="48"/>
                                  <w:szCs w:val="48"/>
                                </w:rPr>
                                <w:instrText xml:space="preserve"> PAGE   \* MERGEFORMAT </w:instrText>
                              </w:r>
                              <w:r w:rsidRPr="004F4AE6">
                                <w:rPr>
                                  <w:rFonts w:ascii="Garamond Premr Pro" w:hAnsi="Garamond Premr Pro"/>
                                  <w:sz w:val="48"/>
                                  <w:szCs w:val="48"/>
                                </w:rPr>
                                <w:fldChar w:fldCharType="separate"/>
                              </w:r>
                              <w:r w:rsidRPr="004F4AE6">
                                <w:rPr>
                                  <w:rFonts w:ascii="Garamond Premr Pro" w:hAnsi="Garamond Premr Pro"/>
                                  <w:sz w:val="48"/>
                                  <w:szCs w:val="48"/>
                                </w:rPr>
                                <w:t>2</w:t>
                              </w:r>
                              <w:r w:rsidRPr="004F4AE6">
                                <w:rPr>
                                  <w:rFonts w:ascii="Garamond Premr Pro" w:hAnsi="Garamond Premr Pro"/>
                                  <w:noProof/>
                                  <w:sz w:val="48"/>
                                  <w:szCs w:val="48"/>
                                </w:rPr>
                                <w:fldChar w:fldCharType="end"/>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16E60" id="_x0000_t202" coordsize="21600,21600" o:spt="202" path="m,l,21600r21600,l21600,xe">
              <v:stroke joinstyle="miter"/>
              <v:path gradientshapeok="t" o:connecttype="rect"/>
            </v:shapetype>
            <v:shape id="_x0000_s1038" type="#_x0000_t202" style="position:absolute;left:0;text-align:left;margin-left:-129.85pt;margin-top:2.8pt;width:65.5pt;height:47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" filled="f" stroked="f">
              <v:textbox>
                <w:txbxContent>
                  <w:sdt>
                    <w:sdtPr>
                      <w:rPr>
                        <w:sz w:val="48"/>
                        <w:szCs w:val="48"/>
                      </w:rPr>
                      <w:id w:val="-1298147898"/>
                      <w:docPartObj>
                        <w:docPartGallery w:val="Page Numbers (Bottom of Page)"/>
                        <w:docPartUnique/>
                      </w:docPartObj>
                    </w:sdtPr>
                    <w:sdtEndPr>
                      <w:rPr>
                        <w:rFonts w:ascii="Garamond Premr Pro" w:hAnsi="Garamond Premr Pro"/>
                        <w:noProof/>
                      </w:rPr>
                    </w:sdtEndPr>
                    <w:sdtContent>
                      <w:p w14:paraId="3F20669D" w14:textId="1E45DF9F" w:rsidR="00B2309F" w:rsidRPr="004F4AE6" w:rsidRDefault="002274DB" w:rsidP="004F4AE6">
                        <w:pPr>
                          <w:pStyle w:val="Footer"/>
                          <w:jc w:val="center"/>
                          <w:rPr>
                            <w:rFonts w:ascii="Garamond Premr Pro" w:hAnsi="Garamond Premr Pro"/>
                            <w:sz w:val="48"/>
                            <w:szCs w:val="48"/>
                          </w:rPr>
                        </w:pPr>
                        <w:r w:rsidRPr="004F4AE6">
                          <w:rPr>
                            <w:rFonts w:ascii="Garamond Premr Pro" w:hAnsi="Garamond Premr Pro"/>
                            <w:sz w:val="48"/>
                            <w:szCs w:val="48"/>
                          </w:rPr>
                          <w:fldChar w:fldCharType="begin"/>
                        </w:r>
                        <w:r w:rsidRPr="004F4AE6">
                          <w:rPr>
                            <w:rFonts w:ascii="Garamond Premr Pro" w:hAnsi="Garamond Premr Pro"/>
                            <w:sz w:val="48"/>
                            <w:szCs w:val="48"/>
                          </w:rPr>
                          <w:instrText xml:space="preserve"> PAGE   \* MERGEFORMAT </w:instrText>
                        </w:r>
                        <w:r w:rsidRPr="004F4AE6">
                          <w:rPr>
                            <w:rFonts w:ascii="Garamond Premr Pro" w:hAnsi="Garamond Premr Pro"/>
                            <w:sz w:val="48"/>
                            <w:szCs w:val="48"/>
                          </w:rPr>
                          <w:fldChar w:fldCharType="separate"/>
                        </w:r>
                        <w:r w:rsidRPr="004F4AE6">
                          <w:rPr>
                            <w:rFonts w:ascii="Garamond Premr Pro" w:hAnsi="Garamond Premr Pro"/>
                            <w:sz w:val="48"/>
                            <w:szCs w:val="48"/>
                          </w:rPr>
                          <w:t>2</w:t>
                        </w:r>
                        <w:r w:rsidRPr="004F4AE6">
                          <w:rPr>
                            <w:rFonts w:ascii="Garamond Premr Pro" w:hAnsi="Garamond Premr Pro"/>
                            <w:noProof/>
                            <w:sz w:val="48"/>
                            <w:szCs w:val="48"/>
                          </w:rPr>
                          <w:fldChar w:fldCharType="end"/>
                        </w:r>
                      </w:p>
                    </w:sdtContent>
                  </w:sdt>
                </w:txbxContent>
              </v:textbox>
            </v:shape>
          </w:pict>
        </mc:Fallback>
      </mc:AlternateContent>
    </w:r>
    <w:r w:rsidR="00905CB8">
      <w:rPr>
        <w:rFonts w:ascii="Carol Gothic" w:hAnsi="Carol Gothic"/>
        <w:noProof/>
        <w:sz w:val="18"/>
        <w:szCs w:val="18"/>
      </w:rPr>
      <w:t xml:space="preserve">     non  </w:t>
    </w:r>
    <w:r w:rsidR="00905CB8" w:rsidRPr="002354CF">
      <w:rPr>
        <w:rFonts w:ascii="Carol Gothic" w:hAnsi="Carol Gothic"/>
        <w:noProof/>
        <w:sz w:val="18"/>
        <w:szCs w:val="18"/>
      </w:rPr>
      <w:t xml:space="preserve">– </w:t>
    </w:r>
    <w:r w:rsidR="00905CB8">
      <w:rPr>
        <w:rFonts w:ascii="Carol Gothic" w:hAnsi="Carol Gothic"/>
        <w:noProof/>
        <w:sz w:val="18"/>
        <w:szCs w:val="18"/>
      </w:rPr>
      <w:t xml:space="preserve"> official</w:t>
    </w:r>
  </w:p>
  <w:p w14:paraId="48DD0BDA" w14:textId="7FC477B4" w:rsidR="00B2309F" w:rsidRPr="002354CF" w:rsidRDefault="00D40605" w:rsidP="00905CB8">
    <w:pPr>
      <w:pStyle w:val="Footer"/>
      <w:ind w:left="5812" w:right="-687"/>
      <w:jc w:val="center"/>
      <w:rPr>
        <w:rFonts w:ascii="Carol Gothic" w:hAnsi="Carol Gothic"/>
      </w:rPr>
    </w:pPr>
    <w:r w:rsidRPr="002354CF">
      <w:rPr>
        <w:rFonts w:ascii="Carol Gothic" w:hAnsi="Carol Gothic"/>
        <w:noProof/>
        <w:sz w:val="18"/>
        <w:szCs w:val="18"/>
      </w:rPr>
      <mc:AlternateContent>
        <mc:Choice Requires="wps">
          <w:drawing>
            <wp:anchor distT="0" distB="0" distL="114300" distR="114300" simplePos="0" relativeHeight="251664384" behindDoc="0" locked="0" layoutInCell="1" allowOverlap="1" wp14:anchorId="3568CF09" wp14:editId="396AD97A">
              <wp:simplePos x="0" y="0"/>
              <wp:positionH relativeFrom="column">
                <wp:posOffset>-385445</wp:posOffset>
              </wp:positionH>
              <wp:positionV relativeFrom="paragraph">
                <wp:posOffset>86148</wp:posOffset>
              </wp:positionV>
              <wp:extent cx="3951689" cy="0"/>
              <wp:effectExtent l="0" t="0" r="0" b="0"/>
              <wp:wrapNone/>
              <wp:docPr id="1176106625" name="Straight Connector 4"/>
              <wp:cNvGraphicFramePr/>
              <a:graphic xmlns:a="http://schemas.openxmlformats.org/drawingml/2006/main">
                <a:graphicData uri="http://schemas.microsoft.com/office/word/2010/wordprocessingShape">
                  <wps:wsp>
                    <wps:cNvCnPr/>
                    <wps:spPr>
                      <a:xfrm>
                        <a:off x="0" y="0"/>
                        <a:ext cx="395168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4ABB9"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5pt,6.8pt" to="280.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" strokecolor="black [3213]">
              <v:stroke joinstyle="miter"/>
            </v:line>
          </w:pict>
        </mc:Fallback>
      </mc:AlternateContent>
    </w:r>
    <w:r w:rsidR="002D605A">
      <w:rPr>
        <w:rFonts w:ascii="Carol Gothic" w:hAnsi="Carol Gothic"/>
        <w:noProof/>
      </w:rPr>
      <w:t>Your Faction</w:t>
    </w:r>
    <w:r w:rsidR="00FF079B" w:rsidRPr="002354CF">
      <w:rPr>
        <w:rFonts w:ascii="Carol Gothic" w:hAnsi="Carol Gothic"/>
        <w:noProof/>
        <w:sz w:val="18"/>
        <w:szCs w:val="18"/>
      </w:rPr>
      <w:t xml:space="preserve"> – Trench Crusade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00992" w14:textId="77777777" w:rsidR="00B95890" w:rsidRDefault="00B95890" w:rsidP="00577BD8">
      <w:pPr>
        <w:spacing w:after="0" w:line="240" w:lineRule="auto"/>
      </w:pPr>
      <w:r>
        <w:separator/>
      </w:r>
    </w:p>
  </w:footnote>
  <w:footnote w:type="continuationSeparator" w:id="0">
    <w:p w14:paraId="29A61DED" w14:textId="77777777" w:rsidR="00B95890" w:rsidRDefault="00B95890" w:rsidP="00577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C84B" w14:textId="3F4CFDDB" w:rsidR="00577BD8" w:rsidRDefault="008759A8" w:rsidP="00577BD8">
    <w:pPr>
      <w:pStyle w:val="Header"/>
    </w:pPr>
    <w:r>
      <w:rPr>
        <w:noProof/>
      </w:rPr>
      <mc:AlternateContent>
        <mc:Choice Requires="wps">
          <w:drawing>
            <wp:anchor distT="45720" distB="45720" distL="114300" distR="114300" simplePos="0" relativeHeight="251666432" behindDoc="1" locked="0" layoutInCell="1" allowOverlap="1" wp14:anchorId="65256203" wp14:editId="671AF280">
              <wp:simplePos x="0" y="0"/>
              <wp:positionH relativeFrom="column">
                <wp:posOffset>-1800225</wp:posOffset>
              </wp:positionH>
              <wp:positionV relativeFrom="paragraph">
                <wp:posOffset>821055</wp:posOffset>
              </wp:positionV>
              <wp:extent cx="1183005" cy="6566535"/>
              <wp:effectExtent l="0" t="0" r="0" b="5715"/>
              <wp:wrapNone/>
              <wp:docPr id="1248051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6566535"/>
                      </a:xfrm>
                      <a:prstGeom prst="rect">
                        <a:avLst/>
                      </a:prstGeom>
                      <a:noFill/>
                      <a:ln w="9525">
                        <a:noFill/>
                        <a:miter lim="800000"/>
                        <a:headEnd/>
                        <a:tailEnd/>
                      </a:ln>
                    </wps:spPr>
                    <wps:txbx>
                      <w:txbxContent>
                        <w:p w14:paraId="39C60FAF" w14:textId="2555392F" w:rsidR="008759A8" w:rsidRPr="004F4AE6" w:rsidRDefault="008759A8" w:rsidP="008759A8">
                          <w:pPr>
                            <w:jc w:val="center"/>
                            <w:rPr>
                              <w:b/>
                              <w:bCs/>
                            </w:rPr>
                          </w:pPr>
                          <w:hyperlink w:anchor="_Armoury_Tables" w:history="1">
                            <w:r w:rsidRPr="004F4AE6">
                              <w:rPr>
                                <w:rStyle w:val="Hyperlink"/>
                                <w:b/>
                                <w:bCs/>
                                <w:color w:val="auto"/>
                                <w:u w:val="none"/>
                              </w:rPr>
                              <w:t>Link 1</w:t>
                            </w:r>
                          </w:hyperlink>
                        </w:p>
                        <w:p w14:paraId="7E547746" w14:textId="77777777" w:rsidR="008759A8" w:rsidRPr="004F4AE6" w:rsidRDefault="008759A8" w:rsidP="008759A8">
                          <w:pPr>
                            <w:jc w:val="center"/>
                            <w:rPr>
                              <w:b/>
                              <w:bCs/>
                            </w:rPr>
                          </w:pPr>
                        </w:p>
                        <w:p w14:paraId="0970BC4F" w14:textId="07AF8BD9" w:rsidR="008759A8" w:rsidRPr="004F4AE6" w:rsidRDefault="008759A8" w:rsidP="008759A8">
                          <w:pPr>
                            <w:jc w:val="center"/>
                            <w:rPr>
                              <w:b/>
                              <w:bCs/>
                            </w:rPr>
                          </w:pPr>
                          <w:hyperlink w:anchor="_Your_Faction_Battlekit" w:history="1">
                            <w:r w:rsidRPr="004F4AE6">
                              <w:rPr>
                                <w:rStyle w:val="Hyperlink"/>
                                <w:b/>
                                <w:bCs/>
                                <w:color w:val="auto"/>
                                <w:u w:val="none"/>
                              </w:rPr>
                              <w:t>Link 2</w:t>
                            </w:r>
                          </w:hyperlink>
                        </w:p>
                        <w:p w14:paraId="44F4CA30" w14:textId="77777777" w:rsidR="008759A8" w:rsidRPr="004F4AE6" w:rsidRDefault="008759A8" w:rsidP="008759A8">
                          <w:pPr>
                            <w:jc w:val="center"/>
                            <w:rPr>
                              <w:b/>
                              <w:bCs/>
                            </w:rPr>
                          </w:pPr>
                        </w:p>
                        <w:p w14:paraId="7DFD62B5" w14:textId="47DF9FB2" w:rsidR="008759A8" w:rsidRPr="004F4AE6" w:rsidRDefault="008759A8" w:rsidP="008759A8">
                          <w:pPr>
                            <w:jc w:val="center"/>
                            <w:rPr>
                              <w:b/>
                              <w:bCs/>
                            </w:rPr>
                          </w:pPr>
                          <w:hyperlink w:anchor="_Elite_Warband_Entries:" w:history="1">
                            <w:r w:rsidRPr="004F4AE6">
                              <w:rPr>
                                <w:rStyle w:val="Hyperlink"/>
                                <w:b/>
                                <w:bCs/>
                                <w:color w:val="auto"/>
                                <w:u w:val="none"/>
                              </w:rPr>
                              <w:t>Link 3</w:t>
                            </w:r>
                          </w:hyperlink>
                        </w:p>
                        <w:p w14:paraId="2F44C166" w14:textId="77777777" w:rsidR="008759A8" w:rsidRPr="004F4AE6" w:rsidRDefault="008759A8" w:rsidP="008759A8">
                          <w:pPr>
                            <w:jc w:val="center"/>
                            <w:rPr>
                              <w:b/>
                              <w:bCs/>
                            </w:rPr>
                          </w:pPr>
                        </w:p>
                        <w:p w14:paraId="7BBC2404" w14:textId="4C528C10" w:rsidR="008759A8" w:rsidRPr="004F4AE6" w:rsidRDefault="008759A8" w:rsidP="008759A8">
                          <w:pPr>
                            <w:jc w:val="center"/>
                            <w:rPr>
                              <w:b/>
                              <w:bCs/>
                            </w:rPr>
                          </w:pPr>
                          <w:hyperlink w:anchor="_Troop_Warband_Entries:" w:history="1">
                            <w:r w:rsidRPr="004F4AE6">
                              <w:rPr>
                                <w:rStyle w:val="Hyperlink"/>
                                <w:b/>
                                <w:bCs/>
                                <w:color w:val="auto"/>
                                <w:u w:val="none"/>
                              </w:rPr>
                              <w:t>Link 4</w:t>
                            </w:r>
                          </w:hyperlink>
                        </w:p>
                        <w:p w14:paraId="7BBEB5F8" w14:textId="77777777" w:rsidR="008759A8" w:rsidRPr="004F4AE6" w:rsidRDefault="008759A8" w:rsidP="008759A8">
                          <w:pPr>
                            <w:jc w:val="center"/>
                            <w:rPr>
                              <w:b/>
                              <w:bCs/>
                            </w:rPr>
                          </w:pPr>
                        </w:p>
                        <w:p w14:paraId="5E57E97F" w14:textId="6C7E3C64" w:rsidR="008759A8" w:rsidRPr="004F4AE6" w:rsidRDefault="008759A8" w:rsidP="008759A8">
                          <w:pPr>
                            <w:jc w:val="center"/>
                            <w:rPr>
                              <w:b/>
                              <w:bCs/>
                            </w:rPr>
                          </w:pPr>
                          <w:hyperlink w:anchor="_Troop_Warband_Entries:" w:history="1">
                            <w:r w:rsidRPr="004F4AE6">
                              <w:rPr>
                                <w:rStyle w:val="Hyperlink"/>
                                <w:b/>
                                <w:bCs/>
                                <w:color w:val="auto"/>
                                <w:u w:val="none"/>
                              </w:rPr>
                              <w:t>Link 5</w:t>
                            </w:r>
                          </w:hyperlink>
                        </w:p>
                        <w:p w14:paraId="6DA59775" w14:textId="77777777" w:rsidR="008759A8" w:rsidRPr="004F4AE6" w:rsidRDefault="008759A8" w:rsidP="008759A8">
                          <w:pPr>
                            <w:jc w:val="center"/>
                            <w:rPr>
                              <w:b/>
                              <w:bCs/>
                            </w:rPr>
                          </w:pPr>
                        </w:p>
                        <w:p w14:paraId="04B05A0B" w14:textId="5BE73B73" w:rsidR="008759A8" w:rsidRPr="004F4AE6" w:rsidRDefault="008759A8" w:rsidP="008759A8">
                          <w:pPr>
                            <w:jc w:val="center"/>
                            <w:rPr>
                              <w:b/>
                              <w:bCs/>
                              <w:lang w:val="de-DE"/>
                            </w:rPr>
                          </w:pPr>
                          <w:hyperlink w:anchor="_Warband_Variant" w:history="1">
                            <w:r w:rsidRPr="004F4AE6">
                              <w:rPr>
                                <w:rStyle w:val="Hyperlink"/>
                                <w:b/>
                                <w:bCs/>
                                <w:color w:val="auto"/>
                                <w:u w:val="none"/>
                                <w:lang w:val="de-DE"/>
                              </w:rPr>
                              <w:t>Link 6</w:t>
                            </w:r>
                          </w:hyperlink>
                        </w:p>
                        <w:p w14:paraId="7C7B1941" w14:textId="77777777" w:rsidR="008759A8" w:rsidRPr="004F4AE6" w:rsidRDefault="008759A8" w:rsidP="008759A8">
                          <w:pPr>
                            <w:jc w:val="center"/>
                            <w:rPr>
                              <w:b/>
                              <w:bCs/>
                              <w:lang w:val="de-DE"/>
                            </w:rPr>
                          </w:pPr>
                        </w:p>
                        <w:p w14:paraId="1984DAD6" w14:textId="75BE8473" w:rsidR="008759A8" w:rsidRPr="004F4AE6" w:rsidRDefault="008759A8" w:rsidP="008759A8">
                          <w:pPr>
                            <w:jc w:val="center"/>
                            <w:rPr>
                              <w:b/>
                              <w:bCs/>
                              <w:lang w:val="de-DE"/>
                            </w:rPr>
                          </w:pPr>
                          <w:hyperlink w:anchor="_PROCESSION_OF_THE" w:history="1">
                            <w:r w:rsidRPr="004F4AE6">
                              <w:rPr>
                                <w:rStyle w:val="Hyperlink"/>
                                <w:b/>
                                <w:bCs/>
                                <w:color w:val="auto"/>
                                <w:u w:val="none"/>
                                <w:lang w:val="de-DE"/>
                              </w:rPr>
                              <w:t>Link 7</w:t>
                            </w:r>
                          </w:hyperlink>
                        </w:p>
                        <w:p w14:paraId="7BCBCE5C" w14:textId="77777777" w:rsidR="002274DB" w:rsidRPr="004F4AE6" w:rsidRDefault="002274DB" w:rsidP="008759A8">
                          <w:pPr>
                            <w:jc w:val="center"/>
                            <w:rPr>
                              <w:b/>
                              <w:bCs/>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256203" id="_x0000_t202" coordsize="21600,21600" o:spt="202" path="m,l,21600r21600,l21600,xe">
              <v:stroke joinstyle="miter"/>
              <v:path gradientshapeok="t" o:connecttype="rect"/>
            </v:shapetype>
            <v:shape id="_x0000_s1035" type="#_x0000_t202" style="position:absolute;margin-left:-141.75pt;margin-top:64.65pt;width:93.15pt;height:517.0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" filled="f" stroked="f">
              <v:textbox>
                <w:txbxContent>
                  <w:p w14:paraId="39C60FAF" w14:textId="2555392F" w:rsidR="008759A8" w:rsidRPr="004F4AE6" w:rsidRDefault="008759A8" w:rsidP="008759A8">
                    <w:pPr>
                      <w:jc w:val="center"/>
                      <w:rPr>
                        <w:b/>
                        <w:bCs/>
                      </w:rPr>
                    </w:pPr>
                    <w:hyperlink w:anchor="_Armoury_Tables" w:history="1">
                      <w:r w:rsidRPr="004F4AE6">
                        <w:rPr>
                          <w:rStyle w:val="Hyperlink"/>
                          <w:b/>
                          <w:bCs/>
                          <w:color w:val="auto"/>
                          <w:u w:val="none"/>
                        </w:rPr>
                        <w:t>Link 1</w:t>
                      </w:r>
                    </w:hyperlink>
                  </w:p>
                  <w:p w14:paraId="7E547746" w14:textId="77777777" w:rsidR="008759A8" w:rsidRPr="004F4AE6" w:rsidRDefault="008759A8" w:rsidP="008759A8">
                    <w:pPr>
                      <w:jc w:val="center"/>
                      <w:rPr>
                        <w:b/>
                        <w:bCs/>
                      </w:rPr>
                    </w:pPr>
                  </w:p>
                  <w:p w14:paraId="0970BC4F" w14:textId="07AF8BD9" w:rsidR="008759A8" w:rsidRPr="004F4AE6" w:rsidRDefault="008759A8" w:rsidP="008759A8">
                    <w:pPr>
                      <w:jc w:val="center"/>
                      <w:rPr>
                        <w:b/>
                        <w:bCs/>
                      </w:rPr>
                    </w:pPr>
                    <w:hyperlink w:anchor="_Your_Faction_Battlekit" w:history="1">
                      <w:r w:rsidRPr="004F4AE6">
                        <w:rPr>
                          <w:rStyle w:val="Hyperlink"/>
                          <w:b/>
                          <w:bCs/>
                          <w:color w:val="auto"/>
                          <w:u w:val="none"/>
                        </w:rPr>
                        <w:t>Link 2</w:t>
                      </w:r>
                    </w:hyperlink>
                  </w:p>
                  <w:p w14:paraId="44F4CA30" w14:textId="77777777" w:rsidR="008759A8" w:rsidRPr="004F4AE6" w:rsidRDefault="008759A8" w:rsidP="008759A8">
                    <w:pPr>
                      <w:jc w:val="center"/>
                      <w:rPr>
                        <w:b/>
                        <w:bCs/>
                      </w:rPr>
                    </w:pPr>
                  </w:p>
                  <w:p w14:paraId="7DFD62B5" w14:textId="47DF9FB2" w:rsidR="008759A8" w:rsidRPr="004F4AE6" w:rsidRDefault="008759A8" w:rsidP="008759A8">
                    <w:pPr>
                      <w:jc w:val="center"/>
                      <w:rPr>
                        <w:b/>
                        <w:bCs/>
                      </w:rPr>
                    </w:pPr>
                    <w:hyperlink w:anchor="_Elite_Warband_Entries:" w:history="1">
                      <w:r w:rsidRPr="004F4AE6">
                        <w:rPr>
                          <w:rStyle w:val="Hyperlink"/>
                          <w:b/>
                          <w:bCs/>
                          <w:color w:val="auto"/>
                          <w:u w:val="none"/>
                        </w:rPr>
                        <w:t>Link 3</w:t>
                      </w:r>
                    </w:hyperlink>
                  </w:p>
                  <w:p w14:paraId="2F44C166" w14:textId="77777777" w:rsidR="008759A8" w:rsidRPr="004F4AE6" w:rsidRDefault="008759A8" w:rsidP="008759A8">
                    <w:pPr>
                      <w:jc w:val="center"/>
                      <w:rPr>
                        <w:b/>
                        <w:bCs/>
                      </w:rPr>
                    </w:pPr>
                  </w:p>
                  <w:p w14:paraId="7BBC2404" w14:textId="4C528C10" w:rsidR="008759A8" w:rsidRPr="004F4AE6" w:rsidRDefault="008759A8" w:rsidP="008759A8">
                    <w:pPr>
                      <w:jc w:val="center"/>
                      <w:rPr>
                        <w:b/>
                        <w:bCs/>
                      </w:rPr>
                    </w:pPr>
                    <w:hyperlink w:anchor="_Troop_Warband_Entries:" w:history="1">
                      <w:r w:rsidRPr="004F4AE6">
                        <w:rPr>
                          <w:rStyle w:val="Hyperlink"/>
                          <w:b/>
                          <w:bCs/>
                          <w:color w:val="auto"/>
                          <w:u w:val="none"/>
                        </w:rPr>
                        <w:t>Link 4</w:t>
                      </w:r>
                    </w:hyperlink>
                  </w:p>
                  <w:p w14:paraId="7BBEB5F8" w14:textId="77777777" w:rsidR="008759A8" w:rsidRPr="004F4AE6" w:rsidRDefault="008759A8" w:rsidP="008759A8">
                    <w:pPr>
                      <w:jc w:val="center"/>
                      <w:rPr>
                        <w:b/>
                        <w:bCs/>
                      </w:rPr>
                    </w:pPr>
                  </w:p>
                  <w:p w14:paraId="5E57E97F" w14:textId="6C7E3C64" w:rsidR="008759A8" w:rsidRPr="004F4AE6" w:rsidRDefault="008759A8" w:rsidP="008759A8">
                    <w:pPr>
                      <w:jc w:val="center"/>
                      <w:rPr>
                        <w:b/>
                        <w:bCs/>
                      </w:rPr>
                    </w:pPr>
                    <w:hyperlink w:anchor="_Troop_Warband_Entries:" w:history="1">
                      <w:r w:rsidRPr="004F4AE6">
                        <w:rPr>
                          <w:rStyle w:val="Hyperlink"/>
                          <w:b/>
                          <w:bCs/>
                          <w:color w:val="auto"/>
                          <w:u w:val="none"/>
                        </w:rPr>
                        <w:t>Link 5</w:t>
                      </w:r>
                    </w:hyperlink>
                  </w:p>
                  <w:p w14:paraId="6DA59775" w14:textId="77777777" w:rsidR="008759A8" w:rsidRPr="004F4AE6" w:rsidRDefault="008759A8" w:rsidP="008759A8">
                    <w:pPr>
                      <w:jc w:val="center"/>
                      <w:rPr>
                        <w:b/>
                        <w:bCs/>
                      </w:rPr>
                    </w:pPr>
                  </w:p>
                  <w:p w14:paraId="04B05A0B" w14:textId="5BE73B73" w:rsidR="008759A8" w:rsidRPr="004F4AE6" w:rsidRDefault="008759A8" w:rsidP="008759A8">
                    <w:pPr>
                      <w:jc w:val="center"/>
                      <w:rPr>
                        <w:b/>
                        <w:bCs/>
                        <w:lang w:val="de-DE"/>
                      </w:rPr>
                    </w:pPr>
                    <w:hyperlink w:anchor="_Warband_Variant" w:history="1">
                      <w:r w:rsidRPr="004F4AE6">
                        <w:rPr>
                          <w:rStyle w:val="Hyperlink"/>
                          <w:b/>
                          <w:bCs/>
                          <w:color w:val="auto"/>
                          <w:u w:val="none"/>
                          <w:lang w:val="de-DE"/>
                        </w:rPr>
                        <w:t>Link 6</w:t>
                      </w:r>
                    </w:hyperlink>
                  </w:p>
                  <w:p w14:paraId="7C7B1941" w14:textId="77777777" w:rsidR="008759A8" w:rsidRPr="004F4AE6" w:rsidRDefault="008759A8" w:rsidP="008759A8">
                    <w:pPr>
                      <w:jc w:val="center"/>
                      <w:rPr>
                        <w:b/>
                        <w:bCs/>
                        <w:lang w:val="de-DE"/>
                      </w:rPr>
                    </w:pPr>
                  </w:p>
                  <w:p w14:paraId="1984DAD6" w14:textId="75BE8473" w:rsidR="008759A8" w:rsidRPr="004F4AE6" w:rsidRDefault="008759A8" w:rsidP="008759A8">
                    <w:pPr>
                      <w:jc w:val="center"/>
                      <w:rPr>
                        <w:b/>
                        <w:bCs/>
                        <w:lang w:val="de-DE"/>
                      </w:rPr>
                    </w:pPr>
                    <w:hyperlink w:anchor="_PROCESSION_OF_THE" w:history="1">
                      <w:r w:rsidRPr="004F4AE6">
                        <w:rPr>
                          <w:rStyle w:val="Hyperlink"/>
                          <w:b/>
                          <w:bCs/>
                          <w:color w:val="auto"/>
                          <w:u w:val="none"/>
                          <w:lang w:val="de-DE"/>
                        </w:rPr>
                        <w:t>Link 7</w:t>
                      </w:r>
                    </w:hyperlink>
                  </w:p>
                  <w:p w14:paraId="7BCBCE5C" w14:textId="77777777" w:rsidR="002274DB" w:rsidRPr="004F4AE6" w:rsidRDefault="002274DB" w:rsidP="008759A8">
                    <w:pPr>
                      <w:jc w:val="center"/>
                      <w:rPr>
                        <w:b/>
                        <w:bCs/>
                        <w:lang w:val="de-DE"/>
                      </w:rPr>
                    </w:pPr>
                  </w:p>
                </w:txbxContent>
              </v:textbox>
            </v:shape>
          </w:pict>
        </mc:Fallback>
      </mc:AlternateContent>
    </w:r>
    <w:r w:rsidR="00A948F2">
      <w:rPr>
        <w:rFonts w:ascii="Times New Roman" w:hAnsi="Times New Roman" w:cs="Times New Roman"/>
        <w:i/>
        <w:iCs/>
        <w:noProof/>
        <w:sz w:val="20"/>
        <w:szCs w:val="20"/>
      </w:rPr>
      <mc:AlternateContent>
        <mc:Choice Requires="wps">
          <w:drawing>
            <wp:anchor distT="0" distB="0" distL="114300" distR="114300" simplePos="0" relativeHeight="251658239" behindDoc="1" locked="0" layoutInCell="1" allowOverlap="1" wp14:anchorId="49D6AE29" wp14:editId="65DC377E">
              <wp:simplePos x="0" y="0"/>
              <wp:positionH relativeFrom="column">
                <wp:posOffset>-2392680</wp:posOffset>
              </wp:positionH>
              <wp:positionV relativeFrom="paragraph">
                <wp:posOffset>-462280</wp:posOffset>
              </wp:positionV>
              <wp:extent cx="1775460" cy="11074773"/>
              <wp:effectExtent l="38100" t="19050" r="34290" b="31750"/>
              <wp:wrapNone/>
              <wp:docPr id="1153479843" name="Rectangle 3"/>
              <wp:cNvGraphicFramePr/>
              <a:graphic xmlns:a="http://schemas.openxmlformats.org/drawingml/2006/main">
                <a:graphicData uri="http://schemas.microsoft.com/office/word/2010/wordprocessingShape">
                  <wps:wsp>
                    <wps:cNvSpPr/>
                    <wps:spPr>
                      <a:xfrm>
                        <a:off x="0" y="0"/>
                        <a:ext cx="1775460" cy="11074773"/>
                      </a:xfrm>
                      <a:custGeom>
                        <a:avLst/>
                        <a:gdLst>
                          <a:gd name="csX0" fmla="*/ 0 w 1775460"/>
                          <a:gd name="csY0" fmla="*/ 0 h 11074773"/>
                          <a:gd name="csX1" fmla="*/ 627329 w 1775460"/>
                          <a:gd name="csY1" fmla="*/ 0 h 11074773"/>
                          <a:gd name="csX2" fmla="*/ 1236904 w 1775460"/>
                          <a:gd name="csY2" fmla="*/ 0 h 11074773"/>
                          <a:gd name="csX3" fmla="*/ 1775460 w 1775460"/>
                          <a:gd name="csY3" fmla="*/ 0 h 11074773"/>
                          <a:gd name="csX4" fmla="*/ 1775460 w 1775460"/>
                          <a:gd name="csY4" fmla="*/ 692173 h 11074773"/>
                          <a:gd name="csX5" fmla="*/ 1775460 w 1775460"/>
                          <a:gd name="csY5" fmla="*/ 1384347 h 11074773"/>
                          <a:gd name="csX6" fmla="*/ 1775460 w 1775460"/>
                          <a:gd name="csY6" fmla="*/ 1965772 h 11074773"/>
                          <a:gd name="csX7" fmla="*/ 1775460 w 1775460"/>
                          <a:gd name="csY7" fmla="*/ 2657946 h 11074773"/>
                          <a:gd name="csX8" fmla="*/ 1775460 w 1775460"/>
                          <a:gd name="csY8" fmla="*/ 3017876 h 11074773"/>
                          <a:gd name="csX9" fmla="*/ 1775460 w 1775460"/>
                          <a:gd name="csY9" fmla="*/ 3488553 h 11074773"/>
                          <a:gd name="csX10" fmla="*/ 1775460 w 1775460"/>
                          <a:gd name="csY10" fmla="*/ 4291475 h 11074773"/>
                          <a:gd name="csX11" fmla="*/ 1775460 w 1775460"/>
                          <a:gd name="csY11" fmla="*/ 4872900 h 11074773"/>
                          <a:gd name="csX12" fmla="*/ 1775460 w 1775460"/>
                          <a:gd name="csY12" fmla="*/ 5675821 h 11074773"/>
                          <a:gd name="csX13" fmla="*/ 1775460 w 1775460"/>
                          <a:gd name="csY13" fmla="*/ 6478742 h 11074773"/>
                          <a:gd name="csX14" fmla="*/ 1775460 w 1775460"/>
                          <a:gd name="csY14" fmla="*/ 6838672 h 11074773"/>
                          <a:gd name="csX15" fmla="*/ 1775460 w 1775460"/>
                          <a:gd name="csY15" fmla="*/ 7309350 h 11074773"/>
                          <a:gd name="csX16" fmla="*/ 1775460 w 1775460"/>
                          <a:gd name="csY16" fmla="*/ 7890776 h 11074773"/>
                          <a:gd name="csX17" fmla="*/ 1775460 w 1775460"/>
                          <a:gd name="csY17" fmla="*/ 8361454 h 11074773"/>
                          <a:gd name="csX18" fmla="*/ 1775460 w 1775460"/>
                          <a:gd name="csY18" fmla="*/ 9275122 h 11074773"/>
                          <a:gd name="csX19" fmla="*/ 1775460 w 1775460"/>
                          <a:gd name="csY19" fmla="*/ 9967296 h 11074773"/>
                          <a:gd name="csX20" fmla="*/ 1775460 w 1775460"/>
                          <a:gd name="csY20" fmla="*/ 10327226 h 11074773"/>
                          <a:gd name="csX21" fmla="*/ 1775460 w 1775460"/>
                          <a:gd name="csY21" fmla="*/ 11074773 h 11074773"/>
                          <a:gd name="csX22" fmla="*/ 1236904 w 1775460"/>
                          <a:gd name="csY22" fmla="*/ 11074773 h 11074773"/>
                          <a:gd name="csX23" fmla="*/ 698348 w 1775460"/>
                          <a:gd name="csY23" fmla="*/ 11074773 h 11074773"/>
                          <a:gd name="csX24" fmla="*/ 0 w 1775460"/>
                          <a:gd name="csY24" fmla="*/ 11074773 h 11074773"/>
                          <a:gd name="csX25" fmla="*/ 0 w 1775460"/>
                          <a:gd name="csY25" fmla="*/ 10271852 h 11074773"/>
                          <a:gd name="csX26" fmla="*/ 0 w 1775460"/>
                          <a:gd name="csY26" fmla="*/ 9579679 h 11074773"/>
                          <a:gd name="csX27" fmla="*/ 0 w 1775460"/>
                          <a:gd name="csY27" fmla="*/ 9219749 h 11074773"/>
                          <a:gd name="csX28" fmla="*/ 0 w 1775460"/>
                          <a:gd name="csY28" fmla="*/ 8859818 h 11074773"/>
                          <a:gd name="csX29" fmla="*/ 0 w 1775460"/>
                          <a:gd name="csY29" fmla="*/ 8278393 h 11074773"/>
                          <a:gd name="csX30" fmla="*/ 0 w 1775460"/>
                          <a:gd name="csY30" fmla="*/ 7918463 h 11074773"/>
                          <a:gd name="csX31" fmla="*/ 0 w 1775460"/>
                          <a:gd name="csY31" fmla="*/ 7337037 h 11074773"/>
                          <a:gd name="csX32" fmla="*/ 0 w 1775460"/>
                          <a:gd name="csY32" fmla="*/ 6534116 h 11074773"/>
                          <a:gd name="csX33" fmla="*/ 0 w 1775460"/>
                          <a:gd name="csY33" fmla="*/ 6063438 h 11074773"/>
                          <a:gd name="csX34" fmla="*/ 0 w 1775460"/>
                          <a:gd name="csY34" fmla="*/ 5703508 h 11074773"/>
                          <a:gd name="csX35" fmla="*/ 0 w 1775460"/>
                          <a:gd name="csY35" fmla="*/ 5122083 h 11074773"/>
                          <a:gd name="csX36" fmla="*/ 0 w 1775460"/>
                          <a:gd name="csY36" fmla="*/ 4208414 h 11074773"/>
                          <a:gd name="csX37" fmla="*/ 0 w 1775460"/>
                          <a:gd name="csY37" fmla="*/ 3848484 h 11074773"/>
                          <a:gd name="csX38" fmla="*/ 0 w 1775460"/>
                          <a:gd name="csY38" fmla="*/ 2934815 h 11074773"/>
                          <a:gd name="csX39" fmla="*/ 0 w 1775460"/>
                          <a:gd name="csY39" fmla="*/ 2464137 h 11074773"/>
                          <a:gd name="csX40" fmla="*/ 0 w 1775460"/>
                          <a:gd name="csY40" fmla="*/ 2104207 h 11074773"/>
                          <a:gd name="csX41" fmla="*/ 0 w 1775460"/>
                          <a:gd name="csY41" fmla="*/ 1633529 h 11074773"/>
                          <a:gd name="csX42" fmla="*/ 0 w 1775460"/>
                          <a:gd name="csY42" fmla="*/ 1162851 h 11074773"/>
                          <a:gd name="csX43" fmla="*/ 0 w 1775460"/>
                          <a:gd name="csY43" fmla="*/ 0 h 1107477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Lst>
                        <a:rect l="l" t="t" r="r" b="b"/>
                        <a:pathLst>
                          <a:path w="1775460" h="11074773" fill="none" extrusionOk="0">
                            <a:moveTo>
                              <a:pt x="0" y="0"/>
                            </a:moveTo>
                            <a:cubicBezTo>
                              <a:pt x="143593" y="2302"/>
                              <a:pt x="331935" y="-8835"/>
                              <a:pt x="627329" y="0"/>
                            </a:cubicBezTo>
                            <a:cubicBezTo>
                              <a:pt x="922723" y="8835"/>
                              <a:pt x="1078932" y="28538"/>
                              <a:pt x="1236904" y="0"/>
                            </a:cubicBezTo>
                            <a:cubicBezTo>
                              <a:pt x="1394877" y="-28538"/>
                              <a:pt x="1513768" y="-20172"/>
                              <a:pt x="1775460" y="0"/>
                            </a:cubicBezTo>
                            <a:cubicBezTo>
                              <a:pt x="1800260" y="319878"/>
                              <a:pt x="1786830" y="426286"/>
                              <a:pt x="1775460" y="692173"/>
                            </a:cubicBezTo>
                            <a:cubicBezTo>
                              <a:pt x="1764090" y="958060"/>
                              <a:pt x="1750943" y="1081490"/>
                              <a:pt x="1775460" y="1384347"/>
                            </a:cubicBezTo>
                            <a:cubicBezTo>
                              <a:pt x="1799977" y="1687204"/>
                              <a:pt x="1795269" y="1799342"/>
                              <a:pt x="1775460" y="1965772"/>
                            </a:cubicBezTo>
                            <a:cubicBezTo>
                              <a:pt x="1755651" y="2132202"/>
                              <a:pt x="1748079" y="2406958"/>
                              <a:pt x="1775460" y="2657946"/>
                            </a:cubicBezTo>
                            <a:cubicBezTo>
                              <a:pt x="1802841" y="2908934"/>
                              <a:pt x="1766478" y="2840732"/>
                              <a:pt x="1775460" y="3017876"/>
                            </a:cubicBezTo>
                            <a:cubicBezTo>
                              <a:pt x="1784443" y="3195020"/>
                              <a:pt x="1761837" y="3268674"/>
                              <a:pt x="1775460" y="3488553"/>
                            </a:cubicBezTo>
                            <a:cubicBezTo>
                              <a:pt x="1789083" y="3708432"/>
                              <a:pt x="1803131" y="3918157"/>
                              <a:pt x="1775460" y="4291475"/>
                            </a:cubicBezTo>
                            <a:cubicBezTo>
                              <a:pt x="1747789" y="4664793"/>
                              <a:pt x="1784368" y="4726127"/>
                              <a:pt x="1775460" y="4872900"/>
                            </a:cubicBezTo>
                            <a:cubicBezTo>
                              <a:pt x="1766552" y="5019674"/>
                              <a:pt x="1764033" y="5325241"/>
                              <a:pt x="1775460" y="5675821"/>
                            </a:cubicBezTo>
                            <a:cubicBezTo>
                              <a:pt x="1786887" y="6026401"/>
                              <a:pt x="1765484" y="6237903"/>
                              <a:pt x="1775460" y="6478742"/>
                            </a:cubicBezTo>
                            <a:cubicBezTo>
                              <a:pt x="1785436" y="6719581"/>
                              <a:pt x="1771059" y="6747108"/>
                              <a:pt x="1775460" y="6838672"/>
                            </a:cubicBezTo>
                            <a:cubicBezTo>
                              <a:pt x="1779862" y="6930236"/>
                              <a:pt x="1765077" y="7158115"/>
                              <a:pt x="1775460" y="7309350"/>
                            </a:cubicBezTo>
                            <a:cubicBezTo>
                              <a:pt x="1785843" y="7460585"/>
                              <a:pt x="1802176" y="7653577"/>
                              <a:pt x="1775460" y="7890776"/>
                            </a:cubicBezTo>
                            <a:cubicBezTo>
                              <a:pt x="1748744" y="8127975"/>
                              <a:pt x="1759866" y="8128557"/>
                              <a:pt x="1775460" y="8361454"/>
                            </a:cubicBezTo>
                            <a:cubicBezTo>
                              <a:pt x="1791054" y="8594351"/>
                              <a:pt x="1797510" y="8940279"/>
                              <a:pt x="1775460" y="9275122"/>
                            </a:cubicBezTo>
                            <a:cubicBezTo>
                              <a:pt x="1753410" y="9609965"/>
                              <a:pt x="1745004" y="9702016"/>
                              <a:pt x="1775460" y="9967296"/>
                            </a:cubicBezTo>
                            <a:cubicBezTo>
                              <a:pt x="1805916" y="10232576"/>
                              <a:pt x="1762407" y="10153228"/>
                              <a:pt x="1775460" y="10327226"/>
                            </a:cubicBezTo>
                            <a:cubicBezTo>
                              <a:pt x="1788514" y="10501224"/>
                              <a:pt x="1772162" y="10833741"/>
                              <a:pt x="1775460" y="11074773"/>
                            </a:cubicBezTo>
                            <a:cubicBezTo>
                              <a:pt x="1571133" y="11098196"/>
                              <a:pt x="1457459" y="11090592"/>
                              <a:pt x="1236904" y="11074773"/>
                            </a:cubicBezTo>
                            <a:cubicBezTo>
                              <a:pt x="1016349" y="11058954"/>
                              <a:pt x="891047" y="11066808"/>
                              <a:pt x="698348" y="11074773"/>
                            </a:cubicBezTo>
                            <a:cubicBezTo>
                              <a:pt x="505649" y="11082738"/>
                              <a:pt x="222166" y="11104757"/>
                              <a:pt x="0" y="11074773"/>
                            </a:cubicBezTo>
                            <a:cubicBezTo>
                              <a:pt x="4459" y="10905944"/>
                              <a:pt x="-39830" y="10532123"/>
                              <a:pt x="0" y="10271852"/>
                            </a:cubicBezTo>
                            <a:cubicBezTo>
                              <a:pt x="39830" y="10011581"/>
                              <a:pt x="25696" y="9840813"/>
                              <a:pt x="0" y="9579679"/>
                            </a:cubicBezTo>
                            <a:cubicBezTo>
                              <a:pt x="-25696" y="9318545"/>
                              <a:pt x="-11461" y="9381793"/>
                              <a:pt x="0" y="9219749"/>
                            </a:cubicBezTo>
                            <a:cubicBezTo>
                              <a:pt x="11461" y="9057705"/>
                              <a:pt x="-13432" y="8966903"/>
                              <a:pt x="0" y="8859818"/>
                            </a:cubicBezTo>
                            <a:cubicBezTo>
                              <a:pt x="13432" y="8752733"/>
                              <a:pt x="7606" y="8476361"/>
                              <a:pt x="0" y="8278393"/>
                            </a:cubicBezTo>
                            <a:cubicBezTo>
                              <a:pt x="-7606" y="8080426"/>
                              <a:pt x="-2813" y="7993091"/>
                              <a:pt x="0" y="7918463"/>
                            </a:cubicBezTo>
                            <a:cubicBezTo>
                              <a:pt x="2813" y="7843835"/>
                              <a:pt x="6075" y="7461053"/>
                              <a:pt x="0" y="7337037"/>
                            </a:cubicBezTo>
                            <a:cubicBezTo>
                              <a:pt x="-6075" y="7213021"/>
                              <a:pt x="28672" y="6904811"/>
                              <a:pt x="0" y="6534116"/>
                            </a:cubicBezTo>
                            <a:cubicBezTo>
                              <a:pt x="-28672" y="6163421"/>
                              <a:pt x="-22280" y="6198671"/>
                              <a:pt x="0" y="6063438"/>
                            </a:cubicBezTo>
                            <a:cubicBezTo>
                              <a:pt x="22280" y="5928205"/>
                              <a:pt x="-14655" y="5820891"/>
                              <a:pt x="0" y="5703508"/>
                            </a:cubicBezTo>
                            <a:cubicBezTo>
                              <a:pt x="14655" y="5586125"/>
                              <a:pt x="-2303" y="5360235"/>
                              <a:pt x="0" y="5122083"/>
                            </a:cubicBezTo>
                            <a:cubicBezTo>
                              <a:pt x="2303" y="4883931"/>
                              <a:pt x="13590" y="4604174"/>
                              <a:pt x="0" y="4208414"/>
                            </a:cubicBezTo>
                            <a:cubicBezTo>
                              <a:pt x="-13590" y="3812654"/>
                              <a:pt x="-15903" y="3923558"/>
                              <a:pt x="0" y="3848484"/>
                            </a:cubicBezTo>
                            <a:cubicBezTo>
                              <a:pt x="15903" y="3773410"/>
                              <a:pt x="28077" y="3357043"/>
                              <a:pt x="0" y="2934815"/>
                            </a:cubicBezTo>
                            <a:cubicBezTo>
                              <a:pt x="-28077" y="2512587"/>
                              <a:pt x="469" y="2663435"/>
                              <a:pt x="0" y="2464137"/>
                            </a:cubicBezTo>
                            <a:cubicBezTo>
                              <a:pt x="-469" y="2264839"/>
                              <a:pt x="9382" y="2182913"/>
                              <a:pt x="0" y="2104207"/>
                            </a:cubicBezTo>
                            <a:cubicBezTo>
                              <a:pt x="-9382" y="2025501"/>
                              <a:pt x="-4938" y="1808764"/>
                              <a:pt x="0" y="1633529"/>
                            </a:cubicBezTo>
                            <a:cubicBezTo>
                              <a:pt x="4938" y="1458294"/>
                              <a:pt x="-4473" y="1270842"/>
                              <a:pt x="0" y="1162851"/>
                            </a:cubicBezTo>
                            <a:cubicBezTo>
                              <a:pt x="4473" y="1054860"/>
                              <a:pt x="-54701" y="330342"/>
                              <a:pt x="0" y="0"/>
                            </a:cubicBezTo>
                            <a:close/>
                          </a:path>
                          <a:path w="1775460" h="11074773" stroke="0" extrusionOk="0">
                            <a:moveTo>
                              <a:pt x="0" y="0"/>
                            </a:moveTo>
                            <a:cubicBezTo>
                              <a:pt x="308915" y="-20887"/>
                              <a:pt x="473957" y="-22570"/>
                              <a:pt x="627329" y="0"/>
                            </a:cubicBezTo>
                            <a:cubicBezTo>
                              <a:pt x="780701" y="22570"/>
                              <a:pt x="1073566" y="-13124"/>
                              <a:pt x="1254658" y="0"/>
                            </a:cubicBezTo>
                            <a:cubicBezTo>
                              <a:pt x="1435750" y="13124"/>
                              <a:pt x="1583239" y="12527"/>
                              <a:pt x="1775460" y="0"/>
                            </a:cubicBezTo>
                            <a:cubicBezTo>
                              <a:pt x="1777379" y="174417"/>
                              <a:pt x="1776364" y="306049"/>
                              <a:pt x="1775460" y="470678"/>
                            </a:cubicBezTo>
                            <a:cubicBezTo>
                              <a:pt x="1774556" y="635307"/>
                              <a:pt x="1758517" y="1020896"/>
                              <a:pt x="1775460" y="1162851"/>
                            </a:cubicBezTo>
                            <a:cubicBezTo>
                              <a:pt x="1792403" y="1304806"/>
                              <a:pt x="1799610" y="1607926"/>
                              <a:pt x="1775460" y="1965772"/>
                            </a:cubicBezTo>
                            <a:cubicBezTo>
                              <a:pt x="1751310" y="2323618"/>
                              <a:pt x="1749562" y="2375730"/>
                              <a:pt x="1775460" y="2768693"/>
                            </a:cubicBezTo>
                            <a:cubicBezTo>
                              <a:pt x="1801358" y="3161656"/>
                              <a:pt x="1779221" y="2954867"/>
                              <a:pt x="1775460" y="3128623"/>
                            </a:cubicBezTo>
                            <a:cubicBezTo>
                              <a:pt x="1771700" y="3302379"/>
                              <a:pt x="1763664" y="3370880"/>
                              <a:pt x="1775460" y="3488553"/>
                            </a:cubicBezTo>
                            <a:cubicBezTo>
                              <a:pt x="1787257" y="3606226"/>
                              <a:pt x="1752215" y="4192670"/>
                              <a:pt x="1775460" y="4402222"/>
                            </a:cubicBezTo>
                            <a:cubicBezTo>
                              <a:pt x="1798705" y="4611774"/>
                              <a:pt x="1788447" y="4999360"/>
                              <a:pt x="1775460" y="5205143"/>
                            </a:cubicBezTo>
                            <a:cubicBezTo>
                              <a:pt x="1762473" y="5410926"/>
                              <a:pt x="1786788" y="5442919"/>
                              <a:pt x="1775460" y="5675821"/>
                            </a:cubicBezTo>
                            <a:cubicBezTo>
                              <a:pt x="1764132" y="5908723"/>
                              <a:pt x="1778397" y="5999515"/>
                              <a:pt x="1775460" y="6146499"/>
                            </a:cubicBezTo>
                            <a:cubicBezTo>
                              <a:pt x="1772523" y="6293483"/>
                              <a:pt x="1776766" y="6488087"/>
                              <a:pt x="1775460" y="6617177"/>
                            </a:cubicBezTo>
                            <a:cubicBezTo>
                              <a:pt x="1774154" y="6746267"/>
                              <a:pt x="1796159" y="6942238"/>
                              <a:pt x="1775460" y="7198602"/>
                            </a:cubicBezTo>
                            <a:cubicBezTo>
                              <a:pt x="1754761" y="7454966"/>
                              <a:pt x="1766260" y="7595341"/>
                              <a:pt x="1775460" y="7780028"/>
                            </a:cubicBezTo>
                            <a:cubicBezTo>
                              <a:pt x="1784660" y="7964715"/>
                              <a:pt x="1757571" y="8019853"/>
                              <a:pt x="1775460" y="8139958"/>
                            </a:cubicBezTo>
                            <a:cubicBezTo>
                              <a:pt x="1793350" y="8260063"/>
                              <a:pt x="1782493" y="8489254"/>
                              <a:pt x="1775460" y="8610636"/>
                            </a:cubicBezTo>
                            <a:cubicBezTo>
                              <a:pt x="1768427" y="8732018"/>
                              <a:pt x="1739439" y="9244326"/>
                              <a:pt x="1775460" y="9524305"/>
                            </a:cubicBezTo>
                            <a:cubicBezTo>
                              <a:pt x="1811481" y="9804284"/>
                              <a:pt x="1811581" y="10142147"/>
                              <a:pt x="1775460" y="10327226"/>
                            </a:cubicBezTo>
                            <a:cubicBezTo>
                              <a:pt x="1739339" y="10512305"/>
                              <a:pt x="1802277" y="10742648"/>
                              <a:pt x="1775460" y="11074773"/>
                            </a:cubicBezTo>
                            <a:cubicBezTo>
                              <a:pt x="1493587" y="11058429"/>
                              <a:pt x="1307084" y="11063416"/>
                              <a:pt x="1183640" y="11074773"/>
                            </a:cubicBezTo>
                            <a:cubicBezTo>
                              <a:pt x="1060196" y="11086130"/>
                              <a:pt x="859548" y="11083608"/>
                              <a:pt x="627329" y="11074773"/>
                            </a:cubicBezTo>
                            <a:cubicBezTo>
                              <a:pt x="395110" y="11065938"/>
                              <a:pt x="309829" y="11057946"/>
                              <a:pt x="0" y="11074773"/>
                            </a:cubicBezTo>
                            <a:cubicBezTo>
                              <a:pt x="8558" y="10735133"/>
                              <a:pt x="-1773" y="10632842"/>
                              <a:pt x="0" y="10382600"/>
                            </a:cubicBezTo>
                            <a:cubicBezTo>
                              <a:pt x="1773" y="10132358"/>
                              <a:pt x="-28445" y="9900507"/>
                              <a:pt x="0" y="9690426"/>
                            </a:cubicBezTo>
                            <a:cubicBezTo>
                              <a:pt x="28445" y="9480345"/>
                              <a:pt x="-12037" y="9177243"/>
                              <a:pt x="0" y="8998253"/>
                            </a:cubicBezTo>
                            <a:cubicBezTo>
                              <a:pt x="12037" y="8819263"/>
                              <a:pt x="-37744" y="8500366"/>
                              <a:pt x="0" y="8195332"/>
                            </a:cubicBezTo>
                            <a:cubicBezTo>
                              <a:pt x="37744" y="7890298"/>
                              <a:pt x="-4235" y="7560993"/>
                              <a:pt x="0" y="7392411"/>
                            </a:cubicBezTo>
                            <a:cubicBezTo>
                              <a:pt x="4235" y="7223829"/>
                              <a:pt x="-9330" y="6963732"/>
                              <a:pt x="0" y="6700238"/>
                            </a:cubicBezTo>
                            <a:cubicBezTo>
                              <a:pt x="9330" y="6436744"/>
                              <a:pt x="34721" y="6230373"/>
                              <a:pt x="0" y="5897317"/>
                            </a:cubicBezTo>
                            <a:cubicBezTo>
                              <a:pt x="-34721" y="5564261"/>
                              <a:pt x="17773" y="5546865"/>
                              <a:pt x="0" y="5426639"/>
                            </a:cubicBezTo>
                            <a:cubicBezTo>
                              <a:pt x="-17773" y="5306413"/>
                              <a:pt x="9110" y="5117356"/>
                              <a:pt x="0" y="4955961"/>
                            </a:cubicBezTo>
                            <a:cubicBezTo>
                              <a:pt x="-9110" y="4794566"/>
                              <a:pt x="31663" y="4464209"/>
                              <a:pt x="0" y="4263788"/>
                            </a:cubicBezTo>
                            <a:cubicBezTo>
                              <a:pt x="-31663" y="4063367"/>
                              <a:pt x="-9800" y="3900199"/>
                              <a:pt x="0" y="3793110"/>
                            </a:cubicBezTo>
                            <a:cubicBezTo>
                              <a:pt x="9800" y="3686021"/>
                              <a:pt x="-13112" y="3502318"/>
                              <a:pt x="0" y="3211684"/>
                            </a:cubicBezTo>
                            <a:cubicBezTo>
                              <a:pt x="13112" y="2921050"/>
                              <a:pt x="11166" y="2748903"/>
                              <a:pt x="0" y="2630259"/>
                            </a:cubicBezTo>
                            <a:cubicBezTo>
                              <a:pt x="-11166" y="2511615"/>
                              <a:pt x="-1431" y="2221539"/>
                              <a:pt x="0" y="1827338"/>
                            </a:cubicBezTo>
                            <a:cubicBezTo>
                              <a:pt x="1431" y="1433137"/>
                              <a:pt x="-15243" y="1568495"/>
                              <a:pt x="0" y="1467407"/>
                            </a:cubicBezTo>
                            <a:cubicBezTo>
                              <a:pt x="15243" y="1366319"/>
                              <a:pt x="221" y="1232167"/>
                              <a:pt x="0" y="1107477"/>
                            </a:cubicBezTo>
                            <a:cubicBezTo>
                              <a:pt x="-221" y="982787"/>
                              <a:pt x="-46038" y="445826"/>
                              <a:pt x="0" y="0"/>
                            </a:cubicBezTo>
                            <a:close/>
                          </a:path>
                        </a:pathLst>
                      </a:custGeom>
                      <a:solidFill>
                        <a:schemeClr val="bg1">
                          <a:lumMod val="85000"/>
                        </a:schemeClr>
                      </a:solidFill>
                      <a:ln>
                        <a:solidFill>
                          <a:schemeClr val="tx1">
                            <a:alpha val="0"/>
                          </a:schemeClr>
                        </a:solidFill>
                        <a:extLst>
                          <a:ext uri="{C807C97D-BFC1-408E-A445-0C87EB9F89A2}">
                            <ask:lineSketchStyleProps xmlns:ask="http://schemas.microsoft.com/office/drawing/2018/sketchyshapes" sd="3871379894">
                              <a:prstGeom prst="rect">
                                <a:avLst/>
                              </a:prstGeom>
                              <ask:type>
                                <ask:lineSketchFreehan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F5AC2" id="Rectangle 3" o:spid="_x0000_s1026" style="position:absolute;margin-left:-188.4pt;margin-top:-36.4pt;width:139.8pt;height:872.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" fillcolor="#d8d8d8 [2732]" strokecolor="black [3213]" strokeweight="1pt">
              <v:stroke opacity="0"/>
            </v:rect>
          </w:pict>
        </mc:Fallback>
      </mc:AlternateContent>
    </w:r>
    <w:r w:rsidR="007B57BA">
      <w:rPr>
        <w:noProof/>
      </w:rPr>
      <mc:AlternateContent>
        <mc:Choice Requires="wps">
          <w:drawing>
            <wp:anchor distT="45720" distB="45720" distL="114300" distR="114300" simplePos="0" relativeHeight="251661312" behindDoc="1" locked="0" layoutInCell="1" allowOverlap="1" wp14:anchorId="4647AA1A" wp14:editId="4930323E">
              <wp:simplePos x="0" y="0"/>
              <wp:positionH relativeFrom="column">
                <wp:posOffset>4782759</wp:posOffset>
              </wp:positionH>
              <wp:positionV relativeFrom="paragraph">
                <wp:posOffset>-279339</wp:posOffset>
              </wp:positionV>
              <wp:extent cx="955696" cy="454250"/>
              <wp:effectExtent l="0" t="0" r="0" b="3175"/>
              <wp:wrapNone/>
              <wp:docPr id="550683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96" cy="454250"/>
                      </a:xfrm>
                      <a:prstGeom prst="rect">
                        <a:avLst/>
                      </a:prstGeom>
                      <a:noFill/>
                      <a:ln w="9525">
                        <a:noFill/>
                        <a:miter lim="800000"/>
                        <a:headEnd/>
                        <a:tailEnd/>
                      </a:ln>
                    </wps:spPr>
                    <wps:txbx>
                      <w:txbxContent>
                        <w:p w14:paraId="4DB48FA1" w14:textId="1150C745" w:rsidR="007B57BA" w:rsidRPr="007B57BA" w:rsidRDefault="007B57BA" w:rsidP="007B57BA">
                          <w:pPr>
                            <w:rPr>
                              <w:rFonts w:ascii="Carol Gothic" w:hAnsi="Carol Gothic"/>
                            </w:rPr>
                          </w:pPr>
                          <w:r w:rsidRPr="007B57BA">
                            <w:rPr>
                              <w:rFonts w:ascii="Carol Gothic" w:hAnsi="Carol Gothic"/>
                            </w:rPr>
                            <w:t>non-official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7AA1A" id="_x0000_s1036" type="#_x0000_t202" style="position:absolute;margin-left:376.6pt;margin-top:-22pt;width:75.25pt;height:35.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" filled="f" stroked="f">
              <v:textbox>
                <w:txbxContent>
                  <w:p w14:paraId="4DB48FA1" w14:textId="1150C745" w:rsidR="007B57BA" w:rsidRPr="007B57BA" w:rsidRDefault="007B57BA" w:rsidP="007B57BA">
                    <w:pPr>
                      <w:rPr>
                        <w:rFonts w:ascii="Carol Gothic" w:hAnsi="Carol Gothic"/>
                      </w:rPr>
                    </w:pPr>
                    <w:r w:rsidRPr="007B57BA">
                      <w:rPr>
                        <w:rFonts w:ascii="Carol Gothic" w:hAnsi="Carol Gothic"/>
                      </w:rPr>
                      <w:t>non-official</w:t>
                    </w:r>
                  </w:p>
                </w:txbxContent>
              </v:textbox>
            </v:shape>
          </w:pict>
        </mc:Fallback>
      </mc:AlternateContent>
    </w:r>
    <w:r w:rsidR="00577BD8">
      <w:rPr>
        <w:noProof/>
      </w:rPr>
      <mc:AlternateContent>
        <mc:Choice Requires="wps">
          <w:drawing>
            <wp:anchor distT="45720" distB="45720" distL="114300" distR="114300" simplePos="0" relativeHeight="251659264" behindDoc="1" locked="0" layoutInCell="1" allowOverlap="1" wp14:anchorId="15EE6B66" wp14:editId="590441D9">
              <wp:simplePos x="0" y="0"/>
              <wp:positionH relativeFrom="column">
                <wp:posOffset>-1646022</wp:posOffset>
              </wp:positionH>
              <wp:positionV relativeFrom="paragraph">
                <wp:posOffset>-278867</wp:posOffset>
              </wp:positionV>
              <wp:extent cx="955696" cy="45425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96" cy="454250"/>
                      </a:xfrm>
                      <a:prstGeom prst="rect">
                        <a:avLst/>
                      </a:prstGeom>
                      <a:noFill/>
                      <a:ln w="9525">
                        <a:noFill/>
                        <a:miter lim="800000"/>
                        <a:headEnd/>
                        <a:tailEnd/>
                      </a:ln>
                    </wps:spPr>
                    <wps:txbx>
                      <w:txbxContent>
                        <w:p w14:paraId="66FA74F2" w14:textId="314C7151" w:rsidR="00577BD8" w:rsidRPr="007B57BA" w:rsidRDefault="0018132E" w:rsidP="00577BD8">
                          <w:pPr>
                            <w:rPr>
                              <w:rFonts w:ascii="Carol Gothic" w:hAnsi="Carol Gothic"/>
                            </w:rPr>
                          </w:pPr>
                          <w:r>
                            <w:rPr>
                              <w:rFonts w:ascii="Carol Gothic" w:hAnsi="Carol Gothic"/>
                            </w:rPr>
                            <w:t>Trench Crusade</w:t>
                          </w:r>
                          <w:r w:rsidR="007B57BA" w:rsidRPr="007B57BA">
                            <w:rPr>
                              <w:rFonts w:ascii="Carol Gothic" w:hAnsi="Carol Gothic"/>
                            </w:rPr>
                            <w:br/>
                          </w:r>
                          <w:r>
                            <w:rPr>
                              <w:rFonts w:ascii="Carol Gothic" w:hAnsi="Carol Gothic"/>
                            </w:rPr>
                            <w:t>homebrew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E6B66" id="_x0000_s1037" type="#_x0000_t202" style="position:absolute;margin-left:-129.6pt;margin-top:-21.95pt;width:75.25pt;height:3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" filled="f" stroked="f">
              <v:textbox>
                <w:txbxContent>
                  <w:p w14:paraId="66FA74F2" w14:textId="314C7151" w:rsidR="00577BD8" w:rsidRPr="007B57BA" w:rsidRDefault="0018132E" w:rsidP="00577BD8">
                    <w:pPr>
                      <w:rPr>
                        <w:rFonts w:ascii="Carol Gothic" w:hAnsi="Carol Gothic"/>
                      </w:rPr>
                    </w:pPr>
                    <w:r>
                      <w:rPr>
                        <w:rFonts w:ascii="Carol Gothic" w:hAnsi="Carol Gothic"/>
                      </w:rPr>
                      <w:t>Trench Crusade</w:t>
                    </w:r>
                    <w:r w:rsidR="007B57BA" w:rsidRPr="007B57BA">
                      <w:rPr>
                        <w:rFonts w:ascii="Carol Gothic" w:hAnsi="Carol Gothic"/>
                      </w:rPr>
                      <w:br/>
                    </w:r>
                    <w:r>
                      <w:rPr>
                        <w:rFonts w:ascii="Carol Gothic" w:hAnsi="Carol Gothic"/>
                      </w:rPr>
                      <w:t>homebrew</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CD08B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pt;height:32.8pt;visibility:visible;mso-wrap-style:square" o:bullet="t">
        <v:imagedata r:id="rId1" o:title=""/>
      </v:shape>
    </w:pict>
  </w:numPicBullet>
  <w:numPicBullet w:numPicBulletId="1">
    <w:pict>
      <v:shape w14:anchorId="76D5AF54" id="_x0000_i1026" type="#_x0000_t75" style="width:7.5pt;height:7.5pt;visibility:visible;mso-wrap-style:square" o:bullet="t">
        <v:imagedata r:id="rId2" o:title=""/>
      </v:shape>
    </w:pict>
  </w:numPicBullet>
  <w:numPicBullet w:numPicBulletId="2">
    <w:pict>
      <v:shape w14:anchorId="6075A4FD" id="Picture 1" o:spid="_x0000_i1027" type="#_x0000_t75" style="width:31.15pt;height:33.3pt;visibility:visible;mso-wrap-style:square" o:bullet="t">
        <v:imagedata r:id="rId3" o:title=""/>
      </v:shape>
    </w:pict>
  </w:numPicBullet>
  <w:numPicBullet w:numPicBulletId="3">
    <w:pict>
      <v:shape w14:anchorId="7AAD3382" id="_x0000_i1028" type="#_x0000_t75" style="width:26.35pt;height:29.55pt;visibility:visible;mso-wrap-style:square" o:bullet="t">
        <v:imagedata r:id="rId4" o:title=""/>
      </v:shape>
    </w:pict>
  </w:numPicBullet>
  <w:abstractNum w:abstractNumId="0" w15:restartNumberingAfterBreak="0">
    <w:nsid w:val="11FB79E2"/>
    <w:multiLevelType w:val="hybridMultilevel"/>
    <w:tmpl w:val="6B6C8054"/>
    <w:lvl w:ilvl="0" w:tplc="B688F3D0">
      <w:start w:val="1"/>
      <w:numFmt w:val="bullet"/>
      <w:lvlText w:val=""/>
      <w:lvlPicBulletId w:val="3"/>
      <w:lvlJc w:val="left"/>
      <w:pPr>
        <w:tabs>
          <w:tab w:val="num" w:pos="720"/>
        </w:tabs>
        <w:ind w:left="720" w:hanging="360"/>
      </w:pPr>
      <w:rPr>
        <w:rFonts w:ascii="Symbol" w:hAnsi="Symbol" w:hint="default"/>
      </w:rPr>
    </w:lvl>
    <w:lvl w:ilvl="1" w:tplc="F6BC23AA" w:tentative="1">
      <w:start w:val="1"/>
      <w:numFmt w:val="bullet"/>
      <w:lvlText w:val=""/>
      <w:lvlJc w:val="left"/>
      <w:pPr>
        <w:tabs>
          <w:tab w:val="num" w:pos="1440"/>
        </w:tabs>
        <w:ind w:left="1440" w:hanging="360"/>
      </w:pPr>
      <w:rPr>
        <w:rFonts w:ascii="Symbol" w:hAnsi="Symbol" w:hint="default"/>
      </w:rPr>
    </w:lvl>
    <w:lvl w:ilvl="2" w:tplc="844863DC" w:tentative="1">
      <w:start w:val="1"/>
      <w:numFmt w:val="bullet"/>
      <w:lvlText w:val=""/>
      <w:lvlJc w:val="left"/>
      <w:pPr>
        <w:tabs>
          <w:tab w:val="num" w:pos="2160"/>
        </w:tabs>
        <w:ind w:left="2160" w:hanging="360"/>
      </w:pPr>
      <w:rPr>
        <w:rFonts w:ascii="Symbol" w:hAnsi="Symbol" w:hint="default"/>
      </w:rPr>
    </w:lvl>
    <w:lvl w:ilvl="3" w:tplc="4BAED6F4" w:tentative="1">
      <w:start w:val="1"/>
      <w:numFmt w:val="bullet"/>
      <w:lvlText w:val=""/>
      <w:lvlJc w:val="left"/>
      <w:pPr>
        <w:tabs>
          <w:tab w:val="num" w:pos="2880"/>
        </w:tabs>
        <w:ind w:left="2880" w:hanging="360"/>
      </w:pPr>
      <w:rPr>
        <w:rFonts w:ascii="Symbol" w:hAnsi="Symbol" w:hint="default"/>
      </w:rPr>
    </w:lvl>
    <w:lvl w:ilvl="4" w:tplc="C766200A" w:tentative="1">
      <w:start w:val="1"/>
      <w:numFmt w:val="bullet"/>
      <w:lvlText w:val=""/>
      <w:lvlJc w:val="left"/>
      <w:pPr>
        <w:tabs>
          <w:tab w:val="num" w:pos="3600"/>
        </w:tabs>
        <w:ind w:left="3600" w:hanging="360"/>
      </w:pPr>
      <w:rPr>
        <w:rFonts w:ascii="Symbol" w:hAnsi="Symbol" w:hint="default"/>
      </w:rPr>
    </w:lvl>
    <w:lvl w:ilvl="5" w:tplc="7B40E7EE" w:tentative="1">
      <w:start w:val="1"/>
      <w:numFmt w:val="bullet"/>
      <w:lvlText w:val=""/>
      <w:lvlJc w:val="left"/>
      <w:pPr>
        <w:tabs>
          <w:tab w:val="num" w:pos="4320"/>
        </w:tabs>
        <w:ind w:left="4320" w:hanging="360"/>
      </w:pPr>
      <w:rPr>
        <w:rFonts w:ascii="Symbol" w:hAnsi="Symbol" w:hint="default"/>
      </w:rPr>
    </w:lvl>
    <w:lvl w:ilvl="6" w:tplc="1F0C946C" w:tentative="1">
      <w:start w:val="1"/>
      <w:numFmt w:val="bullet"/>
      <w:lvlText w:val=""/>
      <w:lvlJc w:val="left"/>
      <w:pPr>
        <w:tabs>
          <w:tab w:val="num" w:pos="5040"/>
        </w:tabs>
        <w:ind w:left="5040" w:hanging="360"/>
      </w:pPr>
      <w:rPr>
        <w:rFonts w:ascii="Symbol" w:hAnsi="Symbol" w:hint="default"/>
      </w:rPr>
    </w:lvl>
    <w:lvl w:ilvl="7" w:tplc="6100AACA" w:tentative="1">
      <w:start w:val="1"/>
      <w:numFmt w:val="bullet"/>
      <w:lvlText w:val=""/>
      <w:lvlJc w:val="left"/>
      <w:pPr>
        <w:tabs>
          <w:tab w:val="num" w:pos="5760"/>
        </w:tabs>
        <w:ind w:left="5760" w:hanging="360"/>
      </w:pPr>
      <w:rPr>
        <w:rFonts w:ascii="Symbol" w:hAnsi="Symbol" w:hint="default"/>
      </w:rPr>
    </w:lvl>
    <w:lvl w:ilvl="8" w:tplc="9ECA43A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30C681C"/>
    <w:multiLevelType w:val="hybridMultilevel"/>
    <w:tmpl w:val="9A009ACA"/>
    <w:lvl w:ilvl="0" w:tplc="B688F3D0">
      <w:start w:val="1"/>
      <w:numFmt w:val="bullet"/>
      <w:lvlText w:val=""/>
      <w:lvlPicBulletId w:val="3"/>
      <w:lvlJc w:val="left"/>
      <w:pPr>
        <w:ind w:left="1043" w:hanging="360"/>
      </w:pPr>
      <w:rPr>
        <w:rFonts w:ascii="Symbol" w:hAnsi="Symbol" w:hint="default"/>
      </w:rPr>
    </w:lvl>
    <w:lvl w:ilvl="1" w:tplc="08090003" w:tentative="1">
      <w:start w:val="1"/>
      <w:numFmt w:val="bullet"/>
      <w:lvlText w:val="o"/>
      <w:lvlJc w:val="left"/>
      <w:pPr>
        <w:ind w:left="1763" w:hanging="360"/>
      </w:pPr>
      <w:rPr>
        <w:rFonts w:ascii="Courier New" w:hAnsi="Courier New" w:cs="Courier New" w:hint="default"/>
      </w:rPr>
    </w:lvl>
    <w:lvl w:ilvl="2" w:tplc="08090005" w:tentative="1">
      <w:start w:val="1"/>
      <w:numFmt w:val="bullet"/>
      <w:lvlText w:val=""/>
      <w:lvlJc w:val="left"/>
      <w:pPr>
        <w:ind w:left="2483" w:hanging="360"/>
      </w:pPr>
      <w:rPr>
        <w:rFonts w:ascii="Wingdings" w:hAnsi="Wingdings" w:hint="default"/>
      </w:rPr>
    </w:lvl>
    <w:lvl w:ilvl="3" w:tplc="08090001" w:tentative="1">
      <w:start w:val="1"/>
      <w:numFmt w:val="bullet"/>
      <w:lvlText w:val=""/>
      <w:lvlJc w:val="left"/>
      <w:pPr>
        <w:ind w:left="3203" w:hanging="360"/>
      </w:pPr>
      <w:rPr>
        <w:rFonts w:ascii="Symbol" w:hAnsi="Symbol" w:hint="default"/>
      </w:rPr>
    </w:lvl>
    <w:lvl w:ilvl="4" w:tplc="08090003" w:tentative="1">
      <w:start w:val="1"/>
      <w:numFmt w:val="bullet"/>
      <w:lvlText w:val="o"/>
      <w:lvlJc w:val="left"/>
      <w:pPr>
        <w:ind w:left="3923" w:hanging="360"/>
      </w:pPr>
      <w:rPr>
        <w:rFonts w:ascii="Courier New" w:hAnsi="Courier New" w:cs="Courier New" w:hint="default"/>
      </w:rPr>
    </w:lvl>
    <w:lvl w:ilvl="5" w:tplc="08090005" w:tentative="1">
      <w:start w:val="1"/>
      <w:numFmt w:val="bullet"/>
      <w:lvlText w:val=""/>
      <w:lvlJc w:val="left"/>
      <w:pPr>
        <w:ind w:left="4643" w:hanging="360"/>
      </w:pPr>
      <w:rPr>
        <w:rFonts w:ascii="Wingdings" w:hAnsi="Wingdings" w:hint="default"/>
      </w:rPr>
    </w:lvl>
    <w:lvl w:ilvl="6" w:tplc="08090001" w:tentative="1">
      <w:start w:val="1"/>
      <w:numFmt w:val="bullet"/>
      <w:lvlText w:val=""/>
      <w:lvlJc w:val="left"/>
      <w:pPr>
        <w:ind w:left="5363" w:hanging="360"/>
      </w:pPr>
      <w:rPr>
        <w:rFonts w:ascii="Symbol" w:hAnsi="Symbol" w:hint="default"/>
      </w:rPr>
    </w:lvl>
    <w:lvl w:ilvl="7" w:tplc="08090003" w:tentative="1">
      <w:start w:val="1"/>
      <w:numFmt w:val="bullet"/>
      <w:lvlText w:val="o"/>
      <w:lvlJc w:val="left"/>
      <w:pPr>
        <w:ind w:left="6083" w:hanging="360"/>
      </w:pPr>
      <w:rPr>
        <w:rFonts w:ascii="Courier New" w:hAnsi="Courier New" w:cs="Courier New" w:hint="default"/>
      </w:rPr>
    </w:lvl>
    <w:lvl w:ilvl="8" w:tplc="08090005" w:tentative="1">
      <w:start w:val="1"/>
      <w:numFmt w:val="bullet"/>
      <w:lvlText w:val=""/>
      <w:lvlJc w:val="left"/>
      <w:pPr>
        <w:ind w:left="6803" w:hanging="360"/>
      </w:pPr>
      <w:rPr>
        <w:rFonts w:ascii="Wingdings" w:hAnsi="Wingdings" w:hint="default"/>
      </w:rPr>
    </w:lvl>
  </w:abstractNum>
  <w:abstractNum w:abstractNumId="2" w15:restartNumberingAfterBreak="0">
    <w:nsid w:val="172B7FA7"/>
    <w:multiLevelType w:val="hybridMultilevel"/>
    <w:tmpl w:val="E084DC24"/>
    <w:lvl w:ilvl="0" w:tplc="B688F3D0">
      <w:start w:val="1"/>
      <w:numFmt w:val="bullet"/>
      <w:lvlText w:val=""/>
      <w:lvlPicBulletId w:val="3"/>
      <w:lvlJc w:val="left"/>
      <w:pPr>
        <w:ind w:left="1044" w:hanging="360"/>
      </w:pPr>
      <w:rPr>
        <w:rFonts w:ascii="Symbol" w:hAnsi="Symbol" w:hint="default"/>
      </w:rPr>
    </w:lvl>
    <w:lvl w:ilvl="1" w:tplc="08090003" w:tentative="1">
      <w:start w:val="1"/>
      <w:numFmt w:val="bullet"/>
      <w:lvlText w:val="o"/>
      <w:lvlJc w:val="left"/>
      <w:pPr>
        <w:ind w:left="1764" w:hanging="360"/>
      </w:pPr>
      <w:rPr>
        <w:rFonts w:ascii="Courier New" w:hAnsi="Courier New" w:cs="Courier New" w:hint="default"/>
      </w:rPr>
    </w:lvl>
    <w:lvl w:ilvl="2" w:tplc="08090005" w:tentative="1">
      <w:start w:val="1"/>
      <w:numFmt w:val="bullet"/>
      <w:lvlText w:val=""/>
      <w:lvlJc w:val="left"/>
      <w:pPr>
        <w:ind w:left="2484" w:hanging="360"/>
      </w:pPr>
      <w:rPr>
        <w:rFonts w:ascii="Wingdings" w:hAnsi="Wingdings" w:hint="default"/>
      </w:rPr>
    </w:lvl>
    <w:lvl w:ilvl="3" w:tplc="08090001" w:tentative="1">
      <w:start w:val="1"/>
      <w:numFmt w:val="bullet"/>
      <w:lvlText w:val=""/>
      <w:lvlJc w:val="left"/>
      <w:pPr>
        <w:ind w:left="3204" w:hanging="360"/>
      </w:pPr>
      <w:rPr>
        <w:rFonts w:ascii="Symbol" w:hAnsi="Symbol" w:hint="default"/>
      </w:rPr>
    </w:lvl>
    <w:lvl w:ilvl="4" w:tplc="08090003" w:tentative="1">
      <w:start w:val="1"/>
      <w:numFmt w:val="bullet"/>
      <w:lvlText w:val="o"/>
      <w:lvlJc w:val="left"/>
      <w:pPr>
        <w:ind w:left="3924" w:hanging="360"/>
      </w:pPr>
      <w:rPr>
        <w:rFonts w:ascii="Courier New" w:hAnsi="Courier New" w:cs="Courier New" w:hint="default"/>
      </w:rPr>
    </w:lvl>
    <w:lvl w:ilvl="5" w:tplc="08090005" w:tentative="1">
      <w:start w:val="1"/>
      <w:numFmt w:val="bullet"/>
      <w:lvlText w:val=""/>
      <w:lvlJc w:val="left"/>
      <w:pPr>
        <w:ind w:left="4644" w:hanging="360"/>
      </w:pPr>
      <w:rPr>
        <w:rFonts w:ascii="Wingdings" w:hAnsi="Wingdings" w:hint="default"/>
      </w:rPr>
    </w:lvl>
    <w:lvl w:ilvl="6" w:tplc="08090001" w:tentative="1">
      <w:start w:val="1"/>
      <w:numFmt w:val="bullet"/>
      <w:lvlText w:val=""/>
      <w:lvlJc w:val="left"/>
      <w:pPr>
        <w:ind w:left="5364" w:hanging="360"/>
      </w:pPr>
      <w:rPr>
        <w:rFonts w:ascii="Symbol" w:hAnsi="Symbol" w:hint="default"/>
      </w:rPr>
    </w:lvl>
    <w:lvl w:ilvl="7" w:tplc="08090003" w:tentative="1">
      <w:start w:val="1"/>
      <w:numFmt w:val="bullet"/>
      <w:lvlText w:val="o"/>
      <w:lvlJc w:val="left"/>
      <w:pPr>
        <w:ind w:left="6084" w:hanging="360"/>
      </w:pPr>
      <w:rPr>
        <w:rFonts w:ascii="Courier New" w:hAnsi="Courier New" w:cs="Courier New" w:hint="default"/>
      </w:rPr>
    </w:lvl>
    <w:lvl w:ilvl="8" w:tplc="08090005" w:tentative="1">
      <w:start w:val="1"/>
      <w:numFmt w:val="bullet"/>
      <w:lvlText w:val=""/>
      <w:lvlJc w:val="left"/>
      <w:pPr>
        <w:ind w:left="6804" w:hanging="360"/>
      </w:pPr>
      <w:rPr>
        <w:rFonts w:ascii="Wingdings" w:hAnsi="Wingdings" w:hint="default"/>
      </w:rPr>
    </w:lvl>
  </w:abstractNum>
  <w:abstractNum w:abstractNumId="3" w15:restartNumberingAfterBreak="0">
    <w:nsid w:val="23E9642F"/>
    <w:multiLevelType w:val="hybridMultilevel"/>
    <w:tmpl w:val="604227D6"/>
    <w:lvl w:ilvl="0" w:tplc="D4A2C668">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8D3313"/>
    <w:multiLevelType w:val="hybridMultilevel"/>
    <w:tmpl w:val="1812EFFA"/>
    <w:lvl w:ilvl="0" w:tplc="A8D6ACCA">
      <w:start w:val="1"/>
      <w:numFmt w:val="bullet"/>
      <w:lvlText w:val=""/>
      <w:lvlPicBulletId w:val="1"/>
      <w:lvlJc w:val="left"/>
      <w:pPr>
        <w:ind w:left="808" w:hanging="360"/>
      </w:pPr>
      <w:rPr>
        <w:rFonts w:ascii="Symbol" w:hAnsi="Symbol" w:hint="default"/>
        <w:color w:val="auto"/>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5" w15:restartNumberingAfterBreak="0">
    <w:nsid w:val="2EE714AF"/>
    <w:multiLevelType w:val="hybridMultilevel"/>
    <w:tmpl w:val="4E047A64"/>
    <w:lvl w:ilvl="0" w:tplc="EB32671C">
      <w:start w:val="1"/>
      <w:numFmt w:val="bullet"/>
      <w:lvlText w:val=""/>
      <w:lvlPicBulletId w:val="2"/>
      <w:lvlJc w:val="left"/>
      <w:pPr>
        <w:tabs>
          <w:tab w:val="num" w:pos="720"/>
        </w:tabs>
        <w:ind w:left="720" w:hanging="360"/>
      </w:pPr>
      <w:rPr>
        <w:rFonts w:ascii="Symbol" w:hAnsi="Symbol" w:hint="default"/>
      </w:rPr>
    </w:lvl>
    <w:lvl w:ilvl="1" w:tplc="F86CF202" w:tentative="1">
      <w:start w:val="1"/>
      <w:numFmt w:val="bullet"/>
      <w:lvlText w:val=""/>
      <w:lvlJc w:val="left"/>
      <w:pPr>
        <w:tabs>
          <w:tab w:val="num" w:pos="1440"/>
        </w:tabs>
        <w:ind w:left="1440" w:hanging="360"/>
      </w:pPr>
      <w:rPr>
        <w:rFonts w:ascii="Symbol" w:hAnsi="Symbol" w:hint="default"/>
      </w:rPr>
    </w:lvl>
    <w:lvl w:ilvl="2" w:tplc="FD14B636" w:tentative="1">
      <w:start w:val="1"/>
      <w:numFmt w:val="bullet"/>
      <w:lvlText w:val=""/>
      <w:lvlJc w:val="left"/>
      <w:pPr>
        <w:tabs>
          <w:tab w:val="num" w:pos="2160"/>
        </w:tabs>
        <w:ind w:left="2160" w:hanging="360"/>
      </w:pPr>
      <w:rPr>
        <w:rFonts w:ascii="Symbol" w:hAnsi="Symbol" w:hint="default"/>
      </w:rPr>
    </w:lvl>
    <w:lvl w:ilvl="3" w:tplc="B246D6D0" w:tentative="1">
      <w:start w:val="1"/>
      <w:numFmt w:val="bullet"/>
      <w:lvlText w:val=""/>
      <w:lvlJc w:val="left"/>
      <w:pPr>
        <w:tabs>
          <w:tab w:val="num" w:pos="2880"/>
        </w:tabs>
        <w:ind w:left="2880" w:hanging="360"/>
      </w:pPr>
      <w:rPr>
        <w:rFonts w:ascii="Symbol" w:hAnsi="Symbol" w:hint="default"/>
      </w:rPr>
    </w:lvl>
    <w:lvl w:ilvl="4" w:tplc="664E319C" w:tentative="1">
      <w:start w:val="1"/>
      <w:numFmt w:val="bullet"/>
      <w:lvlText w:val=""/>
      <w:lvlJc w:val="left"/>
      <w:pPr>
        <w:tabs>
          <w:tab w:val="num" w:pos="3600"/>
        </w:tabs>
        <w:ind w:left="3600" w:hanging="360"/>
      </w:pPr>
      <w:rPr>
        <w:rFonts w:ascii="Symbol" w:hAnsi="Symbol" w:hint="default"/>
      </w:rPr>
    </w:lvl>
    <w:lvl w:ilvl="5" w:tplc="B35A08C4" w:tentative="1">
      <w:start w:val="1"/>
      <w:numFmt w:val="bullet"/>
      <w:lvlText w:val=""/>
      <w:lvlJc w:val="left"/>
      <w:pPr>
        <w:tabs>
          <w:tab w:val="num" w:pos="4320"/>
        </w:tabs>
        <w:ind w:left="4320" w:hanging="360"/>
      </w:pPr>
      <w:rPr>
        <w:rFonts w:ascii="Symbol" w:hAnsi="Symbol" w:hint="default"/>
      </w:rPr>
    </w:lvl>
    <w:lvl w:ilvl="6" w:tplc="8E6A1780" w:tentative="1">
      <w:start w:val="1"/>
      <w:numFmt w:val="bullet"/>
      <w:lvlText w:val=""/>
      <w:lvlJc w:val="left"/>
      <w:pPr>
        <w:tabs>
          <w:tab w:val="num" w:pos="5040"/>
        </w:tabs>
        <w:ind w:left="5040" w:hanging="360"/>
      </w:pPr>
      <w:rPr>
        <w:rFonts w:ascii="Symbol" w:hAnsi="Symbol" w:hint="default"/>
      </w:rPr>
    </w:lvl>
    <w:lvl w:ilvl="7" w:tplc="E200E000" w:tentative="1">
      <w:start w:val="1"/>
      <w:numFmt w:val="bullet"/>
      <w:lvlText w:val=""/>
      <w:lvlJc w:val="left"/>
      <w:pPr>
        <w:tabs>
          <w:tab w:val="num" w:pos="5760"/>
        </w:tabs>
        <w:ind w:left="5760" w:hanging="360"/>
      </w:pPr>
      <w:rPr>
        <w:rFonts w:ascii="Symbol" w:hAnsi="Symbol" w:hint="default"/>
      </w:rPr>
    </w:lvl>
    <w:lvl w:ilvl="8" w:tplc="1802678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773783B"/>
    <w:multiLevelType w:val="multilevel"/>
    <w:tmpl w:val="7A42AB50"/>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0082D5D"/>
    <w:multiLevelType w:val="hybridMultilevel"/>
    <w:tmpl w:val="1AE053C8"/>
    <w:lvl w:ilvl="0" w:tplc="D4A2C668">
      <w:start w:val="1"/>
      <w:numFmt w:val="bullet"/>
      <w:lvlText w:val=""/>
      <w:lvlPicBulletId w:val="1"/>
      <w:lvlJc w:val="left"/>
      <w:pPr>
        <w:tabs>
          <w:tab w:val="num" w:pos="720"/>
        </w:tabs>
        <w:ind w:left="720" w:hanging="360"/>
      </w:pPr>
      <w:rPr>
        <w:rFonts w:ascii="Symbol" w:hAnsi="Symbol" w:hint="default"/>
      </w:rPr>
    </w:lvl>
    <w:lvl w:ilvl="1" w:tplc="FAAC4608" w:tentative="1">
      <w:start w:val="1"/>
      <w:numFmt w:val="bullet"/>
      <w:lvlText w:val=""/>
      <w:lvlJc w:val="left"/>
      <w:pPr>
        <w:tabs>
          <w:tab w:val="num" w:pos="1440"/>
        </w:tabs>
        <w:ind w:left="1440" w:hanging="360"/>
      </w:pPr>
      <w:rPr>
        <w:rFonts w:ascii="Symbol" w:hAnsi="Symbol" w:hint="default"/>
      </w:rPr>
    </w:lvl>
    <w:lvl w:ilvl="2" w:tplc="F384B68A" w:tentative="1">
      <w:start w:val="1"/>
      <w:numFmt w:val="bullet"/>
      <w:lvlText w:val=""/>
      <w:lvlJc w:val="left"/>
      <w:pPr>
        <w:tabs>
          <w:tab w:val="num" w:pos="2160"/>
        </w:tabs>
        <w:ind w:left="2160" w:hanging="360"/>
      </w:pPr>
      <w:rPr>
        <w:rFonts w:ascii="Symbol" w:hAnsi="Symbol" w:hint="default"/>
      </w:rPr>
    </w:lvl>
    <w:lvl w:ilvl="3" w:tplc="810AF88E" w:tentative="1">
      <w:start w:val="1"/>
      <w:numFmt w:val="bullet"/>
      <w:lvlText w:val=""/>
      <w:lvlJc w:val="left"/>
      <w:pPr>
        <w:tabs>
          <w:tab w:val="num" w:pos="2880"/>
        </w:tabs>
        <w:ind w:left="2880" w:hanging="360"/>
      </w:pPr>
      <w:rPr>
        <w:rFonts w:ascii="Symbol" w:hAnsi="Symbol" w:hint="default"/>
      </w:rPr>
    </w:lvl>
    <w:lvl w:ilvl="4" w:tplc="F126FDB6" w:tentative="1">
      <w:start w:val="1"/>
      <w:numFmt w:val="bullet"/>
      <w:lvlText w:val=""/>
      <w:lvlJc w:val="left"/>
      <w:pPr>
        <w:tabs>
          <w:tab w:val="num" w:pos="3600"/>
        </w:tabs>
        <w:ind w:left="3600" w:hanging="360"/>
      </w:pPr>
      <w:rPr>
        <w:rFonts w:ascii="Symbol" w:hAnsi="Symbol" w:hint="default"/>
      </w:rPr>
    </w:lvl>
    <w:lvl w:ilvl="5" w:tplc="DCC40914" w:tentative="1">
      <w:start w:val="1"/>
      <w:numFmt w:val="bullet"/>
      <w:lvlText w:val=""/>
      <w:lvlJc w:val="left"/>
      <w:pPr>
        <w:tabs>
          <w:tab w:val="num" w:pos="4320"/>
        </w:tabs>
        <w:ind w:left="4320" w:hanging="360"/>
      </w:pPr>
      <w:rPr>
        <w:rFonts w:ascii="Symbol" w:hAnsi="Symbol" w:hint="default"/>
      </w:rPr>
    </w:lvl>
    <w:lvl w:ilvl="6" w:tplc="AA948262" w:tentative="1">
      <w:start w:val="1"/>
      <w:numFmt w:val="bullet"/>
      <w:lvlText w:val=""/>
      <w:lvlJc w:val="left"/>
      <w:pPr>
        <w:tabs>
          <w:tab w:val="num" w:pos="5040"/>
        </w:tabs>
        <w:ind w:left="5040" w:hanging="360"/>
      </w:pPr>
      <w:rPr>
        <w:rFonts w:ascii="Symbol" w:hAnsi="Symbol" w:hint="default"/>
      </w:rPr>
    </w:lvl>
    <w:lvl w:ilvl="7" w:tplc="52AE680C" w:tentative="1">
      <w:start w:val="1"/>
      <w:numFmt w:val="bullet"/>
      <w:lvlText w:val=""/>
      <w:lvlJc w:val="left"/>
      <w:pPr>
        <w:tabs>
          <w:tab w:val="num" w:pos="5760"/>
        </w:tabs>
        <w:ind w:left="5760" w:hanging="360"/>
      </w:pPr>
      <w:rPr>
        <w:rFonts w:ascii="Symbol" w:hAnsi="Symbol" w:hint="default"/>
      </w:rPr>
    </w:lvl>
    <w:lvl w:ilvl="8" w:tplc="F782BF1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3BC5303"/>
    <w:multiLevelType w:val="hybridMultilevel"/>
    <w:tmpl w:val="A46A0000"/>
    <w:lvl w:ilvl="0" w:tplc="D4A2C668">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FE2FBD"/>
    <w:multiLevelType w:val="multilevel"/>
    <w:tmpl w:val="1A381DD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3C7052"/>
    <w:multiLevelType w:val="hybridMultilevel"/>
    <w:tmpl w:val="89202706"/>
    <w:lvl w:ilvl="0" w:tplc="EB32671C">
      <w:start w:val="1"/>
      <w:numFmt w:val="bullet"/>
      <w:lvlText w:val=""/>
      <w:lvlPicBulletId w:val="2"/>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6DBE5173"/>
    <w:multiLevelType w:val="hybridMultilevel"/>
    <w:tmpl w:val="D0AE4C8A"/>
    <w:lvl w:ilvl="0" w:tplc="D4A2C668">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632EE9"/>
    <w:multiLevelType w:val="hybridMultilevel"/>
    <w:tmpl w:val="229E6172"/>
    <w:lvl w:ilvl="0" w:tplc="D4A2C668">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8633859">
    <w:abstractNumId w:val="9"/>
  </w:num>
  <w:num w:numId="2" w16cid:durableId="1355959873">
    <w:abstractNumId w:val="6"/>
  </w:num>
  <w:num w:numId="3" w16cid:durableId="1109590277">
    <w:abstractNumId w:val="7"/>
  </w:num>
  <w:num w:numId="4" w16cid:durableId="609166305">
    <w:abstractNumId w:val="4"/>
  </w:num>
  <w:num w:numId="5" w16cid:durableId="123817107">
    <w:abstractNumId w:val="11"/>
  </w:num>
  <w:num w:numId="6" w16cid:durableId="613251906">
    <w:abstractNumId w:val="5"/>
  </w:num>
  <w:num w:numId="7" w16cid:durableId="967970915">
    <w:abstractNumId w:val="10"/>
  </w:num>
  <w:num w:numId="8" w16cid:durableId="1785463073">
    <w:abstractNumId w:val="12"/>
  </w:num>
  <w:num w:numId="9" w16cid:durableId="806825747">
    <w:abstractNumId w:val="3"/>
  </w:num>
  <w:num w:numId="10" w16cid:durableId="396518521">
    <w:abstractNumId w:val="8"/>
  </w:num>
  <w:num w:numId="11" w16cid:durableId="1461534661">
    <w:abstractNumId w:val="0"/>
  </w:num>
  <w:num w:numId="12" w16cid:durableId="168760321">
    <w:abstractNumId w:val="2"/>
  </w:num>
  <w:num w:numId="13" w16cid:durableId="1841037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F2"/>
    <w:rsid w:val="000005C1"/>
    <w:rsid w:val="00004507"/>
    <w:rsid w:val="00012FCC"/>
    <w:rsid w:val="0001551C"/>
    <w:rsid w:val="00030F7B"/>
    <w:rsid w:val="000810B6"/>
    <w:rsid w:val="00084AD0"/>
    <w:rsid w:val="000938BD"/>
    <w:rsid w:val="00097544"/>
    <w:rsid w:val="000A63BA"/>
    <w:rsid w:val="000B16AC"/>
    <w:rsid w:val="000B2500"/>
    <w:rsid w:val="000C75D3"/>
    <w:rsid w:val="000E11A9"/>
    <w:rsid w:val="000E55AD"/>
    <w:rsid w:val="0010546D"/>
    <w:rsid w:val="00106E46"/>
    <w:rsid w:val="00107EBE"/>
    <w:rsid w:val="00153A87"/>
    <w:rsid w:val="00156D54"/>
    <w:rsid w:val="0016712C"/>
    <w:rsid w:val="0018132E"/>
    <w:rsid w:val="00190B8E"/>
    <w:rsid w:val="001C4D36"/>
    <w:rsid w:val="001D53C9"/>
    <w:rsid w:val="001E6949"/>
    <w:rsid w:val="001F1AFF"/>
    <w:rsid w:val="0020712C"/>
    <w:rsid w:val="00213F16"/>
    <w:rsid w:val="00221487"/>
    <w:rsid w:val="002262F2"/>
    <w:rsid w:val="002274DB"/>
    <w:rsid w:val="00227E2F"/>
    <w:rsid w:val="002354CF"/>
    <w:rsid w:val="00237019"/>
    <w:rsid w:val="00257C83"/>
    <w:rsid w:val="00263688"/>
    <w:rsid w:val="00281452"/>
    <w:rsid w:val="00284A94"/>
    <w:rsid w:val="00294D23"/>
    <w:rsid w:val="002B666D"/>
    <w:rsid w:val="002C3A10"/>
    <w:rsid w:val="002C42B3"/>
    <w:rsid w:val="002C5A56"/>
    <w:rsid w:val="002D3B6B"/>
    <w:rsid w:val="002D605A"/>
    <w:rsid w:val="002F06FF"/>
    <w:rsid w:val="002F73D5"/>
    <w:rsid w:val="00307864"/>
    <w:rsid w:val="003120F2"/>
    <w:rsid w:val="00317A55"/>
    <w:rsid w:val="003265FF"/>
    <w:rsid w:val="00330379"/>
    <w:rsid w:val="003369AD"/>
    <w:rsid w:val="003460A2"/>
    <w:rsid w:val="00346703"/>
    <w:rsid w:val="0035266B"/>
    <w:rsid w:val="00360EA8"/>
    <w:rsid w:val="00366419"/>
    <w:rsid w:val="00387926"/>
    <w:rsid w:val="003941D9"/>
    <w:rsid w:val="003A4D94"/>
    <w:rsid w:val="003B7864"/>
    <w:rsid w:val="003C2B6C"/>
    <w:rsid w:val="003D1AF0"/>
    <w:rsid w:val="00411061"/>
    <w:rsid w:val="00416940"/>
    <w:rsid w:val="00434735"/>
    <w:rsid w:val="004536FC"/>
    <w:rsid w:val="00463033"/>
    <w:rsid w:val="00467382"/>
    <w:rsid w:val="0047572B"/>
    <w:rsid w:val="00483840"/>
    <w:rsid w:val="004A705B"/>
    <w:rsid w:val="004B7188"/>
    <w:rsid w:val="004C0EE9"/>
    <w:rsid w:val="004D08C5"/>
    <w:rsid w:val="004D40DA"/>
    <w:rsid w:val="004D5820"/>
    <w:rsid w:val="004F4AE6"/>
    <w:rsid w:val="004F78D0"/>
    <w:rsid w:val="00511844"/>
    <w:rsid w:val="005135E6"/>
    <w:rsid w:val="005235E8"/>
    <w:rsid w:val="00533969"/>
    <w:rsid w:val="00534A57"/>
    <w:rsid w:val="00534CA6"/>
    <w:rsid w:val="005528EA"/>
    <w:rsid w:val="00552B1F"/>
    <w:rsid w:val="00562A62"/>
    <w:rsid w:val="00562ACD"/>
    <w:rsid w:val="00567FD2"/>
    <w:rsid w:val="00577BD8"/>
    <w:rsid w:val="00594C64"/>
    <w:rsid w:val="005954D8"/>
    <w:rsid w:val="005C54CC"/>
    <w:rsid w:val="005D7298"/>
    <w:rsid w:val="0060183E"/>
    <w:rsid w:val="00650A58"/>
    <w:rsid w:val="00652920"/>
    <w:rsid w:val="00654772"/>
    <w:rsid w:val="0067694C"/>
    <w:rsid w:val="00684CAC"/>
    <w:rsid w:val="006904E2"/>
    <w:rsid w:val="006A5B26"/>
    <w:rsid w:val="006C5346"/>
    <w:rsid w:val="006E03C1"/>
    <w:rsid w:val="006E0C33"/>
    <w:rsid w:val="006E11F7"/>
    <w:rsid w:val="006F6E3B"/>
    <w:rsid w:val="007011A1"/>
    <w:rsid w:val="00702DB0"/>
    <w:rsid w:val="0070387F"/>
    <w:rsid w:val="00713E85"/>
    <w:rsid w:val="007259FB"/>
    <w:rsid w:val="00726EBA"/>
    <w:rsid w:val="00745F7A"/>
    <w:rsid w:val="00754976"/>
    <w:rsid w:val="007576F7"/>
    <w:rsid w:val="00795CE0"/>
    <w:rsid w:val="0079797B"/>
    <w:rsid w:val="007A2A03"/>
    <w:rsid w:val="007B3B88"/>
    <w:rsid w:val="007B57BA"/>
    <w:rsid w:val="007B6C51"/>
    <w:rsid w:val="007E14BA"/>
    <w:rsid w:val="007F0275"/>
    <w:rsid w:val="00830B0E"/>
    <w:rsid w:val="00835E9B"/>
    <w:rsid w:val="0083611B"/>
    <w:rsid w:val="0083701E"/>
    <w:rsid w:val="00871F93"/>
    <w:rsid w:val="008759A8"/>
    <w:rsid w:val="00897CB1"/>
    <w:rsid w:val="008A18AD"/>
    <w:rsid w:val="008A5E67"/>
    <w:rsid w:val="008A65EA"/>
    <w:rsid w:val="008B0FDA"/>
    <w:rsid w:val="008C2ED0"/>
    <w:rsid w:val="008C515B"/>
    <w:rsid w:val="008D0A14"/>
    <w:rsid w:val="008F0B35"/>
    <w:rsid w:val="008F2939"/>
    <w:rsid w:val="008F6F2B"/>
    <w:rsid w:val="00905CB8"/>
    <w:rsid w:val="009328EA"/>
    <w:rsid w:val="00957BAC"/>
    <w:rsid w:val="00963CFB"/>
    <w:rsid w:val="009A10D7"/>
    <w:rsid w:val="009B38C5"/>
    <w:rsid w:val="009D3274"/>
    <w:rsid w:val="009D569A"/>
    <w:rsid w:val="009E0E7E"/>
    <w:rsid w:val="00A16862"/>
    <w:rsid w:val="00A27163"/>
    <w:rsid w:val="00A429B7"/>
    <w:rsid w:val="00A6624A"/>
    <w:rsid w:val="00A77702"/>
    <w:rsid w:val="00A948F2"/>
    <w:rsid w:val="00A97214"/>
    <w:rsid w:val="00AB1C08"/>
    <w:rsid w:val="00AC0114"/>
    <w:rsid w:val="00AC68A9"/>
    <w:rsid w:val="00AC7C34"/>
    <w:rsid w:val="00AE0C41"/>
    <w:rsid w:val="00AE25E7"/>
    <w:rsid w:val="00AE4687"/>
    <w:rsid w:val="00B058EB"/>
    <w:rsid w:val="00B17B01"/>
    <w:rsid w:val="00B2309F"/>
    <w:rsid w:val="00B25A62"/>
    <w:rsid w:val="00B429D4"/>
    <w:rsid w:val="00B43571"/>
    <w:rsid w:val="00B46B93"/>
    <w:rsid w:val="00B95890"/>
    <w:rsid w:val="00BA5E4A"/>
    <w:rsid w:val="00BC00E7"/>
    <w:rsid w:val="00BE12FD"/>
    <w:rsid w:val="00BF4865"/>
    <w:rsid w:val="00BF5EB1"/>
    <w:rsid w:val="00BF6EB9"/>
    <w:rsid w:val="00C37652"/>
    <w:rsid w:val="00C44D6A"/>
    <w:rsid w:val="00C806B0"/>
    <w:rsid w:val="00CA293E"/>
    <w:rsid w:val="00CA3EAB"/>
    <w:rsid w:val="00CA7B73"/>
    <w:rsid w:val="00CB187E"/>
    <w:rsid w:val="00CE0EDC"/>
    <w:rsid w:val="00CE3792"/>
    <w:rsid w:val="00CF2EF7"/>
    <w:rsid w:val="00D1244E"/>
    <w:rsid w:val="00D13921"/>
    <w:rsid w:val="00D30314"/>
    <w:rsid w:val="00D40605"/>
    <w:rsid w:val="00D6038A"/>
    <w:rsid w:val="00D67360"/>
    <w:rsid w:val="00D70D72"/>
    <w:rsid w:val="00D76A25"/>
    <w:rsid w:val="00D83C43"/>
    <w:rsid w:val="00D84C13"/>
    <w:rsid w:val="00D85A32"/>
    <w:rsid w:val="00D9156E"/>
    <w:rsid w:val="00D95EC2"/>
    <w:rsid w:val="00DA0D62"/>
    <w:rsid w:val="00DB01BE"/>
    <w:rsid w:val="00DB2CCA"/>
    <w:rsid w:val="00DB3368"/>
    <w:rsid w:val="00DD220E"/>
    <w:rsid w:val="00DD3999"/>
    <w:rsid w:val="00DD4940"/>
    <w:rsid w:val="00DD4DC6"/>
    <w:rsid w:val="00E2695D"/>
    <w:rsid w:val="00E35E5A"/>
    <w:rsid w:val="00E544FD"/>
    <w:rsid w:val="00E60402"/>
    <w:rsid w:val="00E80324"/>
    <w:rsid w:val="00E837DC"/>
    <w:rsid w:val="00E9147A"/>
    <w:rsid w:val="00EA6F29"/>
    <w:rsid w:val="00EB4176"/>
    <w:rsid w:val="00ED2547"/>
    <w:rsid w:val="00F00F40"/>
    <w:rsid w:val="00F065EC"/>
    <w:rsid w:val="00F12721"/>
    <w:rsid w:val="00F34C13"/>
    <w:rsid w:val="00F442E3"/>
    <w:rsid w:val="00F4697F"/>
    <w:rsid w:val="00F500A6"/>
    <w:rsid w:val="00F51B7C"/>
    <w:rsid w:val="00F56FA0"/>
    <w:rsid w:val="00F63AAA"/>
    <w:rsid w:val="00F7245A"/>
    <w:rsid w:val="00FA071C"/>
    <w:rsid w:val="00FA0749"/>
    <w:rsid w:val="00FA520A"/>
    <w:rsid w:val="00FB44E0"/>
    <w:rsid w:val="00FC2901"/>
    <w:rsid w:val="00FD3667"/>
    <w:rsid w:val="00FF0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DF63B"/>
  <w15:chartTrackingRefBased/>
  <w15:docId w15:val="{4B7DD1AC-42BC-496F-954D-0F6BA3FBD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47A"/>
  </w:style>
  <w:style w:type="paragraph" w:styleId="Heading1">
    <w:name w:val="heading 1"/>
    <w:basedOn w:val="Normal"/>
    <w:next w:val="Heading2"/>
    <w:link w:val="Heading1Char"/>
    <w:uiPriority w:val="9"/>
    <w:qFormat/>
    <w:rsid w:val="00107EBE"/>
    <w:pPr>
      <w:keepNext/>
      <w:keepLines/>
      <w:spacing w:before="360" w:after="80"/>
      <w:outlineLvl w:val="0"/>
    </w:pPr>
    <w:rPr>
      <w:rFonts w:ascii="Carol Gothic" w:eastAsiaTheme="majorEastAsia" w:hAnsi="Carol Gothic" w:cstheme="majorBidi"/>
      <w:color w:val="000000" w:themeColor="text1"/>
      <w:sz w:val="30"/>
      <w:szCs w:val="40"/>
    </w:rPr>
  </w:style>
  <w:style w:type="paragraph" w:styleId="Heading2">
    <w:name w:val="heading 2"/>
    <w:basedOn w:val="Normal"/>
    <w:next w:val="Normal"/>
    <w:link w:val="Heading2Char"/>
    <w:uiPriority w:val="9"/>
    <w:unhideWhenUsed/>
    <w:qFormat/>
    <w:rsid w:val="00312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2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2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2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20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0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0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0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EBE"/>
    <w:rPr>
      <w:rFonts w:ascii="Carol Gothic" w:eastAsiaTheme="majorEastAsia" w:hAnsi="Carol Gothic" w:cstheme="majorBidi"/>
      <w:color w:val="000000" w:themeColor="text1"/>
      <w:sz w:val="30"/>
      <w:szCs w:val="40"/>
    </w:rPr>
  </w:style>
  <w:style w:type="character" w:customStyle="1" w:styleId="Heading2Char">
    <w:name w:val="Heading 2 Char"/>
    <w:basedOn w:val="DefaultParagraphFont"/>
    <w:link w:val="Heading2"/>
    <w:uiPriority w:val="9"/>
    <w:rsid w:val="00312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2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2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2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2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0F2"/>
    <w:rPr>
      <w:rFonts w:eastAsiaTheme="majorEastAsia" w:cstheme="majorBidi"/>
      <w:color w:val="272727" w:themeColor="text1" w:themeTint="D8"/>
    </w:rPr>
  </w:style>
  <w:style w:type="paragraph" w:styleId="Title">
    <w:name w:val="Title"/>
    <w:basedOn w:val="Normal"/>
    <w:next w:val="Normal"/>
    <w:link w:val="TitleChar"/>
    <w:uiPriority w:val="10"/>
    <w:qFormat/>
    <w:rsid w:val="00DB01BE"/>
    <w:pPr>
      <w:spacing w:after="80" w:line="240" w:lineRule="auto"/>
      <w:contextualSpacing/>
    </w:pPr>
    <w:rPr>
      <w:rFonts w:ascii="Carol Gothic" w:eastAsiaTheme="majorEastAsia" w:hAnsi="Carol Gothic" w:cstheme="majorBidi"/>
      <w:spacing w:val="-10"/>
      <w:kern w:val="28"/>
      <w:sz w:val="56"/>
      <w:szCs w:val="56"/>
    </w:rPr>
  </w:style>
  <w:style w:type="character" w:customStyle="1" w:styleId="TitleChar">
    <w:name w:val="Title Char"/>
    <w:basedOn w:val="DefaultParagraphFont"/>
    <w:link w:val="Title"/>
    <w:uiPriority w:val="10"/>
    <w:rsid w:val="00DB01BE"/>
    <w:rPr>
      <w:rFonts w:ascii="Carol Gothic" w:eastAsiaTheme="majorEastAsia" w:hAnsi="Carol Gothic" w:cstheme="majorBidi"/>
      <w:spacing w:val="-10"/>
      <w:kern w:val="28"/>
      <w:sz w:val="56"/>
      <w:szCs w:val="56"/>
    </w:rPr>
  </w:style>
  <w:style w:type="paragraph" w:styleId="Subtitle">
    <w:name w:val="Subtitle"/>
    <w:basedOn w:val="Normal"/>
    <w:next w:val="Normal"/>
    <w:link w:val="SubtitleChar"/>
    <w:uiPriority w:val="11"/>
    <w:qFormat/>
    <w:rsid w:val="00312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0F2"/>
    <w:pPr>
      <w:spacing w:before="160"/>
      <w:jc w:val="center"/>
    </w:pPr>
    <w:rPr>
      <w:i/>
      <w:iCs/>
      <w:color w:val="404040" w:themeColor="text1" w:themeTint="BF"/>
    </w:rPr>
  </w:style>
  <w:style w:type="character" w:customStyle="1" w:styleId="QuoteChar">
    <w:name w:val="Quote Char"/>
    <w:basedOn w:val="DefaultParagraphFont"/>
    <w:link w:val="Quote"/>
    <w:uiPriority w:val="29"/>
    <w:rsid w:val="003120F2"/>
    <w:rPr>
      <w:i/>
      <w:iCs/>
      <w:color w:val="404040" w:themeColor="text1" w:themeTint="BF"/>
    </w:rPr>
  </w:style>
  <w:style w:type="paragraph" w:styleId="ListParagraph">
    <w:name w:val="List Paragraph"/>
    <w:basedOn w:val="Normal"/>
    <w:uiPriority w:val="34"/>
    <w:qFormat/>
    <w:rsid w:val="003120F2"/>
    <w:pPr>
      <w:ind w:left="720"/>
      <w:contextualSpacing/>
    </w:pPr>
  </w:style>
  <w:style w:type="character" w:styleId="IntenseEmphasis">
    <w:name w:val="Intense Emphasis"/>
    <w:basedOn w:val="DefaultParagraphFont"/>
    <w:uiPriority w:val="21"/>
    <w:qFormat/>
    <w:rsid w:val="003120F2"/>
    <w:rPr>
      <w:i/>
      <w:iCs/>
      <w:color w:val="0F4761" w:themeColor="accent1" w:themeShade="BF"/>
    </w:rPr>
  </w:style>
  <w:style w:type="paragraph" w:styleId="IntenseQuote">
    <w:name w:val="Intense Quote"/>
    <w:basedOn w:val="Normal"/>
    <w:next w:val="Normal"/>
    <w:link w:val="IntenseQuoteChar"/>
    <w:uiPriority w:val="30"/>
    <w:qFormat/>
    <w:rsid w:val="00312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20F2"/>
    <w:rPr>
      <w:i/>
      <w:iCs/>
      <w:color w:val="0F4761" w:themeColor="accent1" w:themeShade="BF"/>
    </w:rPr>
  </w:style>
  <w:style w:type="character" w:styleId="IntenseReference">
    <w:name w:val="Intense Reference"/>
    <w:basedOn w:val="DefaultParagraphFont"/>
    <w:uiPriority w:val="32"/>
    <w:qFormat/>
    <w:rsid w:val="003120F2"/>
    <w:rPr>
      <w:b/>
      <w:bCs/>
      <w:smallCaps/>
      <w:color w:val="0F4761" w:themeColor="accent1" w:themeShade="BF"/>
      <w:spacing w:val="5"/>
    </w:rPr>
  </w:style>
  <w:style w:type="table" w:styleId="TableGrid">
    <w:name w:val="Table Grid"/>
    <w:basedOn w:val="TableNormal"/>
    <w:uiPriority w:val="39"/>
    <w:rsid w:val="00453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7B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77BD8"/>
  </w:style>
  <w:style w:type="paragraph" w:styleId="Footer">
    <w:name w:val="footer"/>
    <w:basedOn w:val="Normal"/>
    <w:link w:val="FooterChar"/>
    <w:uiPriority w:val="99"/>
    <w:unhideWhenUsed/>
    <w:rsid w:val="00577B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7BD8"/>
  </w:style>
  <w:style w:type="character" w:styleId="Hyperlink">
    <w:name w:val="Hyperlink"/>
    <w:basedOn w:val="DefaultParagraphFont"/>
    <w:uiPriority w:val="99"/>
    <w:unhideWhenUsed/>
    <w:rsid w:val="002262F2"/>
    <w:rPr>
      <w:color w:val="467886" w:themeColor="hyperlink"/>
      <w:u w:val="single"/>
    </w:rPr>
  </w:style>
  <w:style w:type="character" w:styleId="UnresolvedMention">
    <w:name w:val="Unresolved Mention"/>
    <w:basedOn w:val="DefaultParagraphFont"/>
    <w:uiPriority w:val="99"/>
    <w:semiHidden/>
    <w:unhideWhenUsed/>
    <w:rsid w:val="002262F2"/>
    <w:rPr>
      <w:color w:val="605E5C"/>
      <w:shd w:val="clear" w:color="auto" w:fill="E1DFDD"/>
    </w:rPr>
  </w:style>
  <w:style w:type="character" w:styleId="FollowedHyperlink">
    <w:name w:val="FollowedHyperlink"/>
    <w:basedOn w:val="DefaultParagraphFont"/>
    <w:uiPriority w:val="99"/>
    <w:semiHidden/>
    <w:unhideWhenUsed/>
    <w:rsid w:val="00ED2547"/>
    <w:rPr>
      <w:color w:val="96607D" w:themeColor="followedHyperlink"/>
      <w:u w:val="single"/>
    </w:rPr>
  </w:style>
  <w:style w:type="paragraph" w:styleId="NoSpacing">
    <w:name w:val="No Spacing"/>
    <w:uiPriority w:val="1"/>
    <w:qFormat/>
    <w:rsid w:val="00745F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microsoft.com/office/2007/relationships/hdphoto" Target="media/hdphoto1.wdp"/><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5.png"/><Relationship Id="rId12" Type="http://schemas.openxmlformats.org/officeDocument/2006/relationships/image" Target="media/image8.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move.bg/" TargetMode="External"/><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6.jpeg"/><Relationship Id="rId10" Type="http://schemas.openxmlformats.org/officeDocument/2006/relationships/hyperlink" Target="https://www.remove.bg/"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7.jpeg"/><Relationship Id="rId14" Type="http://schemas.openxmlformats.org/officeDocument/2006/relationships/image" Target="media/image9.png"/><Relationship Id="rId22" Type="http://schemas.openxmlformats.org/officeDocument/2006/relationships/image" Target="media/image1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621</TotalTime>
  <Pages>8</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glückmann</dc:creator>
  <cp:keywords/>
  <dc:description/>
  <cp:lastModifiedBy>niklas glückmann</cp:lastModifiedBy>
  <cp:revision>26</cp:revision>
  <cp:lastPrinted>2025-12-11T14:33:00Z</cp:lastPrinted>
  <dcterms:created xsi:type="dcterms:W3CDTF">2025-11-04T15:56:00Z</dcterms:created>
  <dcterms:modified xsi:type="dcterms:W3CDTF">2026-06-08T09:29:00Z</dcterms:modified>
</cp:coreProperties>
</file>